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09ed142cd4d45" w:history="1">
              <w:r>
                <w:rPr>
                  <w:rStyle w:val="Hyperlink"/>
                </w:rPr>
                <w:t>2025-2031年全球与中国高蛋白脱脂奶粉行业研究及前景趋势预测报告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09ed142cd4d45" w:history="1">
              <w:r>
                <w:rPr>
                  <w:rStyle w:val="Hyperlink"/>
                </w:rPr>
                <w:t>2025-2031年全球与中国高蛋白脱脂奶粉行业研究及前景趋势预测报告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09ed142cd4d45" w:history="1">
                <w:r>
                  <w:rPr>
                    <w:rStyle w:val="Hyperlink"/>
                  </w:rPr>
                  <w:t>https://www.20087.com/1/56/GaoDanBaiTuoZhiNaiFenFaZhanQuShiFenXi.html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脱脂奶粉是一种营养强化食品，因其高蛋白、低脂肪、低热量的特点，受到健身爱好者、减肥人群和特殊饮食需求者的青睐。近年来，通过改良乳蛋白分离和干燥技术，高蛋白脱脂奶粉的口感和溶解性得到改善，同时，添加了维生素、矿物质等营养成分，提高了产品的营养价值和功能性。随着健康饮食意识的增强和个性化营养需求的增加，高蛋白脱脂奶粉市场呈现出快速增长态势。</w:t>
      </w:r>
      <w:r>
        <w:rPr>
          <w:rFonts w:hint="eastAsia"/>
        </w:rPr>
        <w:br/>
      </w:r>
      <w:r>
        <w:rPr>
          <w:rFonts w:hint="eastAsia"/>
        </w:rPr>
        <w:t>　　未来，高蛋白脱脂奶粉的发展将更加聚焦于健康定位和功能创新。健康定位方面，将深入研究乳蛋白的生物活性和代谢机制，开发具有特定健康效益的产品，如促进肌肉生长、改善免疫力、辅助疾病管理等。功能创新方面，将探索与植物蛋白、益生元、抗氧化剂等其他健康成分的组合，创造更多风味和应用场景，满足消费者多样化的口味偏好和生活方式需求。此外，随着可持续农业和清洁标签趋势的兴起，高蛋白脱脂奶粉将更加注重奶源质量和生产过程的透明度，赢得消费者的信任和忠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09ed142cd4d45" w:history="1">
        <w:r>
          <w:rPr>
            <w:rStyle w:val="Hyperlink"/>
          </w:rPr>
          <w:t>2025-2031年全球与中国高蛋白脱脂奶粉行业研究及前景趋势预测报告</w:t>
        </w:r>
      </w:hyperlink>
      <w:r>
        <w:rPr>
          <w:rFonts w:hint="eastAsia"/>
        </w:rPr>
        <w:t>》基于多年高蛋白脱脂奶粉行业研究积累，结合高蛋白脱脂奶粉行业市场现状，通过资深研究团队对高蛋白脱脂奶粉市场资讯的系统整理与分析，依托权威数据资源及长期市场监测数据库，对高蛋白脱脂奶粉行业进行了全面调研。报告详细分析了高蛋白脱脂奶粉市场规模、市场前景、技术现状及未来发展方向，重点评估了高蛋白脱脂奶粉行业内企业的竞争格局及经营表现，并通过SWOT分析揭示了高蛋白脱脂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009ed142cd4d45" w:history="1">
        <w:r>
          <w:rPr>
            <w:rStyle w:val="Hyperlink"/>
          </w:rPr>
          <w:t>2025-2031年全球与中国高蛋白脱脂奶粉行业研究及前景趋势预测报告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》为投资者提供了准确的市场现状分析及前景预判，帮助挖掘行业投资价值，并提出投资策略与营销策略建议，是把握高蛋白脱脂奶粉行业动态、优化决策的重要工具。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高蛋白脱脂奶粉市场概述</w:t>
      </w:r>
      <w:r>
        <w:rPr>
          <w:rFonts w:hint="eastAsia"/>
        </w:rPr>
        <w:br/>
      </w:r>
      <w:r>
        <w:rPr>
          <w:rFonts w:hint="eastAsia"/>
        </w:rPr>
        <w:t>　　1.1 高蛋白脱脂奶粉产品定义及统计范围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按照不同产品类型，高蛋白脱脂奶粉主要可以分为如下几个类别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不同产品类型高蛋白脱脂奶粉增长趋势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从不同应用，高蛋白脱脂奶粉主要包括如下几个方面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全球与中国高蛋白脱脂奶粉发展现状及趋势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2020-2025年全球高蛋白脱脂奶粉发展现状及未来趋势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2020-2025年中国高蛋白脱脂奶粉发展现状及未来趋势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2020-2025年全球高蛋白脱脂奶粉供需现状及2025-2031年预测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2020-2025年全球高蛋白脱脂奶粉产能、产量、产能利用率及发展趋势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2020-2025年全球高蛋白脱脂奶粉产量、表观消费量及发展趋势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2020-2025年中国高蛋白脱脂奶粉供需现状及2025-2031年预测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2020-2025年中国高蛋白脱脂奶粉产能、产量、产能利用率及2025-2031年趋势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2020-2025年中国高蛋白脱脂奶粉产量、表观消费量及发展趋势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2020-2025年中国高蛋白脱脂奶粉产量、市场需求量及发展趋势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中国及欧美日等高蛋白脱脂奶粉行业政策分析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全球与中国主要厂商高蛋白脱脂奶粉产量、产值及竞争分析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2020-2025年全球高蛋白脱脂奶粉主要厂商列表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2020-2025年全球高蛋白脱脂奶粉主要厂商产量列表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2020-2025年全球高蛋白脱脂奶粉主要厂商产值列表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2025年全球主要生产商高蛋白脱脂奶粉收入排名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2020-2025年全球高蛋白脱脂奶粉主要厂商产品价格列表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中国高蛋白脱脂奶粉主要厂商产量、产值及市场份额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2020-2025年中国高蛋白脱脂奶粉主要厂商产量列表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2020-2025年中国高蛋白脱脂奶粉主要厂商产值列表</w:t>
      </w:r>
      <w:r>
        <w:rPr>
          <w:rFonts w:hint="eastAsia"/>
        </w:rPr>
        <w:br/>
      </w:r>
      <w:r>
        <w:rPr>
          <w:rFonts w:hint="eastAsia"/>
        </w:rPr>
        <w:t>　　2.3 高蛋白脱脂奶粉厂商产地分布及商业化日期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高蛋白脱脂奶粉行业集中度、竞争程度分析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高蛋白脱脂奶粉行业集中度分析：全球Top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全球高蛋白脱脂奶粉第一梯队、第二梯队和第三梯队生产商（品牌）及市场份额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全球领先高蛋白脱脂奶粉企业SWOT分析</w:t>
      </w:r>
      <w:r>
        <w:rPr>
          <w:rFonts w:hint="eastAsia"/>
        </w:rPr>
        <w:br/>
      </w:r>
      <w:r>
        <w:rPr>
          <w:rFonts w:hint="eastAsia"/>
        </w:rPr>
        <w:t>　　2.6 全球主要高蛋白脱脂奶粉企业采访及观点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全球主要高蛋白脱脂奶粉生产地区分析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全球主要地区高蛋白脱脂奶粉市场规模分析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2020-2025年全球主要地区高蛋白脱脂奶粉产量及市场份额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2025-2031年全球主要地区高蛋白脱脂奶粉产量及市场份额预测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2020-2025年全球主要地区高蛋白脱脂奶粉产值及市场份额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2025-2031年全球主要地区高蛋白脱脂奶粉产值及市场份额预测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2020-2025年北美市场高蛋白脱脂奶粉产量、产值及增长率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2020-2025年欧洲市场高蛋白脱脂奶粉产量、产值及增长率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2020-2025年中国市场高蛋白脱脂奶粉产量、产值及增长率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2020-2025年日本市场高蛋白脱脂奶粉产量、产值及增长率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2020-2025年东南亚市场高蛋白脱脂奶粉产量、产值及增长率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2020-2025年印度市场高蛋白脱脂奶粉产量、产值及增长率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2025-2031年全球主要地区高蛋白脱脂奶粉消费展望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2020-2025年全球主要地区高蛋白脱脂奶粉消费量及增长率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2025-2031年全球主要地区高蛋白脱脂奶粉消费量预测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全球高蛋白脱脂奶粉行业重点企业调研分析</w:t>
      </w:r>
      <w:r>
        <w:rPr>
          <w:rFonts w:hint="eastAsia"/>
        </w:rPr>
        <w:br/>
      </w:r>
      <w:r>
        <w:rPr>
          <w:rFonts w:hint="eastAsia"/>
        </w:rPr>
        <w:t>　　5.1 高蛋白脱脂奶粉重点企业（一）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高蛋白脱脂奶粉重点企业（二）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高蛋白脱脂奶粉重点企业（三）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高蛋白脱脂奶粉重点企业（四）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高蛋白脱脂奶粉重点企业（五）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高蛋白脱脂奶粉重点企业（六）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高蛋白脱脂奶粉重点企业（七）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重点企业（七）基本信息、高蛋白脱脂奶粉生产基地、销售区域、竞争对手及市场地位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重点企业（七）高蛋白脱脂奶粉产能、产量、产值、价格及毛利率统计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不同类型高蛋白脱脂奶粉市场分析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2020-2031年全球不同类型高蛋白脱脂奶粉产量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2020-2025年全球不同类型高蛋白脱脂奶粉产量及市场份额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2025-2031年全球不同类型高蛋白脱脂奶粉产量预测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2020-2031年全球不同类型高蛋白脱脂奶粉产值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2020-2025年全球不同类型高蛋白脱脂奶粉产值及市场份额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2025-2031年全球不同类型高蛋白脱脂奶粉产值预测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2020-2025年全球不同类型高蛋白脱脂奶粉价格走势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2020-2025年不同价格区间高蛋白脱脂奶粉市场份额对比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2020-2031年中国不同类型高蛋白脱脂奶粉产量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2020-2025年中国不同类型高蛋白脱脂奶粉产量及市场份额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2025-2031年中国不同类型高蛋白脱脂奶粉产量预测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2020-2031年中国不同类型高蛋白脱脂奶粉产值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2020-2025年中国不同类型高蛋白脱脂奶粉产值及市场份额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2025-2031年中国不同类型高蛋白脱脂奶粉产值预测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高蛋白脱脂奶粉上游原料及下游主要应用分析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高蛋白脱脂奶粉产业链分析</w:t>
      </w:r>
      <w:r>
        <w:rPr>
          <w:rFonts w:hint="eastAsia"/>
        </w:rPr>
        <w:br/>
      </w:r>
      <w:r>
        <w:rPr>
          <w:rFonts w:hint="eastAsia"/>
        </w:rPr>
        <w:t>　　7.2 高蛋白脱脂奶粉产业上游供应分析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2020-2031年全球不同应用高蛋白脱脂奶粉消费量、市场份额及增长率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2020-2025年全球不同应用高蛋白脱脂奶粉消费量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2025-2031年全球不同应用高蛋白脱脂奶粉消费量预测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2020-2031年中国不同应用高蛋白脱脂奶粉消费量、市场份额及增长率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2020-2025年中国不同应用高蛋白脱脂奶粉消费量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2025-2031年中国不同应用高蛋白脱脂奶粉消费量预测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中国高蛋白脱脂奶粉产量、消费量、进出口分析及未来趋势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2020-2031年中国高蛋白脱脂奶粉产量、消费量、进出口分析及未来趋势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中国高蛋白脱脂奶粉进出口贸易趋势</w:t>
      </w:r>
      <w:r>
        <w:rPr>
          <w:rFonts w:hint="eastAsia"/>
        </w:rPr>
        <w:br/>
      </w:r>
      <w:r>
        <w:rPr>
          <w:rFonts w:hint="eastAsia"/>
        </w:rPr>
        <w:t>　　8.3 中国高蛋白脱脂奶粉主要进口来源</w:t>
      </w:r>
      <w:r>
        <w:rPr>
          <w:rFonts w:hint="eastAsia"/>
        </w:rPr>
        <w:br/>
      </w:r>
      <w:r>
        <w:rPr>
          <w:rFonts w:hint="eastAsia"/>
        </w:rPr>
        <w:t>　　8.4 中国高蛋白脱脂奶粉主要出口目的地</w:t>
      </w:r>
      <w:r>
        <w:rPr>
          <w:rFonts w:hint="eastAsia"/>
        </w:rPr>
        <w:br/>
      </w:r>
      <w:r>
        <w:rPr>
          <w:rFonts w:hint="eastAsia"/>
        </w:rPr>
        <w:t>　　8.5 中国高蛋白脱脂奶粉未来发展的有利因素、不利因素分析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中国高蛋白脱脂奶粉主要生产消费地区分布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中国高蛋白脱脂奶粉生产地区分布</w:t>
      </w:r>
      <w:r>
        <w:rPr>
          <w:rFonts w:hint="eastAsia"/>
        </w:rPr>
        <w:br/>
      </w:r>
      <w:r>
        <w:rPr>
          <w:rFonts w:hint="eastAsia"/>
        </w:rPr>
        <w:t>　　9.2 中国高蛋白脱脂奶粉消费地区分布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影响中国高蛋白脱脂奶粉供需的主要因素分析</w:t>
      </w:r>
      <w:r>
        <w:rPr>
          <w:rFonts w:hint="eastAsia"/>
        </w:rPr>
        <w:br/>
      </w:r>
      <w:r>
        <w:rPr>
          <w:rFonts w:hint="eastAsia"/>
        </w:rPr>
        <w:t>　　10.1 高蛋白脱脂奶粉技术及相关行业技术发展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高蛋白脱脂奶粉进出口贸易现状及趋势</w:t>
      </w:r>
      <w:r>
        <w:rPr>
          <w:rFonts w:hint="eastAsia"/>
        </w:rPr>
        <w:br/>
      </w:r>
      <w:r>
        <w:rPr>
          <w:rFonts w:hint="eastAsia"/>
        </w:rPr>
        <w:t>　　10.3 高蛋白脱脂奶粉下游行业需求变化因素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2025-2031年高蛋白脱脂奶粉行业、产品及技术发展趋势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高蛋白脱脂奶粉行业及市场环境发展趋势</w:t>
      </w:r>
      <w:r>
        <w:rPr>
          <w:rFonts w:hint="eastAsia"/>
        </w:rPr>
        <w:br/>
      </w:r>
      <w:r>
        <w:rPr>
          <w:rFonts w:hint="eastAsia"/>
        </w:rPr>
        <w:t>　　11.2 高蛋白脱脂奶粉产品及技术发展趋势</w:t>
      </w:r>
      <w:r>
        <w:rPr>
          <w:rFonts w:hint="eastAsia"/>
        </w:rPr>
        <w:br/>
      </w:r>
      <w:r>
        <w:rPr>
          <w:rFonts w:hint="eastAsia"/>
        </w:rPr>
        <w:t>　　11.3 高蛋白脱脂奶粉产品价格走势</w:t>
      </w:r>
      <w:r>
        <w:rPr>
          <w:rFonts w:hint="eastAsia"/>
        </w:rPr>
        <w:br/>
      </w:r>
      <w:r>
        <w:rPr>
          <w:rFonts w:hint="eastAsia"/>
        </w:rPr>
        <w:t>　　11.4 2025-2031年高蛋白脱脂奶粉市场消费形态、消费者偏好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高蛋白脱脂奶粉销售渠道分析及建议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国内高蛋白脱脂奶粉销售渠道</w:t>
      </w:r>
      <w:r>
        <w:rPr>
          <w:rFonts w:hint="eastAsia"/>
        </w:rPr>
        <w:br/>
      </w:r>
      <w:r>
        <w:rPr>
          <w:rFonts w:hint="eastAsia"/>
        </w:rPr>
        <w:t>　　12.2 海外市场高蛋白脱脂奶粉销售渠道</w:t>
      </w:r>
      <w:r>
        <w:rPr>
          <w:rFonts w:hint="eastAsia"/>
        </w:rPr>
        <w:br/>
      </w:r>
      <w:r>
        <w:rPr>
          <w:rFonts w:hint="eastAsia"/>
        </w:rPr>
        <w:t>　　12.3 高蛋白脱脂奶粉销售/营销策略建议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按照不同产品类型，高蛋白脱脂奶粉主要可以分为如下几个类别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不同种类高蛋白脱脂奶粉增长趋势</w:t>
      </w:r>
      <w:r>
        <w:rPr>
          <w:rFonts w:hint="eastAsia"/>
        </w:rPr>
        <w:br/>
      </w:r>
      <w:r>
        <w:rPr>
          <w:rFonts w:hint="eastAsia"/>
        </w:rPr>
        <w:t>　　表3 按不同应用，高蛋白脱脂奶粉主要包括如下几个方面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不同应用高蛋白脱脂奶粉消费量增长趋势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中国及欧美日等地区高蛋白脱脂奶粉相关政策分析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2020-2025年全球高蛋白脱脂奶粉主要厂商产量列表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2020-2025年全球高蛋白脱脂奶粉主要厂商产量市场份额列表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2020-2025年全球高蛋白脱脂奶粉主要厂商产值列表</w:t>
      </w:r>
      <w:r>
        <w:rPr>
          <w:rFonts w:hint="eastAsia"/>
        </w:rPr>
        <w:br/>
      </w:r>
      <w:r>
        <w:rPr>
          <w:rFonts w:hint="eastAsia"/>
        </w:rPr>
        <w:t>　　表9 全球高蛋白脱脂奶粉主要厂商产值、市场份额列表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2025年全球主要生产商高蛋白脱脂奶粉收入排名</w:t>
      </w:r>
      <w:r>
        <w:rPr>
          <w:rFonts w:hint="eastAsia"/>
        </w:rPr>
        <w:br/>
      </w:r>
      <w:r>
        <w:rPr>
          <w:rFonts w:hint="eastAsia"/>
        </w:rPr>
        <w:t>　　表11 2020-2025年全球高蛋白脱脂奶粉主要厂商产品价格列表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中国高蛋白脱脂奶粉主要厂商产品价格列表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2020-2025年中国高蛋白脱脂奶粉主要厂商产量市场份额列表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2020-2025年中国高蛋白脱脂奶粉主要厂商产值列表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2020-2025年中国高蛋白脱脂奶粉主要厂商产值市场份额列表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全球主要高蛋白脱脂奶粉厂商产地分布及商业化日期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全球主要高蛋白脱脂奶粉企业采访及观点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全球主要地区高蛋白脱脂奶粉产值对比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全球主要地区2020-2025年高蛋白脱脂奶粉产量市场份额列表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2025-2031年全球主要地区高蛋白脱脂奶粉产量列表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2025-2031年全球主要地区高蛋白脱脂奶粉产量份额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2020-2025年全球主要地区高蛋白脱脂奶粉产值列表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2020-2025年全球主要地区高蛋白脱脂奶粉产值份额列表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2020-2025年全球主要地区高蛋白脱脂奶粉消费量列表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2020-2025年全球主要地区高蛋白脱脂奶粉消费量市场份额列表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重点企业（七）高蛋白脱脂奶粉产品规格、参数及市场应用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重点企业（七）高蛋白脱脂奶粉产能、产量、产值、价格及毛利率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重点企业（七）高蛋白脱脂奶粉产品规格及价格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2020-2025年全球不同产品类型高蛋白脱脂奶粉产量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2020-2025年全球不同产品类型高蛋白脱脂奶粉产量市场份额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2025-2031年全球不同产品类型高蛋白脱脂奶粉产量预测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2025-2031年全球不同产品类型高蛋白脱脂奶粉产量市场份额预测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2020-2025年全球不同类型高蛋白脱脂奶粉产值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2020-2025年全球不同类型高蛋白脱脂奶粉产值市场份额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2025-2031年全球不同类型高蛋白脱脂奶粉产值预测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2025-2031年全球不同类型高蛋白脱脂奶粉产值市场份额预测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2020-2025年全球不同价格区间高蛋白脱脂奶粉市场份额对比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2020-2025年中国不同产品类型高蛋白脱脂奶粉产量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2020-2025年中国不同产品类型高蛋白脱脂奶粉产量市场份额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2025-2031年中国不同产品类型高蛋白脱脂奶粉产量预测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2025-2031年中国不同产品类型高蛋白脱脂奶粉产量市场份额预测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2020-2025年中国不同产品类型高蛋白脱脂奶粉产值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2020-2025年中国不同产品类型高蛋白脱脂奶粉产值市场份额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2025-2031年中国不同产品类型高蛋白脱脂奶粉产值预测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2025-2031年中国不同产品类型高蛋白脱脂奶粉产值市场份额预测</w:t>
      </w:r>
      <w:r>
        <w:rPr>
          <w:rFonts w:hint="eastAsia"/>
        </w:rPr>
        <w:br/>
      </w:r>
      <w:r>
        <w:rPr>
          <w:rFonts w:hint="eastAsia"/>
        </w:rPr>
        <w:t>　　表78 高蛋白脱脂奶粉上游原料供应商及联系方式列表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2020-2025年全球不同应用高蛋白脱脂奶粉消费量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2020-2025年全球不同应用高蛋白脱脂奶粉消费量市场份额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2025-2031年全球不同应用高蛋白脱脂奶粉消费量预测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2025-2031年全球不同应用高蛋白脱脂奶粉消费量市场份额预测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2020-2025年中国不同应用高蛋白脱脂奶粉消费量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2020-2025年中国不同应用高蛋白脱脂奶粉消费量市场份额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2025-2031年中国不同应用高蛋白脱脂奶粉消费量预测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2025-2031年中国不同应用高蛋白脱脂奶粉消费量市场份额预测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2020-2025年中国高蛋白脱脂奶粉产量、消费量、进出口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2025-2031年中国高蛋白脱脂奶粉产量、消费量、进出口预测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中国市场高蛋白脱脂奶粉进出口贸易趋势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中国市场高蛋白脱脂奶粉主要进口来源</w:t>
      </w:r>
      <w:r>
        <w:rPr>
          <w:rFonts w:hint="eastAsia"/>
        </w:rPr>
        <w:br/>
      </w:r>
      <w:r>
        <w:rPr>
          <w:rFonts w:hint="eastAsia"/>
        </w:rPr>
        <w:t>　　表91 中国市场高蛋白脱脂奶粉主要出口目的地</w:t>
      </w:r>
      <w:r>
        <w:rPr>
          <w:rFonts w:hint="eastAsia"/>
        </w:rPr>
        <w:br/>
      </w:r>
      <w:r>
        <w:rPr>
          <w:rFonts w:hint="eastAsia"/>
        </w:rPr>
        <w:t>　　表92 中国高蛋白脱脂奶粉市场未来发展的有利因素、不利因素分析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中国高蛋白脱脂奶粉生产地区分布</w:t>
      </w:r>
      <w:r>
        <w:rPr>
          <w:rFonts w:hint="eastAsia"/>
        </w:rPr>
        <w:br/>
      </w:r>
      <w:r>
        <w:rPr>
          <w:rFonts w:hint="eastAsia"/>
        </w:rPr>
        <w:t>　　表94 中国高蛋白脱脂奶粉消费地区分布</w:t>
      </w:r>
      <w:r>
        <w:rPr>
          <w:rFonts w:hint="eastAsia"/>
        </w:rPr>
        <w:br/>
      </w:r>
      <w:r>
        <w:rPr>
          <w:rFonts w:hint="eastAsia"/>
        </w:rPr>
        <w:t>　　表95 高蛋白脱脂奶粉行业及市场环境发展趋势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高蛋白脱脂奶粉产品及技术发展趋势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2020-2025年国内高蛋白脱脂奶粉主要销售模式及销售渠道趋势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2020-2025年欧美日等地区高蛋白脱脂奶粉主要销售模式及销售渠道趋势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高蛋白脱脂奶粉产品市场定位及目标消费者分析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高蛋白脱脂奶粉产品图片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2025年全球不同产品类型高蛋白脱脂奶粉产量市场份额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全球不同类型高蛋白脱脂奶粉消费量市场份额对比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2020-2025年全球高蛋白脱脂奶粉产值及增长率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2020-2025年中国高蛋白脱脂奶粉产量及发展趋势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2020-2025年中国高蛋白脱脂奶粉产值及未来发展趋势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2020-2025年全球高蛋白脱脂奶粉产能、产量、产能利用率及发展趋势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2020-2025年全球高蛋白脱脂奶粉产量、市场需求量及发展趋势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2020-2025年中国高蛋白脱脂奶粉产能、产量、产能利用率及发展趋势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2020-2025年中国高蛋白脱脂奶粉产量、市场需求量及发展趋势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全球高蛋白脱脂奶粉主要厂商2025年产量市场份额列表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全球高蛋白脱脂奶粉主要厂商2025年产值市场份额列表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2020-2025年中国市场高蛋白脱脂奶粉主要厂商产量市场份额列表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中国高蛋白脱脂奶粉主要厂商2025年产量市场份额列表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中国高蛋白脱脂奶粉主要厂商2025年产值市场份额列表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2025年全球前五及前十大生产商高蛋白脱脂奶粉市场份额</w:t>
      </w:r>
      <w:r>
        <w:rPr>
          <w:rFonts w:hint="eastAsia"/>
        </w:rPr>
        <w:br/>
      </w:r>
      <w:r>
        <w:rPr>
          <w:rFonts w:hint="eastAsia"/>
        </w:rPr>
        <w:t>　　图24 2020-2025年全球高蛋白脱脂奶粉第一梯队、第二梯队和第三梯队生产商（品牌）及市场份额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高蛋白脱脂奶粉全球领先企业SWOT分析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全球主要地区高蛋白脱脂奶粉消费量市场份额对比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2020-2025年北美市场高蛋白脱脂奶粉产值及增长率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2020-2025年欧洲市场高蛋白脱脂奶粉产值及增长率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2020-2025年中国市场高蛋白脱脂奶粉产值及增长率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2020-2025年日本市场高蛋白脱脂奶粉产值及增长率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2020-2025年东南亚市场高蛋白脱脂奶粉产值及增长率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2020-2025年印度市场高蛋白脱脂奶粉产量及增长率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2020-2025年印度市场高蛋白脱脂奶粉产值及增长率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2020-2025年全球主要地区高蛋白脱脂奶粉消费量市场份额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2025-2031年全球主要地区高蛋白脱脂奶粉消费量市场份额预测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2020-2025年印度市场高蛋白脱脂奶粉消费量、增长率及发展预测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高蛋白脱脂奶粉产业链分析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高蛋白脱脂奶粉产品价格走势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09ed142cd4d45" w:history="1">
        <w:r>
          <w:rPr>
            <w:rStyle w:val="Hyperlink"/>
          </w:rPr>
          <w:t>2025-2031年全球与中国高蛋白脱脂奶粉行业研究及前景趋势预测报告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09ed142cd4d45" w:history="1">
        <w:r>
          <w:rPr>
            <w:rStyle w:val="Hyperlink"/>
          </w:rPr>
          <w:t>https://www.20087.com/1/56/GaoDanBaiTuoZhiNaiFenFaZhanQuShiFenXi.html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热点：100g奶粉蛋白含量一般多少、高蛋白脱脂牛奶、放化疗病人喝什么奶粉比较好、脱脂与全脂牛奶区别、高蛋白奶粉有什么好处、配料表第一位是生牛乳的奶粉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10a8b32243cc" w:history="1">
      <w:r>
        <w:rPr>
          <w:rStyle w:val="Hyperlink"/>
        </w:rPr>
        <w:t>2025-2031年全球与中国高蛋白脱脂奶粉行业研究及前景趋势预测报告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oDanBaiTuoZhiNaiFenFaZhanQuShiFenXi.html" TargetMode="External" Id="Re4009ed142cd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oDanBaiTuoZhiNaiFenFaZhanQuShiFenXi.html" TargetMode="External" Id="R98fd10a8b32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2024-12-15T08:12:00Z</dcterms:created>
  <dcterms:modified xsi:type="dcterms:W3CDTF">2024-12-15T09:12:00Z</dcterms:modified>
  <dc:subject>2025-2031年全球与中国高蛋白脱脂奶粉行业研究及前景趋势预测报告</dc:subject>
  <dc:title>2025-2031年全球与中国高蛋白脱脂奶粉行业研究及前景趋势预测报告</dc:title>
  <cp:keywords>2025-2031年全球与中国高蛋白脱脂奶粉行业研究及前景趋势预测报告</cp:keywords>
  <dc:description>2025-2031年全球与中国高蛋白脱脂奶粉行业研究及前景趋势预测报告</dc:description>
</cp:coreProperties>
</file>