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afd9b99204ded" w:history="1">
              <w:r>
                <w:rPr>
                  <w:rStyle w:val="Hyperlink"/>
                </w:rPr>
                <w:t>中国啤酒花市场调查研究与发展趋势预测报告（2025-2031年）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afd9b99204ded" w:history="1">
              <w:r>
                <w:rPr>
                  <w:rStyle w:val="Hyperlink"/>
                </w:rPr>
                <w:t>中国啤酒花市场调查研究与发展趋势预测报告（2025-2031年）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afd9b99204ded" w:history="1">
                <w:r>
                  <w:rPr>
                    <w:rStyle w:val="Hyperlink"/>
                  </w:rPr>
                  <w:t>https://www.20087.com/M_ShiPinYinLiao/96/PiJiuHuaShiChangDiaoYanYuQianJingYuCe.html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花是酿造啤酒的关键原料之一，赋予啤酒独特的香气和苦味。近年来，随着精酿啤酒文化的兴起，对啤酒花品种和风味的需求日益多样化。啤酒花种植业正通过育种技术和栽培方法的创新，开发更多具有特色风味的啤酒花品种，满足市场对个性化、高品质啤酒的需求。</w:t>
      </w:r>
      <w:r>
        <w:rPr>
          <w:rFonts w:hint="eastAsia"/>
        </w:rPr>
        <w:br/>
      </w:r>
      <w:r>
        <w:rPr>
          <w:rFonts w:hint="eastAsia"/>
        </w:rPr>
        <w:t>　　未来，啤酒花将更加注重可持续种植和风味创新。通过采用生物防治和节水灌溉等环保技术，啤酒花种植将减少对环境的影响。同时，通过基因编辑和传统育种的结合，啤酒花将培育出更多抗病虫害、适应气候变化的品种，以及具有独特风味的新品，推动啤酒风味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afd9b99204ded" w:history="1">
        <w:r>
          <w:rPr>
            <w:rStyle w:val="Hyperlink"/>
          </w:rPr>
          <w:t>中国啤酒花市场调查研究与发展趋势预测报告（2025-2031年）</w:t>
        </w:r>
      </w:hyperlink>
      <w:r>
        <w:rPr>
          <w:rFonts w:hint="eastAsia"/>
        </w:rPr>
        <w:t>》依托权威机构及相关协会的数据资料，全面解析了啤酒花行业现状、市场需求及市场规模，系统梳理了啤酒花产业链结构、价格趋势及各细分市场动态。报告对啤酒花市场前景与发展趋势进行了科学预测，重点分析了品牌竞争格局、市场集中度及主要企业的经营表现。同时，通过SWOT分析揭示了啤酒花行业面临的机遇与风险，为啤酒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世界啤酒花行业发展综述</w:t>
      </w:r>
      <w:r>
        <w:rPr>
          <w:rFonts w:hint="eastAsia"/>
        </w:rPr>
        <w:br/>
      </w:r>
      <w:r>
        <w:rPr>
          <w:rFonts w:hint="eastAsia"/>
        </w:rPr>
        <w:t>　　第一节 世界啤酒花行业发展状况</w:t>
      </w:r>
      <w:r>
        <w:rPr>
          <w:rFonts w:hint="eastAsia"/>
        </w:rPr>
        <w:br/>
      </w:r>
      <w:r>
        <w:rPr>
          <w:rFonts w:hint="eastAsia"/>
        </w:rPr>
        <w:t>　　　　一、世界啤酒花市场发展现状</w:t>
      </w:r>
      <w:r>
        <w:rPr>
          <w:rFonts w:hint="eastAsia"/>
        </w:rPr>
        <w:br/>
      </w:r>
      <w:r>
        <w:rPr>
          <w:rFonts w:hint="eastAsia"/>
        </w:rPr>
        <w:t>　　　　啤酒花，又名忽布、香蛇麻花、酒花、野酒花、唐草花等， 是多年生雌雄异株植物，只有雌性花序用于啤酒生产， 赋予啤酒香味和防腐的特性。啤酒花不仅是酿造啤酒的原料， 而且也是一种药材， 据报道啤酒花可以防腐、止痛、健胃、化痰止咳、安神、腹泻， 还可用于消化不良、失眠、肺结核、胸膜炎、麻风病等。最新医学研究证实啤酒花还可治疗糖尿病和预防癌症。此外， 啤酒花还能做食品加工的添加剂及造纸和纺织原料。</w:t>
      </w:r>
      <w:r>
        <w:rPr>
          <w:rFonts w:hint="eastAsia"/>
        </w:rPr>
        <w:br/>
      </w:r>
      <w:r>
        <w:rPr>
          <w:rFonts w:hint="eastAsia"/>
        </w:rPr>
        <w:t>　　　　啤酒花主要分布于北半球， 北纬30°-60°之间的区域， 集中于欧洲、亚洲和北美， 仅有1变种在北非的摩洛哥有分布。</w:t>
      </w:r>
      <w:r>
        <w:rPr>
          <w:rFonts w:hint="eastAsia"/>
        </w:rPr>
        <w:br/>
      </w:r>
      <w:r>
        <w:rPr>
          <w:rFonts w:hint="eastAsia"/>
        </w:rPr>
        <w:t>　　　　啤酒花全球分布格局</w:t>
      </w:r>
      <w:r>
        <w:rPr>
          <w:rFonts w:hint="eastAsia"/>
        </w:rPr>
        <w:br/>
      </w:r>
      <w:r>
        <w:rPr>
          <w:rFonts w:hint="eastAsia"/>
        </w:rPr>
        <w:t>　　　　根据FAO统计数据，全球啤酒花产量为10.98万吨，全球啤酒花单产水平为1.45吨/公顷。全球啤酒花产量约为11.5万吨，单产在1.5吨/公顷左右。当中欧洲北美啤酒花产量占全球总产量的65%以上。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2025-2031年全球啤酒花产量及单产水平统计表：吨；吨/公顷</w:t>
      </w:r>
      <w:r>
        <w:rPr>
          <w:rFonts w:hint="eastAsia"/>
        </w:rPr>
        <w:br/>
      </w:r>
      <w:r>
        <w:rPr>
          <w:rFonts w:hint="eastAsia"/>
        </w:rPr>
        <w:t>　　全球啤酒花产量区域分布格局</w:t>
      </w:r>
      <w:r>
        <w:rPr>
          <w:rFonts w:hint="eastAsia"/>
        </w:rPr>
        <w:br/>
      </w:r>
      <w:r>
        <w:rPr>
          <w:rFonts w:hint="eastAsia"/>
        </w:rPr>
        <w:t>　　　　二、世界啤酒花需求分析</w:t>
      </w:r>
      <w:r>
        <w:rPr>
          <w:rFonts w:hint="eastAsia"/>
        </w:rPr>
        <w:br/>
      </w:r>
      <w:r>
        <w:rPr>
          <w:rFonts w:hint="eastAsia"/>
        </w:rPr>
        <w:t>　　　　三、世界啤酒花市场规模</w:t>
      </w:r>
      <w:r>
        <w:rPr>
          <w:rFonts w:hint="eastAsia"/>
        </w:rPr>
        <w:br/>
      </w:r>
      <w:r>
        <w:rPr>
          <w:rFonts w:hint="eastAsia"/>
        </w:rPr>
        <w:t>　　第二节 世界啤酒花行业技术分析</w:t>
      </w:r>
      <w:r>
        <w:rPr>
          <w:rFonts w:hint="eastAsia"/>
        </w:rPr>
        <w:br/>
      </w:r>
      <w:r>
        <w:rPr>
          <w:rFonts w:hint="eastAsia"/>
        </w:rPr>
        <w:t>　　　　一、世界啤酒花行业技术现状</w:t>
      </w:r>
      <w:r>
        <w:rPr>
          <w:rFonts w:hint="eastAsia"/>
        </w:rPr>
        <w:br/>
      </w:r>
      <w:r>
        <w:rPr>
          <w:rFonts w:hint="eastAsia"/>
        </w:rPr>
        <w:t>　　　　二、世界啤酒花行业技术发展趋势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中国啤酒花行业发展环境分析及展望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2025-2031年中国啤酒花行业发展现状综述</w:t>
      </w:r>
      <w:r>
        <w:rPr>
          <w:rFonts w:hint="eastAsia"/>
        </w:rPr>
        <w:br/>
      </w:r>
      <w:r>
        <w:rPr>
          <w:rFonts w:hint="eastAsia"/>
        </w:rPr>
        <w:t>　　第一节 中国啤酒花行业界定及主要产品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中国啤酒花行业产业链分析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2025-2031年中国啤酒花行业发展状况分析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一、2025-2031年中国啤酒花市场供给分析</w:t>
      </w:r>
      <w:r>
        <w:rPr>
          <w:rFonts w:hint="eastAsia"/>
        </w:rPr>
        <w:br/>
      </w:r>
      <w:r>
        <w:rPr>
          <w:rFonts w:hint="eastAsia"/>
        </w:rPr>
        <w:t>　　　　啤洒花是生产啤酒不可替代的核心原料之一，啤酒在中国逐渐得到发展以后，啤酒花的种植与加工也随之引人中国，在中国的种植历史已达半个世纪。啤酒花产业在我国属于完全市场化的产业，市场经济下的供求关系转换相当明显，供大于求时，价格持续走低，供给不足时价格则快速攀升，在传统种植模式下，由于种植农户的信息闭塞而缺少预见性，因此，反映在供求关系上，就是供给远滞后于需求，价格呈现出周期性的大幅波动，产生这种波幅的实质就是生产力落后的体现。因此，我国啤酒花产业的根源性问题是：生产方式落后和供求关系脱节。</w:t>
      </w:r>
      <w:r>
        <w:rPr>
          <w:rFonts w:hint="eastAsia"/>
        </w:rPr>
        <w:br/>
      </w:r>
      <w:r>
        <w:rPr>
          <w:rFonts w:hint="eastAsia"/>
        </w:rPr>
        <w:t>　　　　几十年来，我国啤酒花的品种与种植模式基本没变，一直是引人时的品种和模式，仍以密集型的人工劳作为主，延续着几十年前的水平、而德国、美国几于年来的品种推陈出新，种植模式得到优化，机械化程度不断提高，用工量为我国的5 %。以美国金色农场为例，7800亩种植面积，采收时每天120人作业，历时六周，合计用工5040个。其余田间管理时间六个半月，每天平均用工80人，合计用工15600个，全年用工总量控制在21000个以内（包括酒花烘烤、打包在内，平均用工2.6个工/亩）。</w:t>
      </w:r>
      <w:r>
        <w:rPr>
          <w:rFonts w:hint="eastAsia"/>
        </w:rPr>
        <w:br/>
      </w:r>
      <w:r>
        <w:rPr>
          <w:rFonts w:hint="eastAsia"/>
        </w:rPr>
        <w:t>　　　　而我国仅种植环节就需30个工/亩以上，如计入采收和烘烤工序，约需52个工/亩。对比之下，啤酒花种植业发达国家的产品成本低，质量好，售价高，产品大量进人国际市场。近几年我国进口的啤酒花产品日益增多，我国的啤酒花产业面临巨大的生存压力。</w:t>
      </w:r>
      <w:r>
        <w:rPr>
          <w:rFonts w:hint="eastAsia"/>
        </w:rPr>
        <w:br/>
      </w:r>
      <w:r>
        <w:rPr>
          <w:rFonts w:hint="eastAsia"/>
        </w:rPr>
        <w:t>　　　　啤洒花的生长需要光照时间长，昼夜温差大等条件。甘肃省因为具有独特的区位优势和气候条件，已成为中国啤酒花生产最适宜的区域之一。黑龙江、辽宁、山东等地在六、七十年代均有啤酒花种植，现均已弃耕，目前已逐渐集中到我国的西北地区。和美国的种植情况类似，由原来的多州种植转移到西北角的俄勒冈州和华盛顿州。</w:t>
      </w:r>
      <w:r>
        <w:rPr>
          <w:rFonts w:hint="eastAsia"/>
        </w:rPr>
        <w:br/>
      </w:r>
      <w:r>
        <w:rPr>
          <w:rFonts w:hint="eastAsia"/>
        </w:rPr>
        <w:t>　　　　2013年中国啤酒花产量为1.13万吨，国内产量在1.25万吨左右，国内啤酒花单产水平达到3.05吨/公顷，远高于同期全球平均水平。</w:t>
      </w:r>
      <w:r>
        <w:rPr>
          <w:rFonts w:hint="eastAsia"/>
        </w:rPr>
        <w:br/>
      </w:r>
      <w:r>
        <w:rPr>
          <w:rFonts w:hint="eastAsia"/>
        </w:rPr>
        <w:t>　　　　2025-2031年我国啤酒花产量走势图</w:t>
      </w:r>
      <w:r>
        <w:rPr>
          <w:rFonts w:hint="eastAsia"/>
        </w:rPr>
        <w:br/>
      </w:r>
      <w:r>
        <w:rPr>
          <w:rFonts w:hint="eastAsia"/>
        </w:rPr>
        <w:t>　　　　二、2025-2031年中国啤酒花市场重点地区供给分析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三、2025-2031年中国啤酒花行业集中度分析</w:t>
      </w:r>
      <w:r>
        <w:rPr>
          <w:rFonts w:hint="eastAsia"/>
        </w:rPr>
        <w:br/>
      </w:r>
      <w:r>
        <w:rPr>
          <w:rFonts w:hint="eastAsia"/>
        </w:rPr>
        <w:t>　　　　四、2025-2031年中国啤酒花市场需求分析</w:t>
      </w:r>
      <w:r>
        <w:rPr>
          <w:rFonts w:hint="eastAsia"/>
        </w:rPr>
        <w:br/>
      </w:r>
      <w:r>
        <w:rPr>
          <w:rFonts w:hint="eastAsia"/>
        </w:rPr>
        <w:t>　　　　根据中国海关统计数据：我国啤酒花进口数量为3374.6吨，进口总金额为3192.9万美元；出口数量为32.33吨，出口总金额为14.93万美元。</w:t>
      </w:r>
      <w:r>
        <w:rPr>
          <w:rFonts w:hint="eastAsia"/>
        </w:rPr>
        <w:br/>
      </w:r>
      <w:r>
        <w:rPr>
          <w:rFonts w:hint="eastAsia"/>
        </w:rPr>
        <w:t>　　　　2025-2031年中国啤酒花进出口贸易数据统计表</w:t>
      </w:r>
      <w:r>
        <w:rPr>
          <w:rFonts w:hint="eastAsia"/>
        </w:rPr>
        <w:br/>
      </w:r>
      <w:r>
        <w:rPr>
          <w:rFonts w:hint="eastAsia"/>
        </w:rPr>
        <w:t>　　　　综合中国海关及世界粮食组织统计数据：我国啤酒花表观消费量从的1.03万吨增长至的1.58万吨。</w:t>
      </w:r>
      <w:r>
        <w:rPr>
          <w:rFonts w:hint="eastAsia"/>
        </w:rPr>
        <w:br/>
      </w:r>
      <w:r>
        <w:rPr>
          <w:rFonts w:hint="eastAsia"/>
        </w:rPr>
        <w:t>　　　　2025-2031年中国啤酒花供需平衡分析：吨</w:t>
      </w:r>
      <w:r>
        <w:rPr>
          <w:rFonts w:hint="eastAsia"/>
        </w:rPr>
        <w:br/>
      </w:r>
      <w:r>
        <w:rPr>
          <w:rFonts w:hint="eastAsia"/>
        </w:rPr>
        <w:t>　　　　五、2025-2031年中国啤酒花市场需求重点地区分析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中国啤酒花产业总体发展状况</w:t>
      </w:r>
      <w:r>
        <w:rPr>
          <w:rFonts w:hint="eastAsia"/>
        </w:rPr>
        <w:br/>
      </w:r>
      <w:r>
        <w:rPr>
          <w:rFonts w:hint="eastAsia"/>
        </w:rPr>
        <w:t>　　第一节 中国啤酒花产业规模情况分析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中国啤酒花行业区域市场营销策略分析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一、啤酒花行业区域发展现状分析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二、啤酒花行业区域市场规模情况分析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三、啤酒花行业区域市场需求情况分析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四、啤酒花行业区域发展前景预测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五、啤酒花行业区域营销现状分析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一、啤酒花行业区域发展现状分析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二、啤酒花行业区域市场规模情况分析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三、啤酒花行业区域市场需求情况分析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四、啤酒花行业区域发展前景预测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五、啤酒花行业区域营销现状分析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一、啤酒花行业区域发展现状分析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二、啤酒花行业区域市场规模情况分析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三、啤酒花行业区域市场需求情况分析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四、啤酒花行业区域发展前景预测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五、啤酒花行业区域营销现状分析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一、啤酒花行业区域发展现状分析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二、啤酒花行业区域市场规模情况分析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三、啤酒花行业区域市场需求情况分析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四、啤酒花行业区域发展前景预测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五、啤酒花行业区域营销现状分析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一、啤酒花行业区域发展现状分析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二、啤酒花行业区域市场规模情况分析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三、啤酒花行业区域市场需求情况分析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四、啤酒花行业区域发展前景预测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五、啤酒花行业区域营销现状分析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一、啤酒花行业区域发展现状分析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二、啤酒花行业区域市场规模情况分析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三、啤酒花行业区域市场需求情况分析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四、啤酒花行业区域发展前景预测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五、啤酒花行业区域营销现状分析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啤酒花行业上下游产业分析</w:t>
      </w:r>
      <w:r>
        <w:rPr>
          <w:rFonts w:hint="eastAsia"/>
        </w:rPr>
        <w:br/>
      </w:r>
      <w:r>
        <w:rPr>
          <w:rFonts w:hint="eastAsia"/>
        </w:rPr>
        <w:t>　　第一节 啤酒花上游产业分析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三、行业新动态及其对啤酒花行业的影响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四、行业竞争状况及其对啤酒花行业的意义</w:t>
      </w:r>
      <w:r>
        <w:rPr>
          <w:rFonts w:hint="eastAsia"/>
        </w:rPr>
        <w:br/>
      </w:r>
      <w:r>
        <w:rPr>
          <w:rFonts w:hint="eastAsia"/>
        </w:rPr>
        <w:t>　　第二节 啤酒花下游产业分析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三、行业新动态及其对啤酒花行业的影响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四、行业竞争状况及其对啤酒花行业的意义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啤酒花企业竞争策略分析</w:t>
      </w:r>
      <w:r>
        <w:rPr>
          <w:rFonts w:hint="eastAsia"/>
        </w:rPr>
        <w:br/>
      </w:r>
      <w:r>
        <w:rPr>
          <w:rFonts w:hint="eastAsia"/>
        </w:rPr>
        <w:t>　　第一节 啤酒花市场竞争策略分析</w:t>
      </w:r>
      <w:r>
        <w:rPr>
          <w:rFonts w:hint="eastAsia"/>
        </w:rPr>
        <w:br/>
      </w:r>
      <w:r>
        <w:rPr>
          <w:rFonts w:hint="eastAsia"/>
        </w:rPr>
        <w:t>　　第二节 啤酒花企业竞争策略分析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二、2025-2031年啤酒花行业竞争策略分析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中国啤酒花行业重点企业产品营销状况对比分析（3-5家企业）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啤酒花行业发展策略分析</w:t>
      </w:r>
      <w:r>
        <w:rPr>
          <w:rFonts w:hint="eastAsia"/>
        </w:rPr>
        <w:br/>
      </w:r>
      <w:r>
        <w:rPr>
          <w:rFonts w:hint="eastAsia"/>
        </w:rPr>
        <w:t>　　第一节 啤酒花市场策略分析</w:t>
      </w:r>
      <w:r>
        <w:rPr>
          <w:rFonts w:hint="eastAsia"/>
        </w:rPr>
        <w:br/>
      </w:r>
      <w:r>
        <w:rPr>
          <w:rFonts w:hint="eastAsia"/>
        </w:rPr>
        <w:t>　　　　一、啤酒花价格策略分析</w:t>
      </w:r>
      <w:r>
        <w:rPr>
          <w:rFonts w:hint="eastAsia"/>
        </w:rPr>
        <w:br/>
      </w:r>
      <w:r>
        <w:rPr>
          <w:rFonts w:hint="eastAsia"/>
        </w:rPr>
        <w:t>　　　　二、啤酒花渠道策略分析</w:t>
      </w:r>
      <w:r>
        <w:rPr>
          <w:rFonts w:hint="eastAsia"/>
        </w:rPr>
        <w:br/>
      </w:r>
      <w:r>
        <w:rPr>
          <w:rFonts w:hint="eastAsia"/>
        </w:rPr>
        <w:t>　　第二节 啤酒花销售策略分析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提高啤酒花企业竞争力的策略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一、影响啤酒花企业核心竞争力的因素及提升途径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二、提高啤酒花企业核心竞争力的策略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对我国啤酒花品牌的战略思考</w:t>
      </w:r>
      <w:r>
        <w:rPr>
          <w:rFonts w:hint="eastAsia"/>
        </w:rPr>
        <w:br/>
      </w:r>
      <w:r>
        <w:rPr>
          <w:rFonts w:hint="eastAsia"/>
        </w:rPr>
        <w:t>　　　　一、啤酒花实施品牌战略的意义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二、啤酒花企业品牌现状分析</w:t>
      </w:r>
      <w:r>
        <w:rPr>
          <w:rFonts w:hint="eastAsia"/>
        </w:rPr>
        <w:br/>
      </w:r>
      <w:r>
        <w:rPr>
          <w:rFonts w:hint="eastAsia"/>
        </w:rPr>
        <w:t>　　　　三、啤酒花品牌战略管理策略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啤酒花行业SWOT模型分析</w:t>
      </w:r>
      <w:r>
        <w:rPr>
          <w:rFonts w:hint="eastAsia"/>
        </w:rPr>
        <w:br/>
      </w:r>
      <w:r>
        <w:rPr>
          <w:rFonts w:hint="eastAsia"/>
        </w:rPr>
        <w:t>　　　　一、啤酒花优势分析</w:t>
      </w:r>
      <w:r>
        <w:rPr>
          <w:rFonts w:hint="eastAsia"/>
        </w:rPr>
        <w:br/>
      </w:r>
      <w:r>
        <w:rPr>
          <w:rFonts w:hint="eastAsia"/>
        </w:rPr>
        <w:t>　　　　二、啤酒花劣势分析</w:t>
      </w:r>
      <w:r>
        <w:rPr>
          <w:rFonts w:hint="eastAsia"/>
        </w:rPr>
        <w:br/>
      </w:r>
      <w:r>
        <w:rPr>
          <w:rFonts w:hint="eastAsia"/>
        </w:rPr>
        <w:t>　　　　三、啤酒花机会分析</w:t>
      </w:r>
      <w:r>
        <w:rPr>
          <w:rFonts w:hint="eastAsia"/>
        </w:rPr>
        <w:br/>
      </w:r>
      <w:r>
        <w:rPr>
          <w:rFonts w:hint="eastAsia"/>
        </w:rPr>
        <w:t>　　　　四、啤酒花风险分析</w:t>
      </w:r>
      <w:r>
        <w:rPr>
          <w:rFonts w:hint="eastAsia"/>
        </w:rPr>
        <w:br/>
      </w:r>
      <w:r>
        <w:rPr>
          <w:rFonts w:hint="eastAsia"/>
        </w:rPr>
        <w:t>　　第二节 啤酒花行业投资价值</w:t>
      </w:r>
      <w:r>
        <w:rPr>
          <w:rFonts w:hint="eastAsia"/>
        </w:rPr>
        <w:br/>
      </w:r>
      <w:r>
        <w:rPr>
          <w:rFonts w:hint="eastAsia"/>
        </w:rPr>
        <w:t>　　　　一、啤酒花行业发展前景分析</w:t>
      </w:r>
      <w:r>
        <w:rPr>
          <w:rFonts w:hint="eastAsia"/>
        </w:rPr>
        <w:br/>
      </w:r>
      <w:r>
        <w:rPr>
          <w:rFonts w:hint="eastAsia"/>
        </w:rPr>
        <w:t>　　　　二、啤酒花投资机会分析</w:t>
      </w:r>
      <w:r>
        <w:rPr>
          <w:rFonts w:hint="eastAsia"/>
        </w:rPr>
        <w:br/>
      </w:r>
      <w:r>
        <w:rPr>
          <w:rFonts w:hint="eastAsia"/>
        </w:rPr>
        <w:t>　　第三节 啤酒花行业投资风险分析</w:t>
      </w:r>
      <w:r>
        <w:rPr>
          <w:rFonts w:hint="eastAsia"/>
        </w:rPr>
        <w:br/>
      </w:r>
      <w:r>
        <w:rPr>
          <w:rFonts w:hint="eastAsia"/>
        </w:rPr>
        <w:t>　　　　一、啤酒花市场竞争风险</w:t>
      </w:r>
      <w:r>
        <w:rPr>
          <w:rFonts w:hint="eastAsia"/>
        </w:rPr>
        <w:br/>
      </w:r>
      <w:r>
        <w:rPr>
          <w:rFonts w:hint="eastAsia"/>
        </w:rPr>
        <w:t>　　　　二、啤酒花未来市场需求</w:t>
      </w:r>
      <w:r>
        <w:rPr>
          <w:rFonts w:hint="eastAsia"/>
        </w:rPr>
        <w:br/>
      </w:r>
      <w:r>
        <w:rPr>
          <w:rFonts w:hint="eastAsia"/>
        </w:rPr>
        <w:t>　　　　三、啤酒花技术风险分析</w:t>
      </w:r>
      <w:r>
        <w:rPr>
          <w:rFonts w:hint="eastAsia"/>
        </w:rPr>
        <w:br/>
      </w:r>
      <w:r>
        <w:rPr>
          <w:rFonts w:hint="eastAsia"/>
        </w:rPr>
        <w:t>　　　　四、啤酒花政策和体制风险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　啤酒花行业投资策略分析</w:t>
      </w:r>
      <w:r>
        <w:rPr>
          <w:rFonts w:hint="eastAsia"/>
        </w:rPr>
        <w:br/>
      </w:r>
      <w:r>
        <w:rPr>
          <w:rFonts w:hint="eastAsia"/>
        </w:rPr>
        <w:t>　　　　一、啤酒花行业重点投资品种分析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二、啤酒花行业重点投资地区分析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afd9b99204ded" w:history="1">
        <w:r>
          <w:rPr>
            <w:rStyle w:val="Hyperlink"/>
          </w:rPr>
          <w:t>中国啤酒花市场调查研究与发展趋势预测报告（2025-2031年）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afd9b99204ded" w:history="1">
        <w:r>
          <w:rPr>
            <w:rStyle w:val="Hyperlink"/>
          </w:rPr>
          <w:t>https://www.20087.com/M_ShiPinYinLiao/96/PiJiuHuaShiChangDiaoYanYuQianJingYuCe.html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热点：啤酒花是酒吗、啤酒花在啤酒中的作用、有啤酒花的啤酒、啤酒花有丰胸的作用吗、啤酒花长什么样子图片、啤酒花图片大全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900fded1a43db" w:history="1">
      <w:r>
        <w:rPr>
          <w:rStyle w:val="Hyperlink"/>
        </w:rPr>
        <w:t>中国啤酒花市场调查研究与发展趋势预测报告（2025-2031年）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6/PiJiuHuaShiChangDiaoYanYuQianJingYuCe.html" TargetMode="External" Id="R294afd9b9920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6/PiJiuHuaShiChangDiaoYanYuQianJingYuCe.html" TargetMode="External" Id="R3ec900fded1a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2025-01-23T02:37:00Z</dcterms:created>
  <dcterms:modified xsi:type="dcterms:W3CDTF">2025-01-23T03:37:00Z</dcterms:modified>
  <dc:subject>中国啤酒花市场调查研究与发展趋势预测报告（2025-2031年）</dc:subject>
  <dc:title>中国啤酒花市场调查研究与发展趋势预测报告（2025-2031年）</dc:title>
  <cp:keywords>中国啤酒花市场调查研究与发展趋势预测报告（2025-2031年）</cp:keywords>
  <dc:description>中国啤酒花市场调查研究与发展趋势预测报告（2025-2031年）</dc:description>
</cp:coreProperties>
</file>