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14a3b22cf492a" w:history="1">
              <w:r>
                <w:rPr>
                  <w:rStyle w:val="Hyperlink"/>
                </w:rPr>
                <w:t>2026-2032年中国烟酒糖茶市场调查研究及发展趋势分析报告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14a3b22cf492a" w:history="1">
              <w:r>
                <w:rPr>
                  <w:rStyle w:val="Hyperlink"/>
                </w:rPr>
                <w:t>2026-2032年中国烟酒糖茶市场调查研究及发展趋势分析报告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14a3b22cf492a" w:history="1">
                <w:r>
                  <w:rPr>
                    <w:rStyle w:val="Hyperlink"/>
                  </w:rPr>
                  <w:t>https://www.20087.com/6/96/YanJiuTangChaHangYeDiaoYanBaoGao.html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酒糖茶是中国传统年货和日常消费品，拥有悠久的历史和深厚的文化底蕴。近年来，随着消费者健康意识的增强以及消费习惯的变化，烟酒糖茶行业正在经历一系列变革。在烟草方面，尽管整体市场规模依然庞大，但由于控烟政策的加强和社会对健康的重视，无烟产品如电子烟和加热不燃烧烟草制品开始崭露头角。在酒类方面，消费者对于品质和品牌的追求越来越高，尤其是年轻消费者更倾向于尝试进口酒类和特色小众品牌。糖类产品的销售则面临挑战，因为消费者开始减少糖分摄入，转向低糖或无糖产品。茶叶市场则继续保持稳定增长，特别是高端茶叶和健康茶饮的市场需求不断增加。</w:t>
      </w:r>
      <w:r>
        <w:rPr>
          <w:rFonts w:hint="eastAsia"/>
        </w:rPr>
        <w:br/>
      </w:r>
      <w:r>
        <w:rPr>
          <w:rFonts w:hint="eastAsia"/>
        </w:rPr>
        <w:t>　　未来，烟酒糖茶行业的发展将更加注重健康和品质。在烟草领域，随着监管政策的进一步收紧，传统烟草制品的销量可能会继续下滑，而新型烟草制品的市场份额有望逐步扩大。在酒类市场，个性化和定制化的趋势将更加明显，同时，低度数和有机酒类产品的需求将持续增长。糖类产品则需进一步向低糖或零糖方向转型，以满足消费者对健康生活方式的追求。茶叶市场将继续受益于消费升级，高品质、有故事背景的品牌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14a3b22cf492a" w:history="1">
        <w:r>
          <w:rPr>
            <w:rStyle w:val="Hyperlink"/>
          </w:rPr>
          <w:t>2026-2032年中国烟酒糖茶市场调查研究及发展趋势分析报告</w:t>
        </w:r>
      </w:hyperlink>
      <w:r>
        <w:rPr>
          <w:rFonts w:hint="eastAsia"/>
        </w:rPr>
        <w:t>》基于权威数据和调研资料，采用定量与定性相结合的方法，系统分析了烟酒糖茶行业的现状和未来趋势。通过对行业的长期跟踪研究，报告提供了清晰的市场分析和趋势预测，帮助投资者更好地理解行业投资价值。同时，结合烟酒糖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中国烟酒糖茶行业发展环境</w:t>
      </w:r>
      <w:r>
        <w:rPr>
          <w:rFonts w:hint="eastAsia"/>
        </w:rPr>
        <w:br/>
      </w:r>
      <w:r>
        <w:rPr>
          <w:rFonts w:hint="eastAsia"/>
        </w:rPr>
        <w:t>　　第一节 烟酒糖茶行业及属性分析</w:t>
      </w:r>
      <w:r>
        <w:rPr>
          <w:rFonts w:hint="eastAsia"/>
        </w:rPr>
        <w:br/>
      </w:r>
      <w:r>
        <w:rPr>
          <w:rFonts w:hint="eastAsia"/>
        </w:rPr>
        <w:t>　　　　一、烟酒糖茶行业定义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四、烟酒糖茶行业周期属性</w:t>
      </w:r>
      <w:r>
        <w:rPr>
          <w:rFonts w:hint="eastAsia"/>
        </w:rPr>
        <w:br/>
      </w:r>
      <w:r>
        <w:rPr>
          <w:rFonts w:hint="eastAsia"/>
        </w:rPr>
        <w:t>　　第二节 烟酒糖茶行业经济发展环境</w:t>
      </w:r>
      <w:r>
        <w:rPr>
          <w:rFonts w:hint="eastAsia"/>
        </w:rPr>
        <w:br/>
      </w:r>
      <w:r>
        <w:rPr>
          <w:rFonts w:hint="eastAsia"/>
        </w:rPr>
        <w:t>　　第三节 烟酒糖茶行业政策发展环境</w:t>
      </w:r>
      <w:r>
        <w:rPr>
          <w:rFonts w:hint="eastAsia"/>
        </w:rPr>
        <w:br/>
      </w:r>
      <w:r>
        <w:rPr>
          <w:rFonts w:hint="eastAsia"/>
        </w:rPr>
        <w:t>　　第四节 烟酒糖茶行业社会发展环境</w:t>
      </w:r>
      <w:r>
        <w:rPr>
          <w:rFonts w:hint="eastAsia"/>
        </w:rPr>
        <w:br/>
      </w:r>
      <w:r>
        <w:rPr>
          <w:rFonts w:hint="eastAsia"/>
        </w:rPr>
        <w:t>　　第五节 烟酒糖茶投融资发展环境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2025-2026年烟酒糖茶行业技术发展现状及趋势分析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烟酒糖茶行业技术发展现状分析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国内外烟酒糖茶行业技术差异与原因</w:t>
      </w:r>
      <w:r>
        <w:rPr>
          <w:rFonts w:hint="eastAsia"/>
        </w:rPr>
        <w:br/>
      </w:r>
      <w:r>
        <w:rPr>
          <w:rFonts w:hint="eastAsia"/>
        </w:rPr>
        <w:t>　　第三节 烟酒糖茶行业技术发展方向、趋势预测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提升烟酒糖茶行业技术能力策略建议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中国烟酒糖茶行业供给与需求情况分析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2020-2025年中国烟酒糖茶行业总体规模</w:t>
      </w:r>
      <w:r>
        <w:rPr>
          <w:rFonts w:hint="eastAsia"/>
        </w:rPr>
        <w:br/>
      </w:r>
      <w:r>
        <w:rPr>
          <w:rFonts w:hint="eastAsia"/>
        </w:rPr>
        <w:t>　　第二节 中国烟酒糖茶行业盈利情况分析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中国烟酒糖茶行业产量情况分析与预测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一、2020-2025年烟酒糖茶行业产量统计分析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二、2026年烟酒糖茶行业产量特点分析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三、2026-2032年中国烟酒糖茶行业产量预测分析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中国烟酒糖茶行业需求概况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一、2020-2025年中国烟酒糖茶行业需求情况分析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二、2026年中国烟酒糖茶行业市场需求特点分析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三、2026-2032年中国烟酒糖茶市场需求预测分析分析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烟酒糖茶产业供需平衡状况分析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2020-2025年中国烟酒糖茶行业重点地区调研分析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一、中国烟酒糖茶行业重点区域市场结构调研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二、**地区烟酒糖茶市场调研分析</w:t>
      </w:r>
      <w:r>
        <w:rPr>
          <w:rFonts w:hint="eastAsia"/>
        </w:rPr>
        <w:br/>
      </w:r>
      <w:r>
        <w:rPr>
          <w:rFonts w:hint="eastAsia"/>
        </w:rPr>
        <w:t>　　　　三、**地区烟酒糖茶市场调研分析</w:t>
      </w:r>
      <w:r>
        <w:rPr>
          <w:rFonts w:hint="eastAsia"/>
        </w:rPr>
        <w:br/>
      </w:r>
      <w:r>
        <w:rPr>
          <w:rFonts w:hint="eastAsia"/>
        </w:rPr>
        <w:t>　　　　四、**地区烟酒糖茶市场调研分析</w:t>
      </w:r>
      <w:r>
        <w:rPr>
          <w:rFonts w:hint="eastAsia"/>
        </w:rPr>
        <w:br/>
      </w:r>
      <w:r>
        <w:rPr>
          <w:rFonts w:hint="eastAsia"/>
        </w:rPr>
        <w:t>　　　　五、**地区烟酒糖茶市场调研分析</w:t>
      </w:r>
      <w:r>
        <w:rPr>
          <w:rFonts w:hint="eastAsia"/>
        </w:rPr>
        <w:br/>
      </w:r>
      <w:r>
        <w:rPr>
          <w:rFonts w:hint="eastAsia"/>
        </w:rPr>
        <w:t>　　　　六、**地区烟酒糖茶市场调研分析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中国烟酒糖茶行业进出口情况分析预测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2020-2025年中国烟酒糖茶行业进出口情况分析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一、2020-2025年中国烟酒糖茶行业进口分析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二、2020-2025年中国烟酒糖茶行业出口分析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2026-2032年中国烟酒糖茶行业进出口情况预测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一、2026-2032年中国烟酒糖茶行业进口预测分析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二、2026-2032年中国烟酒糖茶行业出口预测分析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影响烟酒糖茶行业进出口变化的主要原因分析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烟酒糖茶行业上、下游市场分析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烟酒糖茶行业上游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烟酒糖茶行业下游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烟酒糖茶行业重点企业发展调研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烟酒糖茶重点企业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二、烟酒糖茶企业经营情况分析</w:t>
      </w:r>
      <w:r>
        <w:rPr>
          <w:rFonts w:hint="eastAsia"/>
        </w:rPr>
        <w:br/>
      </w:r>
      <w:r>
        <w:rPr>
          <w:rFonts w:hint="eastAsia"/>
        </w:rPr>
        <w:t>　　　　三、烟酒糖茶企业发展规划及前景展望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烟酒糖茶重点企业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二、烟酒糖茶企业经营情况分析</w:t>
      </w:r>
      <w:r>
        <w:rPr>
          <w:rFonts w:hint="eastAsia"/>
        </w:rPr>
        <w:br/>
      </w:r>
      <w:r>
        <w:rPr>
          <w:rFonts w:hint="eastAsia"/>
        </w:rPr>
        <w:t>　　　　三、烟酒糖茶企业发展规划及前景展望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烟酒糖茶重点企业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二、烟酒糖茶企业经营情况分析</w:t>
      </w:r>
      <w:r>
        <w:rPr>
          <w:rFonts w:hint="eastAsia"/>
        </w:rPr>
        <w:br/>
      </w:r>
      <w:r>
        <w:rPr>
          <w:rFonts w:hint="eastAsia"/>
        </w:rPr>
        <w:t>　　　　三、烟酒糖茶企业发展规划及前景展望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烟酒糖茶重点企业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二、烟酒糖茶企业经营情况分析</w:t>
      </w:r>
      <w:r>
        <w:rPr>
          <w:rFonts w:hint="eastAsia"/>
        </w:rPr>
        <w:br/>
      </w:r>
      <w:r>
        <w:rPr>
          <w:rFonts w:hint="eastAsia"/>
        </w:rPr>
        <w:t>　　　　三、烟酒糖茶企业发展规划及前景展望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烟酒糖茶重点企业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二、烟酒糖茶企业经营情况分析</w:t>
      </w:r>
      <w:r>
        <w:rPr>
          <w:rFonts w:hint="eastAsia"/>
        </w:rPr>
        <w:br/>
      </w:r>
      <w:r>
        <w:rPr>
          <w:rFonts w:hint="eastAsia"/>
        </w:rPr>
        <w:t>　　　　三、烟酒糖茶企业发展规划及前景展望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烟酒糖茶行业企业经营策略研究分析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烟酒糖茶企业多样化经营策略分析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一、烟酒糖茶企业多样化经营情况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二、现行烟酒糖茶行业多样化经营的方向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大型烟酒糖茶企业集团未来发展策略分析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对中小烟酒糖茶企业生产经营的建议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烟酒糖茶行业发展前景与市场趋势分析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我国烟酒糖茶行业前景与机遇分析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一、我国烟酒糖茶行业发展前景</w:t>
      </w:r>
      <w:r>
        <w:rPr>
          <w:rFonts w:hint="eastAsia"/>
        </w:rPr>
        <w:br/>
      </w:r>
      <w:r>
        <w:rPr>
          <w:rFonts w:hint="eastAsia"/>
        </w:rPr>
        <w:t>　　　　二、我国烟酒糖茶发展机遇分析</w:t>
      </w:r>
      <w:r>
        <w:rPr>
          <w:rFonts w:hint="eastAsia"/>
        </w:rPr>
        <w:br/>
      </w:r>
      <w:r>
        <w:rPr>
          <w:rFonts w:hint="eastAsia"/>
        </w:rPr>
        <w:t>　　　　三、2026年烟酒糖茶的发展机遇分析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四、新冠疫情对烟酒糖茶行业的影响分析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2026-2032年中国烟酒糖茶市场趋势分析</w:t>
      </w:r>
      <w:r>
        <w:rPr>
          <w:rFonts w:hint="eastAsia"/>
        </w:rPr>
        <w:br/>
      </w:r>
      <w:r>
        <w:rPr>
          <w:rFonts w:hint="eastAsia"/>
        </w:rPr>
        <w:t>　　　　一、烟酒糖茶市场趋势总结</w:t>
      </w:r>
      <w:r>
        <w:rPr>
          <w:rFonts w:hint="eastAsia"/>
        </w:rPr>
        <w:br/>
      </w:r>
      <w:r>
        <w:rPr>
          <w:rFonts w:hint="eastAsia"/>
        </w:rPr>
        <w:t>　　　　二、烟酒糖茶发展趋势分析</w:t>
      </w:r>
      <w:r>
        <w:rPr>
          <w:rFonts w:hint="eastAsia"/>
        </w:rPr>
        <w:br/>
      </w:r>
      <w:r>
        <w:rPr>
          <w:rFonts w:hint="eastAsia"/>
        </w:rPr>
        <w:t>　　　　三、烟酒糖茶市场发展空间</w:t>
      </w:r>
      <w:r>
        <w:rPr>
          <w:rFonts w:hint="eastAsia"/>
        </w:rPr>
        <w:br/>
      </w:r>
      <w:r>
        <w:rPr>
          <w:rFonts w:hint="eastAsia"/>
        </w:rPr>
        <w:t>　　　　四、烟酒糖茶产业政策趋向</w:t>
      </w:r>
      <w:r>
        <w:rPr>
          <w:rFonts w:hint="eastAsia"/>
        </w:rPr>
        <w:br/>
      </w:r>
      <w:r>
        <w:rPr>
          <w:rFonts w:hint="eastAsia"/>
        </w:rPr>
        <w:t>　　　　五、烟酒糖茶技术革新趋势</w:t>
      </w:r>
      <w:r>
        <w:rPr>
          <w:rFonts w:hint="eastAsia"/>
        </w:rPr>
        <w:br/>
      </w:r>
      <w:r>
        <w:rPr>
          <w:rFonts w:hint="eastAsia"/>
        </w:rPr>
        <w:t>　　　　六、烟酒糖茶价格走势分析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七、国际环境对烟酒糖茶行业的影响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烟酒糖茶行业投资效益及风险分析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烟酒糖茶行业投资效益分析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一、2026年烟酒糖茶行业投资状况分析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二、2026年烟酒糖茶行业投资效益分析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三、2026年烟酒糖茶行业投资趋势预测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四、2026年烟酒糖茶行业投资方向</w:t>
      </w:r>
      <w:r>
        <w:rPr>
          <w:rFonts w:hint="eastAsia"/>
        </w:rPr>
        <w:br/>
      </w:r>
      <w:r>
        <w:rPr>
          <w:rFonts w:hint="eastAsia"/>
        </w:rPr>
        <w:t>　　　　五、2026年烟酒糖茶行业投资建议</w:t>
      </w:r>
      <w:r>
        <w:rPr>
          <w:rFonts w:hint="eastAsia"/>
        </w:rPr>
        <w:br/>
      </w:r>
      <w:r>
        <w:rPr>
          <w:rFonts w:hint="eastAsia"/>
        </w:rPr>
        <w:t>　　第二节 2026-2032年烟酒糖茶行业投资风险及控制策略分析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一、烟酒糖茶市场风险及控制策略</w:t>
      </w:r>
      <w:r>
        <w:rPr>
          <w:rFonts w:hint="eastAsia"/>
        </w:rPr>
        <w:br/>
      </w:r>
      <w:r>
        <w:rPr>
          <w:rFonts w:hint="eastAsia"/>
        </w:rPr>
        <w:t>　　　　二、烟酒糖茶行业政策风险及控制策略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三、烟酒糖茶经营风险及控制策略</w:t>
      </w:r>
      <w:r>
        <w:rPr>
          <w:rFonts w:hint="eastAsia"/>
        </w:rPr>
        <w:br/>
      </w:r>
      <w:r>
        <w:rPr>
          <w:rFonts w:hint="eastAsia"/>
        </w:rPr>
        <w:t>　　　　四、烟酒糖茶同业竞争风险及控制策略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五、烟酒糖茶行业其他风险及控制策略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烟酒糖茶市场预测及项目投资建议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中国烟酒糖茶行业生产、营销企业投资运作模式分析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烟酒糖茶行业外销与内销优势分析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2026-2032年中国烟酒糖茶行业市场规模及增长趋势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2026-2032年中国烟酒糖茶行业投资规模预测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2026-2032年烟酒糖茶行业市场盈利预测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 烟酒糖茶行业项目投资建议</w:t>
      </w:r>
      <w:r>
        <w:rPr>
          <w:rFonts w:hint="eastAsia"/>
        </w:rPr>
        <w:br/>
      </w:r>
      <w:r>
        <w:rPr>
          <w:rFonts w:hint="eastAsia"/>
        </w:rPr>
        <w:t>　　　　一、烟酒糖茶技术应用注意事项</w:t>
      </w:r>
      <w:r>
        <w:rPr>
          <w:rFonts w:hint="eastAsia"/>
        </w:rPr>
        <w:br/>
      </w:r>
      <w:r>
        <w:rPr>
          <w:rFonts w:hint="eastAsia"/>
        </w:rPr>
        <w:t>　　　　二、烟酒糖茶项目投资注意事项</w:t>
      </w:r>
      <w:r>
        <w:rPr>
          <w:rFonts w:hint="eastAsia"/>
        </w:rPr>
        <w:br/>
      </w:r>
      <w:r>
        <w:rPr>
          <w:rFonts w:hint="eastAsia"/>
        </w:rPr>
        <w:t>　　　　三、烟酒糖茶生产开发注意事项</w:t>
      </w:r>
      <w:r>
        <w:rPr>
          <w:rFonts w:hint="eastAsia"/>
        </w:rPr>
        <w:br/>
      </w:r>
      <w:r>
        <w:rPr>
          <w:rFonts w:hint="eastAsia"/>
        </w:rPr>
        <w:t>　　　　四、烟酒糖茶销售注意事项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烟酒糖茶行业历程</w:t>
      </w:r>
      <w:r>
        <w:rPr>
          <w:rFonts w:hint="eastAsia"/>
        </w:rPr>
        <w:br/>
      </w:r>
      <w:r>
        <w:rPr>
          <w:rFonts w:hint="eastAsia"/>
        </w:rPr>
        <w:t>　　图表 烟酒糖茶行业生命周期</w:t>
      </w:r>
      <w:r>
        <w:rPr>
          <w:rFonts w:hint="eastAsia"/>
        </w:rPr>
        <w:br/>
      </w:r>
      <w:r>
        <w:rPr>
          <w:rFonts w:hint="eastAsia"/>
        </w:rPr>
        <w:t>　　图表 烟酒糖茶行业产业链分析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2020-2025年中国烟酒糖茶行业市场规模及增长情况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2020-2025年烟酒糖茶行业市场容量分析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2020-2025年中国烟酒糖茶行业产能统计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2020-2025年中国烟酒糖茶行业产量及增长趋势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2020-2025年中国烟酒糖茶市场需求量及增速统计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2026年中国烟酒糖茶行业需求领域分布格局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2020-2025年中国烟酒糖茶行业销售收入分析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2020-2025年中国烟酒糖茶行业盈利情况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2020-2025年中国烟酒糖茶行业利润总额统计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2020-2025年中国烟酒糖茶进口数量分析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2020-2025年中国烟酒糖茶进口金额分析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2020-2025年中国烟酒糖茶出口数量分析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2020-2025年中国烟酒糖茶出口金额分析</w:t>
      </w:r>
      <w:r>
        <w:rPr>
          <w:rFonts w:hint="eastAsia"/>
        </w:rPr>
        <w:br/>
      </w:r>
      <w:r>
        <w:rPr>
          <w:rFonts w:hint="eastAsia"/>
        </w:rPr>
        <w:t>　　图表 2026年中国烟酒糖茶进口国家及地区分析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2026年中国烟酒糖茶出口国家及地区分析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2020-2025年中国烟酒糖茶行业企业数量情况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2020-2025年中国烟酒糖茶行业企业平均规模情况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**地区烟酒糖茶市场规模及增长情况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**地区烟酒糖茶行业市场需求情况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**地区烟酒糖茶市场规模及增长情况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**地区烟酒糖茶行业市场需求情况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**地区烟酒糖茶市场规模及增长情况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**地区烟酒糖茶行业市场需求情况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**地区烟酒糖茶市场规模及增长情况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**地区烟酒糖茶行业市场需求情况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烟酒糖茶重点企业（一）基本信息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烟酒糖茶重点企业（一）经营情况分析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烟酒糖茶重点企业（一）主要经济指标情况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烟酒糖茶重点企业（一）盈利能力情况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烟酒糖茶重点企业（一）偿债能力情况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烟酒糖茶重点企业（一）运营能力情况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烟酒糖茶重点企业（一）成长能力情况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烟酒糖茶重点企业（二）基本信息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烟酒糖茶重点企业（二）经营情况分析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烟酒糖茶重点企业（二）主要经济指标情况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烟酒糖茶重点企业（二）盈利能力情况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烟酒糖茶重点企业（二）偿债能力情况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烟酒糖茶重点企业（二）运营能力情况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烟酒糖茶重点企业（二）成长能力情况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烟酒糖茶重点企业（三）基本信息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烟酒糖茶重点企业（三）经营情况分析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烟酒糖茶重点企业（三）主要经济指标情况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烟酒糖茶重点企业（三）盈利能力情况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烟酒糖茶重点企业（三）偿债能力情况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烟酒糖茶重点企业（三）运营能力情况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烟酒糖茶重点企业（三）成长能力情况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2026-2032年中国烟酒糖茶行业产能预测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2026-2032年中国烟酒糖茶行业产量预测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2026-2032年中国烟酒糖茶市场需求量预测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2026-2032年中国烟酒糖茶行业供需平衡预测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2026-2032年中国烟酒糖茶行业市场容量预测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2026-2032年中国烟酒糖茶行业市场规模预测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2026年中国烟酒糖茶市场前景分析</w:t>
      </w:r>
      <w:r>
        <w:rPr>
          <w:rFonts w:hint="eastAsia"/>
        </w:rPr>
        <w:br/>
      </w:r>
      <w:r>
        <w:rPr>
          <w:rFonts w:hint="eastAsia"/>
        </w:rPr>
        <w:t>　　图表 2026年中国烟酒糖茶发展趋势预测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14a3b22cf492a" w:history="1">
        <w:r>
          <w:rPr>
            <w:rStyle w:val="Hyperlink"/>
          </w:rPr>
          <w:t>2026-2032年中国烟酒糖茶市场调查研究及发展趋势分析报告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14a3b22cf492a" w:history="1">
        <w:r>
          <w:rPr>
            <w:rStyle w:val="Hyperlink"/>
          </w:rPr>
          <w:t>https://www.20087.com/6/96/YanJiuTangChaHangYeDiaoYanBaoGao.html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热点：烟酒糖茶六样礼都什么、烟酒糖茶四样礼的寓意、烟酒茶糖 提亲 六样礼、烟酒糖茶下一句、烟酒糖茶的隐喻、烟酒糖茶顺口溜、送烟酒糖茶代表什么、烟酒糖茶属于什么行业、烟酒糖茶属于什么经营范围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3706e1e2f4f7e" w:history="1">
      <w:r>
        <w:rPr>
          <w:rStyle w:val="Hyperlink"/>
        </w:rPr>
        <w:t>2026-2032年中国烟酒糖茶市场调查研究及发展趋势分析报告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anJiuTangChaHangYeDiaoYanBaoGao.html" TargetMode="External" Id="R61a14a3b22cf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anJiuTangChaHangYeDiaoYanBaoGao.html" TargetMode="External" Id="R2e93706e1e2f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2025-09-29T06:26:00Z</dcterms:created>
  <dcterms:modified xsi:type="dcterms:W3CDTF">2025-09-29T07:26:00Z</dcterms:modified>
  <dc:subject>2026-2032年中国烟酒糖茶市场调查研究及发展趋势分析报告</dc:subject>
  <dc:title>2026-2032年中国烟酒糖茶市场调查研究及发展趋势分析报告</dc:title>
  <cp:keywords>2026-2032年中国烟酒糖茶市场调查研究及发展趋势分析报告</cp:keywords>
  <dc:description>2026-2032年中国烟酒糖茶市场调查研究及发展趋势分析报告</dc:description>
</cp:coreProperties>
</file>