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5b7f1d184986" w:history="1">
              <w:r>
                <w:rPr>
                  <w:rStyle w:val="Hyperlink"/>
                </w:rPr>
                <w:t>2026-2032年中国啤酒苹果酒行业现状及市场前景分析报告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5b7f1d184986" w:history="1">
              <w:r>
                <w:rPr>
                  <w:rStyle w:val="Hyperlink"/>
                </w:rPr>
                <w:t>2026-2032年中国啤酒苹果酒行业现状及市场前景分析报告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25b7f1d184986" w:history="1">
                <w:r>
                  <w:rPr>
                    <w:rStyle w:val="Hyperlink"/>
                  </w:rPr>
                  <w:t>https://www.20087.com/0/57/PiJiuPingGuoJiuDeQianJing.html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苹果酒（Cider）是以苹果汁发酵酿制而成的果酒，酒精度通常介于4%–8%，口感从干型到甜型不等，兼具啤酒的畅饮属性与葡萄酒的果香层次。当前市场呈现两极分化：传统产区（如英国、法国）坚持单一品种苹果慢发酵，强调风土表达；新兴品牌则采用混合果汁、二次调味（如姜、莓果）及低醇/无醇版本吸引年轻群体。在精酿文化与低度潮饮兴起背景下，苹果酒从边缘果酒跃升为酒吧与零售渠道的重要品类。然而，部分工业化产品依赖浓缩汁与人工香精，风味单薄；消费者对“苹果酒≠苹果味汽水”认知不足，影响品质期待。</w:t>
      </w:r>
      <w:r>
        <w:rPr>
          <w:rFonts w:hint="eastAsia"/>
        </w:rPr>
        <w:br/>
      </w:r>
      <w:r>
        <w:rPr>
          <w:rFonts w:hint="eastAsia"/>
        </w:rPr>
        <w:t>　　未来，啤酒苹果酒将聚焦品种溯源、工艺创新与健康化方向突破。市场调研网认为，单一果园、特定苹果品种（如苦甜酸平衡的Dabinett）将成为高端线核心卖点；野生酵母发酵与陶罐陈酿等古法工艺将强化风味复杂度。在健康饮酒趋势下，无醇苹果酒将采用真空蒸馏或反渗透技术保留香气，满足控酒人群需求。包装上，轻量化玻璃瓶与铝罐将降低运输碳排。长远看，苹果酒将从“季节性饮品”升级为“本土风土代表”，通过地理标志认证与酿酒师故事营销，构建文化认同。具备果园资源、发酵微生物学与渠道教育能力的品牌，将在全球低度酒竞争中占据风味与叙事双重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25b7f1d184986" w:history="1">
        <w:r>
          <w:rPr>
            <w:rStyle w:val="Hyperlink"/>
          </w:rPr>
          <w:t>2026-2032年中国啤酒苹果酒行业现状及市场前景分析报告</w:t>
        </w:r>
      </w:hyperlink>
      <w:r>
        <w:rPr>
          <w:rFonts w:hint="eastAsia"/>
        </w:rPr>
        <w:t>》，2025年啤酒苹果酒行业市场规模达 亿元，预计2032年市场规模将达 亿元，期间年均复合增长率（CAGR）达 %。报告系统梳理了啤酒苹果酒行业的市场规模、技术现状及产业链结构，结合详实数据分析了啤酒苹果酒行业需求、价格动态与竞争格局，科学预测了啤酒苹果酒发展趋势与市场前景，重点解读了行业内重点企业的战略布局与品牌影响力，同时对市场竞争与集中度进行了评估。此外，报告还细分了市场领域，揭示了啤酒苹果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啤酒苹果酒市场概述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按照不同产品类型，啤酒苹果酒主要可以分为如下几个类别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中国不同产品类型啤酒苹果酒增长趋势2021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苹果酒</w:t>
      </w:r>
      <w:r>
        <w:rPr>
          <w:rFonts w:hint="eastAsia"/>
        </w:rPr>
        <w:br/>
      </w:r>
      <w:r>
        <w:rPr>
          <w:rFonts w:hint="eastAsia"/>
        </w:rPr>
        <w:t>　　　　1.2.3 梨果酒</w:t>
      </w:r>
      <w:r>
        <w:rPr>
          <w:rFonts w:hint="eastAsia"/>
        </w:rPr>
        <w:br/>
      </w:r>
      <w:r>
        <w:rPr>
          <w:rFonts w:hint="eastAsia"/>
        </w:rPr>
        <w:t>　　　　1.2.4 啤酒苹果酒混合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从不同应用，啤酒苹果酒主要包括如下几个方面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中国不同应用啤酒苹果酒增长趋势2021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中国啤酒苹果酒发展现状及未来趋势（2021-2032）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中国市场啤酒苹果酒收入及增长率（2021-2032）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中国市场啤酒苹果酒销量及增长率（2021-2032）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中国市场主要啤酒苹果酒厂商分析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中国市场主要厂商啤酒苹果酒销量及市场占有率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中国市场主要厂商啤酒苹果酒销量（2021-2026）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中国市场主要厂商啤酒苹果酒销量市场份额（2021-2026）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中国市场主要厂商啤酒苹果酒收入及市场占有率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中国市场主要厂商啤酒苹果酒收入（2021-2026）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中国市场主要厂商啤酒苹果酒收入市场份额（2021-2026）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2025年中国市场主要厂商啤酒苹果酒收入排名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中国市场主要厂商啤酒苹果酒价格（2021-2026）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中国市场主要厂商啤酒苹果酒总部及产地分布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中国市场主要厂商成立时间及啤酒苹果酒商业化日期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中国市场主要厂商啤酒苹果酒产品类型及应用</w:t>
      </w:r>
      <w:r>
        <w:rPr>
          <w:rFonts w:hint="eastAsia"/>
        </w:rPr>
        <w:br/>
      </w:r>
      <w:r>
        <w:rPr>
          <w:rFonts w:hint="eastAsia"/>
        </w:rPr>
        <w:t>　　2.7 啤酒苹果酒行业集中度、竞争程度分析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啤酒苹果酒行业集中度分析：2025年中国Top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中国市场啤酒苹果酒第一梯队、第二梯队和第三梯队厂商（品牌）及2025年市场份额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重点企业（10）在中国市场啤酒苹果酒销量、收入、价格及毛利率（2021-2026）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不同产品类型啤酒苹果酒分析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中国市场不同产品类型啤酒苹果酒销量（2021-2032）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中国市场不同产品类型啤酒苹果酒销量及市场份额（2021-2026）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中国市场不同产品类型啤酒苹果酒销量预测（2027-2032）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中国市场不同产品类型啤酒苹果酒规模（2021-2032）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中国市场不同产品类型啤酒苹果酒规模及市场份额（2021-2026）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中国市场不同产品类型啤酒苹果酒规模预测（2027-2032）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中国市场不同产品类型啤酒苹果酒价格走势（2021-2032）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不同应用啤酒苹果酒分析</w:t>
      </w:r>
      <w:r>
        <w:rPr>
          <w:rFonts w:hint="eastAsia"/>
        </w:rPr>
        <w:br/>
      </w:r>
      <w:r>
        <w:rPr>
          <w:rFonts w:hint="eastAsia"/>
        </w:rPr>
        <w:t>　　5.1 中国市场不同应用啤酒苹果酒销量（2021-2032）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中国市场不同应用啤酒苹果酒销量及市场份额（2021-2026）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中国市场不同应用啤酒苹果酒销量预测（2027-2032）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中国市场不同应用啤酒苹果酒规模（2021-2032）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中国市场不同应用啤酒苹果酒规模及市场份额（2021-2026）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中国市场不同应用啤酒苹果酒规模预测（2027-2032）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中国市场不同应用啤酒苹果酒价格走势（2021-2032）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啤酒苹果酒行业发展分析---发展趋势</w:t>
      </w:r>
      <w:r>
        <w:rPr>
          <w:rFonts w:hint="eastAsia"/>
        </w:rPr>
        <w:br/>
      </w:r>
      <w:r>
        <w:rPr>
          <w:rFonts w:hint="eastAsia"/>
        </w:rPr>
        <w:t>　　6.2 啤酒苹果酒行业发展分析---厂商壁垒</w:t>
      </w:r>
      <w:r>
        <w:rPr>
          <w:rFonts w:hint="eastAsia"/>
        </w:rPr>
        <w:br/>
      </w:r>
      <w:r>
        <w:rPr>
          <w:rFonts w:hint="eastAsia"/>
        </w:rPr>
        <w:t>　　6.3 啤酒苹果酒行业发展分析---驱动因素</w:t>
      </w:r>
      <w:r>
        <w:rPr>
          <w:rFonts w:hint="eastAsia"/>
        </w:rPr>
        <w:br/>
      </w:r>
      <w:r>
        <w:rPr>
          <w:rFonts w:hint="eastAsia"/>
        </w:rPr>
        <w:t>　　6.4 啤酒苹果酒行业发展分析---制约因素</w:t>
      </w:r>
      <w:r>
        <w:rPr>
          <w:rFonts w:hint="eastAsia"/>
        </w:rPr>
        <w:br/>
      </w:r>
      <w:r>
        <w:rPr>
          <w:rFonts w:hint="eastAsia"/>
        </w:rPr>
        <w:t>　　6.5 啤酒苹果酒中国企业SWOT分析</w:t>
      </w:r>
      <w:r>
        <w:rPr>
          <w:rFonts w:hint="eastAsia"/>
        </w:rPr>
        <w:br/>
      </w:r>
      <w:r>
        <w:rPr>
          <w:rFonts w:hint="eastAsia"/>
        </w:rPr>
        <w:t>　　6.6 啤酒苹果酒行业发展分析---行业政策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啤酒苹果酒行业产业链简介</w:t>
      </w:r>
      <w:r>
        <w:rPr>
          <w:rFonts w:hint="eastAsia"/>
        </w:rPr>
        <w:br/>
      </w:r>
      <w:r>
        <w:rPr>
          <w:rFonts w:hint="eastAsia"/>
        </w:rPr>
        <w:t>　　7.2 啤酒苹果酒产业链分析-上游</w:t>
      </w:r>
      <w:r>
        <w:rPr>
          <w:rFonts w:hint="eastAsia"/>
        </w:rPr>
        <w:br/>
      </w:r>
      <w:r>
        <w:rPr>
          <w:rFonts w:hint="eastAsia"/>
        </w:rPr>
        <w:t>　　7.3 啤酒苹果酒产业链分析-中游</w:t>
      </w:r>
      <w:r>
        <w:rPr>
          <w:rFonts w:hint="eastAsia"/>
        </w:rPr>
        <w:br/>
      </w:r>
      <w:r>
        <w:rPr>
          <w:rFonts w:hint="eastAsia"/>
        </w:rPr>
        <w:t>　　7.4 啤酒苹果酒产业链分析-下游</w:t>
      </w:r>
      <w:r>
        <w:rPr>
          <w:rFonts w:hint="eastAsia"/>
        </w:rPr>
        <w:br/>
      </w:r>
      <w:r>
        <w:rPr>
          <w:rFonts w:hint="eastAsia"/>
        </w:rPr>
        <w:t>　　7.5 啤酒苹果酒行业采购模式</w:t>
      </w:r>
      <w:r>
        <w:rPr>
          <w:rFonts w:hint="eastAsia"/>
        </w:rPr>
        <w:br/>
      </w:r>
      <w:r>
        <w:rPr>
          <w:rFonts w:hint="eastAsia"/>
        </w:rPr>
        <w:t>　　7.6 啤酒苹果酒行业生产模式</w:t>
      </w:r>
      <w:r>
        <w:rPr>
          <w:rFonts w:hint="eastAsia"/>
        </w:rPr>
        <w:br/>
      </w:r>
      <w:r>
        <w:rPr>
          <w:rFonts w:hint="eastAsia"/>
        </w:rPr>
        <w:t>　　7.7 啤酒苹果酒行业销售模式及销售渠道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中国本土啤酒苹果酒产能、产量分析</w:t>
      </w:r>
      <w:r>
        <w:rPr>
          <w:rFonts w:hint="eastAsia"/>
        </w:rPr>
        <w:br/>
      </w:r>
      <w:r>
        <w:rPr>
          <w:rFonts w:hint="eastAsia"/>
        </w:rPr>
        <w:t>　　8.1 中国啤酒苹果酒供需现状及预测（2021-2032）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中国啤酒苹果酒产能、产量、产能利用率及发展趋势（2021-2032）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中国啤酒苹果酒产量、市场需求量及发展趋势（2021-2032）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中国啤酒苹果酒进出口分析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中国市场啤酒苹果酒主要进口来源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中国市场啤酒苹果酒主要出口目的地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不同产品类型啤酒苹果酒市场规模2021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不同应用啤酒苹果酒市场规模2021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中国市场主要厂商啤酒苹果酒销量（2021-2026）&amp;（千件）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中国市场主要厂商啤酒苹果酒销量市场份额（2021-2026）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中国市场主要厂商啤酒苹果酒收入（2021-2026）&amp;（万元）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中国市场主要厂商啤酒苹果酒收入份额（2021-2026）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2025年中国主要生产商啤酒苹果酒收入排名（万元）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中国市场主要厂商啤酒苹果酒价格（2021-2026）&amp;（元/件）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中国市场主要厂商啤酒苹果酒总部及产地分布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中国市场主要厂商成立时间及啤酒苹果酒商业化日期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中国市场主要厂商啤酒苹果酒产品类型及应用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2025年中国市场啤酒苹果酒主要厂商市场地位（第一梯队、第二梯队和第三梯队）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啤酒苹果酒市场投资、并购等现状分析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啤酒苹果酒生产基地、总部、竞争对手及市场地位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啤酒苹果酒产品规格、参数及市场应用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啤酒苹果酒销量（千件）、收入（万元）、价格（元/件）及毛利率（2021-2026）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中国市场不同产品类型啤酒苹果酒销量（2021-2026）&amp;（千件）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中国市场不同产品类型啤酒苹果酒销量市场份额（2021-2026）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中国市场不同产品类型啤酒苹果酒销量预测（2027-2032）&amp;（千件）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中国市场不同产品类型啤酒苹果酒销量市场份额预测（2027-2032）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中国市场不同产品类型啤酒苹果酒规模（2021-2026）&amp;（万元）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中国市场不同产品类型啤酒苹果酒规模市场份额（2021-2026）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中国市场不同产品类型啤酒苹果酒规模预测（2027-2032）&amp;（万元）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中国市场不同产品类型啤酒苹果酒规模市场份额预测（2027-2032）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中国市场不同应用啤酒苹果酒销量（2021-2026）&amp;（千件）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中国市场不同应用啤酒苹果酒销量市场份额（2021-2026）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中国市场不同应用啤酒苹果酒销量预测（2027-2032）&amp;（千件）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中国市场不同应用啤酒苹果酒销量市场份额预测（2027-2032）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中国市场不同应用啤酒苹果酒规模（2021-2026）&amp;（万元）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中国市场不同应用啤酒苹果酒规模市场份额（2021-2026）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中国市场不同应用啤酒苹果酒规模预测（2027-2032）&amp;（万元）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中国市场不同应用啤酒苹果酒规模市场份额预测（2027-2032）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啤酒苹果酒行业发展分析---发展趋势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啤酒苹果酒行业发展分析---厂商壁垒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啤酒苹果酒行业发展分析---驱动因素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啤酒苹果酒行业发展分析---制约因素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啤酒苹果酒行业相关重点政策一览</w:t>
      </w:r>
      <w:r>
        <w:rPr>
          <w:rFonts w:hint="eastAsia"/>
        </w:rPr>
        <w:br/>
      </w:r>
      <w:r>
        <w:rPr>
          <w:rFonts w:hint="eastAsia"/>
        </w:rPr>
        <w:t>　　表 85： 啤酒苹果酒行业供应链分析</w:t>
      </w:r>
      <w:r>
        <w:rPr>
          <w:rFonts w:hint="eastAsia"/>
        </w:rPr>
        <w:br/>
      </w:r>
      <w:r>
        <w:rPr>
          <w:rFonts w:hint="eastAsia"/>
        </w:rPr>
        <w:t>　　表 86： 啤酒苹果酒上游原料供应商</w:t>
      </w:r>
      <w:r>
        <w:rPr>
          <w:rFonts w:hint="eastAsia"/>
        </w:rPr>
        <w:br/>
      </w:r>
      <w:r>
        <w:rPr>
          <w:rFonts w:hint="eastAsia"/>
        </w:rPr>
        <w:t>　　表 87： 啤酒苹果酒行业主要下游客户</w:t>
      </w:r>
      <w:r>
        <w:rPr>
          <w:rFonts w:hint="eastAsia"/>
        </w:rPr>
        <w:br/>
      </w:r>
      <w:r>
        <w:rPr>
          <w:rFonts w:hint="eastAsia"/>
        </w:rPr>
        <w:t>　　表 88： 啤酒苹果酒典型经销商</w:t>
      </w:r>
      <w:r>
        <w:rPr>
          <w:rFonts w:hint="eastAsia"/>
        </w:rPr>
        <w:br/>
      </w:r>
      <w:r>
        <w:rPr>
          <w:rFonts w:hint="eastAsia"/>
        </w:rPr>
        <w:t>　　表 89： 中国啤酒苹果酒产量、销量、进口量及出口量（2021-2026）&amp;（千件）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中国啤酒苹果酒产量、销量、进口量及出口量预测（2027-2032）&amp;（千件）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中国市场啤酒苹果酒主要进口来源</w:t>
      </w:r>
      <w:r>
        <w:rPr>
          <w:rFonts w:hint="eastAsia"/>
        </w:rPr>
        <w:br/>
      </w:r>
      <w:r>
        <w:rPr>
          <w:rFonts w:hint="eastAsia"/>
        </w:rPr>
        <w:t>　　表 92： 中国市场啤酒苹果酒主要出口目的地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啤酒苹果酒产品图片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中国不同产品类型啤酒苹果酒市场规模市场份额2025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苹果酒产品图片</w:t>
      </w:r>
      <w:r>
        <w:rPr>
          <w:rFonts w:hint="eastAsia"/>
        </w:rPr>
        <w:br/>
      </w:r>
      <w:r>
        <w:rPr>
          <w:rFonts w:hint="eastAsia"/>
        </w:rPr>
        <w:t>　　图 4： 梨果酒产品图片</w:t>
      </w:r>
      <w:r>
        <w:rPr>
          <w:rFonts w:hint="eastAsia"/>
        </w:rPr>
        <w:br/>
      </w:r>
      <w:r>
        <w:rPr>
          <w:rFonts w:hint="eastAsia"/>
        </w:rPr>
        <w:t>　　图 5： 啤酒苹果酒混合产品图片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中国不同应用啤酒苹果酒市场份额2025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中国市场啤酒苹果酒市场规模，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中国市场啤酒苹果酒收入及增长率（2021-2032）&amp;（万元）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中国市场啤酒苹果酒销量及增长率（2021-2032）&amp;（千件）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2025年中国市场主要厂商啤酒苹果酒销量市场份额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2025年中国市场主要厂商啤酒苹果酒收入市场份额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2025年中国市场前五大厂商啤酒苹果酒市场份额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2025年中国市场啤酒苹果酒第一梯队、第二梯队和第三梯队厂商（品牌）及市场份额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中国市场不同产品类型啤酒苹果酒价格走势（2021-2032）&amp;（元/件）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中国市场不同应用啤酒苹果酒价格走势（2021-2032）&amp;（元/件）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啤酒苹果酒中国企业SWOT分析</w:t>
      </w:r>
      <w:r>
        <w:rPr>
          <w:rFonts w:hint="eastAsia"/>
        </w:rPr>
        <w:br/>
      </w:r>
      <w:r>
        <w:rPr>
          <w:rFonts w:hint="eastAsia"/>
        </w:rPr>
        <w:t>　　图 20： 啤酒苹果酒产业链</w:t>
      </w:r>
      <w:r>
        <w:rPr>
          <w:rFonts w:hint="eastAsia"/>
        </w:rPr>
        <w:br/>
      </w:r>
      <w:r>
        <w:rPr>
          <w:rFonts w:hint="eastAsia"/>
        </w:rPr>
        <w:t>　　图 21： 啤酒苹果酒行业采购模式分析</w:t>
      </w:r>
      <w:r>
        <w:rPr>
          <w:rFonts w:hint="eastAsia"/>
        </w:rPr>
        <w:br/>
      </w:r>
      <w:r>
        <w:rPr>
          <w:rFonts w:hint="eastAsia"/>
        </w:rPr>
        <w:t>　　图 22： 啤酒苹果酒行业生产模式分析</w:t>
      </w:r>
      <w:r>
        <w:rPr>
          <w:rFonts w:hint="eastAsia"/>
        </w:rPr>
        <w:br/>
      </w:r>
      <w:r>
        <w:rPr>
          <w:rFonts w:hint="eastAsia"/>
        </w:rPr>
        <w:t>　　图 23： 啤酒苹果酒行业销售模式分析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中国啤酒苹果酒产能、产量、产能利用率及发展趋势（2021-2032）&amp;（千件）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中国啤酒苹果酒产量、市场需求量及发展趋势（2021-2032）&amp;（千件）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5b7f1d184986" w:history="1">
        <w:r>
          <w:rPr>
            <w:rStyle w:val="Hyperlink"/>
          </w:rPr>
          <w:t>2026-2032年中国啤酒苹果酒行业现状及市场前景分析报告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25b7f1d184986" w:history="1">
        <w:r>
          <w:rPr>
            <w:rStyle w:val="Hyperlink"/>
          </w:rPr>
          <w:t>https://www.20087.com/0/57/PiJiuPingGuoJiuDeQianJing.html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 苹果、苹果啤酒一起吃好吗、啤酒里加苹果、啤酒配苹果会怎么样、苹果跟啤酒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76611e84443f2" w:history="1">
      <w:r>
        <w:rPr>
          <w:rStyle w:val="Hyperlink"/>
        </w:rPr>
        <w:t>2026-2032年中国啤酒苹果酒行业现状及市场前景分析报告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iJiuPingGuoJiuDeQianJing.html" TargetMode="External" Id="R73e25b7f1d18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iJiuPingGuoJiuDeQianJing.html" TargetMode="External" Id="R3af76611e844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2026-02-08T00:03:32Z</dcterms:created>
  <dcterms:modified xsi:type="dcterms:W3CDTF">2026-02-08T01:03:32Z</dcterms:modified>
  <dc:subject>2026-2032年中国啤酒苹果酒行业现状及市场前景分析报告</dc:subject>
  <dc:title>2026-2032年中国啤酒苹果酒行业现状及市场前景分析报告</dc:title>
  <cp:keywords>2026-2032年中国啤酒苹果酒行业现状及市场前景分析报告</cp:keywords>
  <dc:description>2026-2032年中国啤酒苹果酒行业现状及市场前景分析报告</dc:description>
</cp:coreProperties>
</file>