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f18f060c144db" w:history="1">
              <w:r>
                <w:rPr>
                  <w:rStyle w:val="Hyperlink"/>
                </w:rPr>
                <w:t>2025-2031年中国条斑紫菜行业现状研究分析及发展趋势预测报告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f18f060c144db" w:history="1">
              <w:r>
                <w:rPr>
                  <w:rStyle w:val="Hyperlink"/>
                </w:rPr>
                <w:t>2025-2031年中国条斑紫菜行业现状研究分析及发展趋势预测报告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f18f060c144db" w:history="1">
                <w:r>
                  <w:rPr>
                    <w:rStyle w:val="Hyperlink"/>
                  </w:rPr>
                  <w:t>https://www.20087.com/M_ShiPinYinLiao/76/TiaoBanZiCaiWeiLaiFaZhanQuShiYuCe.html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斑紫菜是一种重要的海藻资源，广泛用于食品、医药和化妆品行业。近年来，随着消费者对健康食品的追求，条斑紫菜因其高营养价值和独特的风味，在全球市场中获得了广泛认可。养殖技术的改进，如封闭式循环水养殖和深海养殖，提高了条斑紫菜的产量和品质，减少了环境污染。</w:t>
      </w:r>
      <w:r>
        <w:rPr>
          <w:rFonts w:hint="eastAsia"/>
        </w:rPr>
        <w:br/>
      </w:r>
      <w:r>
        <w:rPr>
          <w:rFonts w:hint="eastAsia"/>
        </w:rPr>
        <w:t>　　条斑紫菜的未来将更加注重可持续性和产品多样性。随着消费者对可持续食品源的关注，条斑紫菜养殖将更加注重生态友好型技术，比如利用海水温差和潮汐能等自然能源。同时，条斑紫菜将被开发成更多类型的食品和保健品，如即食零食、营养补充剂和即食汤料，以满足不同消费场景的需求。此外，科研机构和企业将加大研发投入，探索条斑紫菜在生物活性物质提取和药用价值方面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f18f060c144db" w:history="1">
        <w:r>
          <w:rPr>
            <w:rStyle w:val="Hyperlink"/>
          </w:rPr>
          <w:t>2025-2031年中国条斑紫菜行业现状研究分析及发展趋势预测报告</w:t>
        </w:r>
      </w:hyperlink>
      <w:r>
        <w:rPr>
          <w:rFonts w:hint="eastAsia"/>
        </w:rPr>
        <w:t>》基于科学的市场调研与数据分析，全面解析了条斑紫菜行业的市场规模、市场需求及发展现状。报告深入探讨了条斑紫菜产业链结构、细分市场特点及技术发展方向，并结合宏观经济环境与消费者需求变化，对条斑紫菜行业前景与未来趋势进行了科学预测，揭示了潜在增长空间。通过对条斑紫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条斑紫菜产业市场基本情况分析</w:t>
      </w:r>
      <w:r>
        <w:rPr>
          <w:rFonts w:hint="eastAsia"/>
        </w:rPr>
        <w:br/>
      </w:r>
      <w:r>
        <w:rPr>
          <w:rFonts w:hint="eastAsia"/>
        </w:rPr>
        <w:t>　　第一节 本产业市场发展环境分析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三、本产业市场相关政策及影响分析</w:t>
      </w:r>
      <w:r>
        <w:rPr>
          <w:rFonts w:hint="eastAsia"/>
        </w:rPr>
        <w:br/>
      </w:r>
      <w:r>
        <w:rPr>
          <w:rFonts w:hint="eastAsia"/>
        </w:rPr>
        <w:t>　　第二节 本产业市场基本特征</w:t>
      </w:r>
      <w:r>
        <w:rPr>
          <w:rFonts w:hint="eastAsia"/>
        </w:rPr>
        <w:br/>
      </w:r>
      <w:r>
        <w:rPr>
          <w:rFonts w:hint="eastAsia"/>
        </w:rPr>
        <w:t>　　　　一、产业市场界定及主要产品</w:t>
      </w:r>
      <w:r>
        <w:rPr>
          <w:rFonts w:hint="eastAsia"/>
        </w:rPr>
        <w:br/>
      </w:r>
      <w:r>
        <w:rPr>
          <w:rFonts w:hint="eastAsia"/>
        </w:rPr>
        <w:t>　　　　二、产业市场在国民经济中的地位</w:t>
      </w:r>
      <w:r>
        <w:rPr>
          <w:rFonts w:hint="eastAsia"/>
        </w:rPr>
        <w:br/>
      </w:r>
      <w:r>
        <w:rPr>
          <w:rFonts w:hint="eastAsia"/>
        </w:rPr>
        <w:t>　　　　三、特性分析</w:t>
      </w:r>
      <w:r>
        <w:rPr>
          <w:rFonts w:hint="eastAsia"/>
        </w:rPr>
        <w:br/>
      </w:r>
      <w:r>
        <w:rPr>
          <w:rFonts w:hint="eastAsia"/>
        </w:rPr>
        <w:t>　　　　四、本产业市场发展历程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国际本产业市场发展情况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2025年我国条斑紫菜产业市场经济运行情况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2025年我国条斑紫菜产业市场发展基本情况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我国市场存在问题及发展限制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本行业市场上、下游产业发展情况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一、本行业市场上游产业</w:t>
      </w:r>
      <w:r>
        <w:rPr>
          <w:rFonts w:hint="eastAsia"/>
        </w:rPr>
        <w:br/>
      </w:r>
      <w:r>
        <w:rPr>
          <w:rFonts w:hint="eastAsia"/>
        </w:rPr>
        <w:t>　　　　二、本行业市场下游产业</w:t>
      </w:r>
      <w:r>
        <w:rPr>
          <w:rFonts w:hint="eastAsia"/>
        </w:rPr>
        <w:br/>
      </w:r>
      <w:r>
        <w:rPr>
          <w:rFonts w:hint="eastAsia"/>
        </w:rPr>
        <w:t>　　第四节 2020-2025年本产业市场企业数量分析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一、2020-2025年本产业市场企业及亏损企业数量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三、不同所有制企业数量分析</w:t>
      </w:r>
      <w:r>
        <w:rPr>
          <w:rFonts w:hint="eastAsia"/>
        </w:rPr>
        <w:br/>
      </w:r>
      <w:r>
        <w:rPr>
          <w:rFonts w:hint="eastAsia"/>
        </w:rPr>
        <w:t>　　第五节 市场从业人数分析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本产业市场进出口状况分析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二、2020-2025年进口情况</w:t>
      </w:r>
      <w:r>
        <w:rPr>
          <w:rFonts w:hint="eastAsia"/>
        </w:rPr>
        <w:br/>
      </w:r>
      <w:r>
        <w:rPr>
          <w:rFonts w:hint="eastAsia"/>
        </w:rPr>
        <w:t>　　　　三、进出口国别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2025年我国条斑紫菜产业市场生产状况分析</w:t>
      </w:r>
      <w:r>
        <w:rPr>
          <w:rFonts w:hint="eastAsia"/>
        </w:rPr>
        <w:br/>
      </w:r>
      <w:r>
        <w:rPr>
          <w:rFonts w:hint="eastAsia"/>
        </w:rPr>
        <w:t>　　第一节 2020-2025年本产业市场工业总产值分析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一、2020-2025年本产业市场工业总产值分析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四、2025年本产业市场工业总产值地区分布</w:t>
      </w:r>
      <w:r>
        <w:rPr>
          <w:rFonts w:hint="eastAsia"/>
        </w:rPr>
        <w:br/>
      </w:r>
      <w:r>
        <w:rPr>
          <w:rFonts w:hint="eastAsia"/>
        </w:rPr>
        <w:t>　　　　五、本工业总产值前10位企业对比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市场产成品分析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四、2025年产业市场产成品地区分布</w:t>
      </w:r>
      <w:r>
        <w:rPr>
          <w:rFonts w:hint="eastAsia"/>
        </w:rPr>
        <w:br/>
      </w:r>
      <w:r>
        <w:rPr>
          <w:rFonts w:hint="eastAsia"/>
        </w:rPr>
        <w:t>　　第三节 市场产成品资金占用率分析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2025年我国条斑紫菜产业市场销售状况分析</w:t>
      </w:r>
      <w:r>
        <w:rPr>
          <w:rFonts w:hint="eastAsia"/>
        </w:rPr>
        <w:br/>
      </w:r>
      <w:r>
        <w:rPr>
          <w:rFonts w:hint="eastAsia"/>
        </w:rPr>
        <w:t>　　第一节 市场销售收入分析</w:t>
      </w:r>
      <w:r>
        <w:rPr>
          <w:rFonts w:hint="eastAsia"/>
        </w:rPr>
        <w:br/>
      </w:r>
      <w:r>
        <w:rPr>
          <w:rFonts w:hint="eastAsia"/>
        </w:rPr>
        <w:t>　　　　一、市场总销售收入分析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2025年本产业市场产品销售集中度分析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市场销售税金分析</w:t>
      </w:r>
      <w:r>
        <w:rPr>
          <w:rFonts w:hint="eastAsia"/>
        </w:rPr>
        <w:br/>
      </w:r>
      <w:r>
        <w:rPr>
          <w:rFonts w:hint="eastAsia"/>
        </w:rPr>
        <w:t>　　　　一、市场销售税金分析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2025年我国条斑紫菜产业市场成本费用分析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一、市场销售成本总额分析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市场销售费用分析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市场财务费用分析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2025年我国条斑紫菜产业市场资产负债状况分析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固定资产状况分析</w:t>
      </w:r>
      <w:r>
        <w:rPr>
          <w:rFonts w:hint="eastAsia"/>
        </w:rPr>
        <w:br/>
      </w:r>
      <w:r>
        <w:rPr>
          <w:rFonts w:hint="eastAsia"/>
        </w:rPr>
        <w:t>　　　　一、固定资产净值分析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总负债状况分析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流动资产总额分析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应收账款总额分析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资产负债率分析</w:t>
      </w:r>
      <w:r>
        <w:rPr>
          <w:rFonts w:hint="eastAsia"/>
        </w:rPr>
        <w:br/>
      </w:r>
      <w:r>
        <w:rPr>
          <w:rFonts w:hint="eastAsia"/>
        </w:rPr>
        <w:t>　　第七节 周转情况分析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三、应收账款周转率分析</w:t>
      </w:r>
      <w:r>
        <w:rPr>
          <w:rFonts w:hint="eastAsia"/>
        </w:rPr>
        <w:br/>
      </w:r>
      <w:r>
        <w:rPr>
          <w:rFonts w:hint="eastAsia"/>
        </w:rPr>
        <w:t>　　第八节 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2025年我国条斑紫菜产业市场盈利能力分析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第三节 销售利润率分析</w:t>
      </w:r>
      <w:r>
        <w:rPr>
          <w:rFonts w:hint="eastAsia"/>
        </w:rPr>
        <w:br/>
      </w:r>
      <w:r>
        <w:rPr>
          <w:rFonts w:hint="eastAsia"/>
        </w:rPr>
        <w:t>　　第四节 总资产利润率分析</w:t>
      </w:r>
      <w:r>
        <w:rPr>
          <w:rFonts w:hint="eastAsia"/>
        </w:rPr>
        <w:br/>
      </w:r>
      <w:r>
        <w:rPr>
          <w:rFonts w:hint="eastAsia"/>
        </w:rPr>
        <w:t>　　第五节 净资产利润率分析</w:t>
      </w:r>
      <w:r>
        <w:rPr>
          <w:rFonts w:hint="eastAsia"/>
        </w:rPr>
        <w:br/>
      </w:r>
      <w:r>
        <w:rPr>
          <w:rFonts w:hint="eastAsia"/>
        </w:rPr>
        <w:t>　　第六节 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2025年我国条斑紫菜产业市场经济运行最好水平分析</w:t>
      </w:r>
      <w:r>
        <w:rPr>
          <w:rFonts w:hint="eastAsia"/>
        </w:rPr>
        <w:br/>
      </w:r>
      <w:r>
        <w:rPr>
          <w:rFonts w:hint="eastAsia"/>
        </w:rPr>
        <w:t>　　第一节 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资产负债率最好水平</w:t>
      </w:r>
      <w:r>
        <w:rPr>
          <w:rFonts w:hint="eastAsia"/>
        </w:rPr>
        <w:br/>
      </w:r>
      <w:r>
        <w:rPr>
          <w:rFonts w:hint="eastAsia"/>
        </w:rPr>
        <w:t>　　第三节 产值利税率最好水平</w:t>
      </w:r>
      <w:r>
        <w:rPr>
          <w:rFonts w:hint="eastAsia"/>
        </w:rPr>
        <w:br/>
      </w:r>
      <w:r>
        <w:rPr>
          <w:rFonts w:hint="eastAsia"/>
        </w:rPr>
        <w:t>　　第四节 资金利润率最好水平</w:t>
      </w:r>
      <w:r>
        <w:rPr>
          <w:rFonts w:hint="eastAsia"/>
        </w:rPr>
        <w:br/>
      </w:r>
      <w:r>
        <w:rPr>
          <w:rFonts w:hint="eastAsia"/>
        </w:rPr>
        <w:t>　　第五节 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人均销售率最好水平</w:t>
      </w:r>
      <w:r>
        <w:rPr>
          <w:rFonts w:hint="eastAsia"/>
        </w:rPr>
        <w:br/>
      </w:r>
      <w:r>
        <w:rPr>
          <w:rFonts w:hint="eastAsia"/>
        </w:rPr>
        <w:t>　　第八节 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2025年我国条斑紫菜产业市场重点企业竞争状况分析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第二节 品牌竞争分析</w:t>
      </w:r>
      <w:r>
        <w:rPr>
          <w:rFonts w:hint="eastAsia"/>
        </w:rPr>
        <w:br/>
      </w:r>
      <w:r>
        <w:rPr>
          <w:rFonts w:hint="eastAsia"/>
        </w:rPr>
        <w:t>　　第三节 重点企业分析</w:t>
      </w:r>
      <w:r>
        <w:rPr>
          <w:rFonts w:hint="eastAsia"/>
        </w:rPr>
        <w:br/>
      </w:r>
      <w:r>
        <w:rPr>
          <w:rFonts w:hint="eastAsia"/>
        </w:rPr>
        <w:t>　　　　一、海安县兰波实业有限公司</w:t>
      </w:r>
      <w:r>
        <w:rPr>
          <w:rFonts w:hint="eastAsia"/>
        </w:rPr>
        <w:br/>
      </w:r>
      <w:r>
        <w:rPr>
          <w:rFonts w:hint="eastAsia"/>
        </w:rPr>
        <w:t>　　　　二、连云港雅玛珂紫菜有限公司</w:t>
      </w:r>
      <w:r>
        <w:rPr>
          <w:rFonts w:hint="eastAsia"/>
        </w:rPr>
        <w:br/>
      </w:r>
      <w:r>
        <w:rPr>
          <w:rFonts w:hint="eastAsia"/>
        </w:rPr>
        <w:t>　　　　三、南通海达水产食品有限公司</w:t>
      </w:r>
      <w:r>
        <w:rPr>
          <w:rFonts w:hint="eastAsia"/>
        </w:rPr>
        <w:br/>
      </w:r>
      <w:r>
        <w:rPr>
          <w:rFonts w:hint="eastAsia"/>
        </w:rPr>
        <w:t>　　　　四、南通协和食品有限公司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2025年我国条斑紫菜产业市场营销及投资分析</w:t>
      </w:r>
      <w:r>
        <w:rPr>
          <w:rFonts w:hint="eastAsia"/>
        </w:rPr>
        <w:br/>
      </w:r>
      <w:r>
        <w:rPr>
          <w:rFonts w:hint="eastAsia"/>
        </w:rPr>
        <w:t>　　第二节 营销策略分析及建议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投资环境分析及建议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第四节 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2025-2031年我国条斑紫菜产业市场发展趋势分析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一、未来市场发展分析</w:t>
      </w:r>
      <w:r>
        <w:rPr>
          <w:rFonts w:hint="eastAsia"/>
        </w:rPr>
        <w:br/>
      </w:r>
      <w:r>
        <w:rPr>
          <w:rFonts w:hint="eastAsia"/>
        </w:rPr>
        <w:t>　　　　二、未来市场技术开发方向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三、总体市场“十四五”整体规划及预测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中⋅智⋅林⋅－2025-2031年本产业市场运行状况预测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一、2025-2031年产业市场工业总产值预测</w:t>
      </w:r>
      <w:r>
        <w:rPr>
          <w:rFonts w:hint="eastAsia"/>
        </w:rPr>
        <w:br/>
      </w:r>
      <w:r>
        <w:rPr>
          <w:rFonts w:hint="eastAsia"/>
        </w:rPr>
        <w:t>　　　　一、2025-2031年产业市场销售收入预测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二、2025-2031年产业市场利润总额预测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三、2025-2031年产业市场总资产预测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3：2020-2025年社会消费品零售总额及变化情况</w:t>
      </w:r>
      <w:r>
        <w:rPr>
          <w:rFonts w:hint="eastAsia"/>
        </w:rPr>
        <w:br/>
      </w:r>
      <w:r>
        <w:rPr>
          <w:rFonts w:hint="eastAsia"/>
        </w:rPr>
        <w:t>　　图表 4：2020-2025年中国条斑紫菜规模以上企业数量及变化情况</w:t>
      </w:r>
      <w:r>
        <w:rPr>
          <w:rFonts w:hint="eastAsia"/>
        </w:rPr>
        <w:br/>
      </w:r>
      <w:r>
        <w:rPr>
          <w:rFonts w:hint="eastAsia"/>
        </w:rPr>
        <w:t>　　图表 5：2025年条斑紫菜行业不同规模的企业数量比例</w:t>
      </w:r>
      <w:r>
        <w:rPr>
          <w:rFonts w:hint="eastAsia"/>
        </w:rPr>
        <w:br/>
      </w:r>
      <w:r>
        <w:rPr>
          <w:rFonts w:hint="eastAsia"/>
        </w:rPr>
        <w:t>　　图表 6：2025年中国条斑紫菜行业不同所有制企业数量</w:t>
      </w:r>
      <w:r>
        <w:rPr>
          <w:rFonts w:hint="eastAsia"/>
        </w:rPr>
        <w:br/>
      </w:r>
      <w:r>
        <w:rPr>
          <w:rFonts w:hint="eastAsia"/>
        </w:rPr>
        <w:t>　　图表 7：2020-2025年条斑紫菜行业规模以上企业分类型从业人数</w:t>
      </w:r>
      <w:r>
        <w:rPr>
          <w:rFonts w:hint="eastAsia"/>
        </w:rPr>
        <w:br/>
      </w:r>
      <w:r>
        <w:rPr>
          <w:rFonts w:hint="eastAsia"/>
        </w:rPr>
        <w:t>　　图表 8：2020-2025年中国干紫菜出口数量及变化情况</w:t>
      </w:r>
      <w:r>
        <w:rPr>
          <w:rFonts w:hint="eastAsia"/>
        </w:rPr>
        <w:br/>
      </w:r>
      <w:r>
        <w:rPr>
          <w:rFonts w:hint="eastAsia"/>
        </w:rPr>
        <w:t>　　图表 9：2020-2025年中国干紫菜出口金额及变化情况</w:t>
      </w:r>
      <w:r>
        <w:rPr>
          <w:rFonts w:hint="eastAsia"/>
        </w:rPr>
        <w:br/>
      </w:r>
      <w:r>
        <w:rPr>
          <w:rFonts w:hint="eastAsia"/>
        </w:rPr>
        <w:t>　　图表 10：2020-2025年中国干紫菜进口数量及变化情况</w:t>
      </w:r>
      <w:r>
        <w:rPr>
          <w:rFonts w:hint="eastAsia"/>
        </w:rPr>
        <w:br/>
      </w:r>
      <w:r>
        <w:rPr>
          <w:rFonts w:hint="eastAsia"/>
        </w:rPr>
        <w:t>　　图表 11：2020-2025年中国干紫菜进口金额及变化情况</w:t>
      </w:r>
      <w:r>
        <w:rPr>
          <w:rFonts w:hint="eastAsia"/>
        </w:rPr>
        <w:br/>
      </w:r>
      <w:r>
        <w:rPr>
          <w:rFonts w:hint="eastAsia"/>
        </w:rPr>
        <w:t>　　图表 12：2025年中国干紫菜出口国别排名情况</w:t>
      </w:r>
      <w:r>
        <w:rPr>
          <w:rFonts w:hint="eastAsia"/>
        </w:rPr>
        <w:br/>
      </w:r>
      <w:r>
        <w:rPr>
          <w:rFonts w:hint="eastAsia"/>
        </w:rPr>
        <w:t>　　图表 13：2025年中国干紫菜进口国别排名情况</w:t>
      </w:r>
      <w:r>
        <w:rPr>
          <w:rFonts w:hint="eastAsia"/>
        </w:rPr>
        <w:br/>
      </w:r>
      <w:r>
        <w:rPr>
          <w:rFonts w:hint="eastAsia"/>
        </w:rPr>
        <w:t>　　图表 14：2020-2025年中国条斑紫菜行业工业总产值及变化情况</w:t>
      </w:r>
      <w:r>
        <w:rPr>
          <w:rFonts w:hint="eastAsia"/>
        </w:rPr>
        <w:br/>
      </w:r>
      <w:r>
        <w:rPr>
          <w:rFonts w:hint="eastAsia"/>
        </w:rPr>
        <w:t>　　图表 15：2020-2025年不同资产规模企业的工业总产值</w:t>
      </w:r>
      <w:r>
        <w:rPr>
          <w:rFonts w:hint="eastAsia"/>
        </w:rPr>
        <w:br/>
      </w:r>
      <w:r>
        <w:rPr>
          <w:rFonts w:hint="eastAsia"/>
        </w:rPr>
        <w:t>　　图表 16：2020-2025年不同所有制企业工业总产值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17：2020-2025年行业分地区工业产值</w:t>
      </w:r>
      <w:r>
        <w:rPr>
          <w:rFonts w:hint="eastAsia"/>
        </w:rPr>
        <w:br/>
      </w:r>
      <w:r>
        <w:rPr>
          <w:rFonts w:hint="eastAsia"/>
        </w:rPr>
        <w:t>　　图表 18：中国条斑紫菜行业总产值排名前十位企业情况</w:t>
      </w:r>
      <w:r>
        <w:rPr>
          <w:rFonts w:hint="eastAsia"/>
        </w:rPr>
        <w:br/>
      </w:r>
      <w:r>
        <w:rPr>
          <w:rFonts w:hint="eastAsia"/>
        </w:rPr>
        <w:t>　　图表 19：2020-2025年中国条斑紫菜产成品及变化情况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21：2020-2025年不同所有制企业产成品比较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22：2020-2025年产业市场产成品地区分布</w:t>
      </w:r>
      <w:r>
        <w:rPr>
          <w:rFonts w:hint="eastAsia"/>
        </w:rPr>
        <w:br/>
      </w:r>
      <w:r>
        <w:rPr>
          <w:rFonts w:hint="eastAsia"/>
        </w:rPr>
        <w:t>　　图表 23：中国条斑紫菜行业产成品资金占有率</w:t>
      </w:r>
      <w:r>
        <w:rPr>
          <w:rFonts w:hint="eastAsia"/>
        </w:rPr>
        <w:br/>
      </w:r>
      <w:r>
        <w:rPr>
          <w:rFonts w:hint="eastAsia"/>
        </w:rPr>
        <w:t>　　图表 24：2020-2025年条斑紫菜行业销售收入统计</w:t>
      </w:r>
      <w:r>
        <w:rPr>
          <w:rFonts w:hint="eastAsia"/>
        </w:rPr>
        <w:br/>
      </w:r>
      <w:r>
        <w:rPr>
          <w:rFonts w:hint="eastAsia"/>
        </w:rPr>
        <w:t>　　图表 25：不同规模企业总销售收入统计</w:t>
      </w:r>
      <w:r>
        <w:rPr>
          <w:rFonts w:hint="eastAsia"/>
        </w:rPr>
        <w:br/>
      </w:r>
      <w:r>
        <w:rPr>
          <w:rFonts w:hint="eastAsia"/>
        </w:rPr>
        <w:t>　　图表 26：不同所有制企业销售收入统计表</w:t>
      </w:r>
      <w:r>
        <w:rPr>
          <w:rFonts w:hint="eastAsia"/>
        </w:rPr>
        <w:br/>
      </w:r>
      <w:r>
        <w:rPr>
          <w:rFonts w:hint="eastAsia"/>
        </w:rPr>
        <w:t>　　图表 27：2025年条斑紫菜行业企业按企业销售集中度统计</w:t>
      </w:r>
      <w:r>
        <w:rPr>
          <w:rFonts w:hint="eastAsia"/>
        </w:rPr>
        <w:br/>
      </w:r>
      <w:r>
        <w:rPr>
          <w:rFonts w:hint="eastAsia"/>
        </w:rPr>
        <w:t>　　图表 28：2025年条斑紫菜行业企业按地区销售集中度统计</w:t>
      </w:r>
      <w:r>
        <w:rPr>
          <w:rFonts w:hint="eastAsia"/>
        </w:rPr>
        <w:br/>
      </w:r>
      <w:r>
        <w:rPr>
          <w:rFonts w:hint="eastAsia"/>
        </w:rPr>
        <w:t>　　图表 29：2020-2025年条斑紫菜行业销售税金统计</w:t>
      </w:r>
      <w:r>
        <w:rPr>
          <w:rFonts w:hint="eastAsia"/>
        </w:rPr>
        <w:br/>
      </w:r>
      <w:r>
        <w:rPr>
          <w:rFonts w:hint="eastAsia"/>
        </w:rPr>
        <w:t>　　图表 30：不同规模企业总销售税金统计</w:t>
      </w:r>
      <w:r>
        <w:rPr>
          <w:rFonts w:hint="eastAsia"/>
        </w:rPr>
        <w:br/>
      </w:r>
      <w:r>
        <w:rPr>
          <w:rFonts w:hint="eastAsia"/>
        </w:rPr>
        <w:t>　　图表 31：不同所有制企业销售税金统计表</w:t>
      </w:r>
      <w:r>
        <w:rPr>
          <w:rFonts w:hint="eastAsia"/>
        </w:rPr>
        <w:br/>
      </w:r>
      <w:r>
        <w:rPr>
          <w:rFonts w:hint="eastAsia"/>
        </w:rPr>
        <w:t>　　图表 32： 2020-2025年中国条斑紫菜销售成本情况</w:t>
      </w:r>
      <w:r>
        <w:rPr>
          <w:rFonts w:hint="eastAsia"/>
        </w:rPr>
        <w:br/>
      </w:r>
      <w:r>
        <w:rPr>
          <w:rFonts w:hint="eastAsia"/>
        </w:rPr>
        <w:t>　　图表 33： 2020-2025年中国条斑紫菜小型企业销售成本情况</w:t>
      </w:r>
      <w:r>
        <w:rPr>
          <w:rFonts w:hint="eastAsia"/>
        </w:rPr>
        <w:br/>
      </w:r>
      <w:r>
        <w:rPr>
          <w:rFonts w:hint="eastAsia"/>
        </w:rPr>
        <w:t>　　图表 34： 2020-2025年中国条斑紫菜不同所有制企业销售成本情况</w:t>
      </w:r>
      <w:r>
        <w:rPr>
          <w:rFonts w:hint="eastAsia"/>
        </w:rPr>
        <w:br/>
      </w:r>
      <w:r>
        <w:rPr>
          <w:rFonts w:hint="eastAsia"/>
        </w:rPr>
        <w:t>　　图表 35： 2020-2025年中国条斑紫菜销售费用情况</w:t>
      </w:r>
      <w:r>
        <w:rPr>
          <w:rFonts w:hint="eastAsia"/>
        </w:rPr>
        <w:br/>
      </w:r>
      <w:r>
        <w:rPr>
          <w:rFonts w:hint="eastAsia"/>
        </w:rPr>
        <w:t>　　图表 36： 2020-2025年中国条斑紫菜小型企业销售费用情况</w:t>
      </w:r>
      <w:r>
        <w:rPr>
          <w:rFonts w:hint="eastAsia"/>
        </w:rPr>
        <w:br/>
      </w:r>
      <w:r>
        <w:rPr>
          <w:rFonts w:hint="eastAsia"/>
        </w:rPr>
        <w:t>　　图表 37： 2020-2025年中国条斑紫菜不同所有制企业销售费用情况</w:t>
      </w:r>
      <w:r>
        <w:rPr>
          <w:rFonts w:hint="eastAsia"/>
        </w:rPr>
        <w:br/>
      </w:r>
      <w:r>
        <w:rPr>
          <w:rFonts w:hint="eastAsia"/>
        </w:rPr>
        <w:t>　　图表 38： 2020-2025年中国条斑紫菜管理费用情况</w:t>
      </w:r>
      <w:r>
        <w:rPr>
          <w:rFonts w:hint="eastAsia"/>
        </w:rPr>
        <w:br/>
      </w:r>
      <w:r>
        <w:rPr>
          <w:rFonts w:hint="eastAsia"/>
        </w:rPr>
        <w:t>　　图表 39： 2020-2025年中国条斑紫菜小型企业管理费用情况</w:t>
      </w:r>
      <w:r>
        <w:rPr>
          <w:rFonts w:hint="eastAsia"/>
        </w:rPr>
        <w:br/>
      </w:r>
      <w:r>
        <w:rPr>
          <w:rFonts w:hint="eastAsia"/>
        </w:rPr>
        <w:t>　　图表 40： 2020-2025年中国条斑紫菜不同所有制企业管理费用情况</w:t>
      </w:r>
      <w:r>
        <w:rPr>
          <w:rFonts w:hint="eastAsia"/>
        </w:rPr>
        <w:br/>
      </w:r>
      <w:r>
        <w:rPr>
          <w:rFonts w:hint="eastAsia"/>
        </w:rPr>
        <w:t>　　图表 41： 2020-2025年中国条斑紫菜财务费用情况</w:t>
      </w:r>
      <w:r>
        <w:rPr>
          <w:rFonts w:hint="eastAsia"/>
        </w:rPr>
        <w:br/>
      </w:r>
      <w:r>
        <w:rPr>
          <w:rFonts w:hint="eastAsia"/>
        </w:rPr>
        <w:t>　　图表 42： 2020-2025年中国条斑紫菜小型企业财务费用情况</w:t>
      </w:r>
      <w:r>
        <w:rPr>
          <w:rFonts w:hint="eastAsia"/>
        </w:rPr>
        <w:br/>
      </w:r>
      <w:r>
        <w:rPr>
          <w:rFonts w:hint="eastAsia"/>
        </w:rPr>
        <w:t>　　图表 43： 2020-2025年中国条斑紫菜不同所有制企业财务费用情况</w:t>
      </w:r>
      <w:r>
        <w:rPr>
          <w:rFonts w:hint="eastAsia"/>
        </w:rPr>
        <w:br/>
      </w:r>
      <w:r>
        <w:rPr>
          <w:rFonts w:hint="eastAsia"/>
        </w:rPr>
        <w:t>　　图表 44： 2020-2025年中国条斑紫菜成本那费用利润率情况</w:t>
      </w:r>
      <w:r>
        <w:rPr>
          <w:rFonts w:hint="eastAsia"/>
        </w:rPr>
        <w:br/>
      </w:r>
      <w:r>
        <w:rPr>
          <w:rFonts w:hint="eastAsia"/>
        </w:rPr>
        <w:t>　　图表 45：2020-2025年我国条斑紫菜行业总资产</w:t>
      </w:r>
      <w:r>
        <w:rPr>
          <w:rFonts w:hint="eastAsia"/>
        </w:rPr>
        <w:br/>
      </w:r>
      <w:r>
        <w:rPr>
          <w:rFonts w:hint="eastAsia"/>
        </w:rPr>
        <w:t>　　图表 46：2020-2025年我国条斑紫菜行业不同规模企业总资产比较</w:t>
      </w:r>
      <w:r>
        <w:rPr>
          <w:rFonts w:hint="eastAsia"/>
        </w:rPr>
        <w:br/>
      </w:r>
      <w:r>
        <w:rPr>
          <w:rFonts w:hint="eastAsia"/>
        </w:rPr>
        <w:t>　　图表 47：2020-2025年我国条斑紫菜行业不同所有制企业总资产比较</w:t>
      </w:r>
      <w:r>
        <w:rPr>
          <w:rFonts w:hint="eastAsia"/>
        </w:rPr>
        <w:br/>
      </w:r>
      <w:r>
        <w:rPr>
          <w:rFonts w:hint="eastAsia"/>
        </w:rPr>
        <w:t>　　图表 48：2025年我国条斑紫菜行业不同所有制企业总资产比较</w:t>
      </w:r>
      <w:r>
        <w:rPr>
          <w:rFonts w:hint="eastAsia"/>
        </w:rPr>
        <w:br/>
      </w:r>
      <w:r>
        <w:rPr>
          <w:rFonts w:hint="eastAsia"/>
        </w:rPr>
        <w:t>　　图表 49：2025年总资产规模前十位企业主要财务数据对比</w:t>
      </w:r>
      <w:r>
        <w:rPr>
          <w:rFonts w:hint="eastAsia"/>
        </w:rPr>
        <w:br/>
      </w:r>
      <w:r>
        <w:rPr>
          <w:rFonts w:hint="eastAsia"/>
        </w:rPr>
        <w:t>　　图表 50：2020-2025年条斑紫菜行业固定资产变化图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f18f060c144db" w:history="1">
        <w:r>
          <w:rPr>
            <w:rStyle w:val="Hyperlink"/>
          </w:rPr>
          <w:t>2025-2031年中国条斑紫菜行业现状研究分析及发展趋势预测报告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f18f060c144db" w:history="1">
        <w:r>
          <w:rPr>
            <w:rStyle w:val="Hyperlink"/>
          </w:rPr>
          <w:t>https://www.20087.com/M_ShiPinYinLiao/76/TiaoBanZiCaiWeiLaiFaZhanQuShiYuCe.html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须菜、条斑紫菜和紫菜的区别、天下第一紫菜是什么菜、条斑紫菜的营养价值、养殖中坛紫菜烂了怎么办、条斑紫菜图片、长期吃紫菜好处和坏处、条斑紫菜和拟线紫菜的叶绿体颜色、条斑紫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107a8eb584354" w:history="1">
      <w:r>
        <w:rPr>
          <w:rStyle w:val="Hyperlink"/>
        </w:rPr>
        <w:t>2025-2031年中国条斑紫菜行业现状研究分析及发展趋势预测报告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TiaoBanZiCaiWeiLaiFaZhanQuShiYuCe.html" TargetMode="External" Id="R5e6f18f060c1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TiaoBanZiCaiWeiLaiFaZhanQuShiYuCe.html" TargetMode="External" Id="R784107a8eb58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2025-02-18T03:09:00Z</dcterms:created>
  <dcterms:modified xsi:type="dcterms:W3CDTF">2025-02-18T04:09:00Z</dcterms:modified>
  <dc:subject>2025-2031年中国条斑紫菜行业现状研究分析及发展趋势预测报告</dc:subject>
  <dc:title>2025-2031年中国条斑紫菜行业现状研究分析及发展趋势预测报告</dc:title>
  <cp:keywords>2025-2031年中国条斑紫菜行业现状研究分析及发展趋势预测报告</cp:keywords>
  <dc:description>2025-2031年中国条斑紫菜行业现状研究分析及发展趋势预测报告</dc:description>
</cp:coreProperties>
</file>