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a49ff80f74580" w:history="1">
              <w:r>
                <w:rPr>
                  <w:rStyle w:val="Hyperlink"/>
                </w:rPr>
                <w:t>2025-2031年中国果醋行业现状与前景趋势预测报告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a49ff80f74580" w:history="1">
              <w:r>
                <w:rPr>
                  <w:rStyle w:val="Hyperlink"/>
                </w:rPr>
                <w:t>2025-2031年中国果醋行业现状与前景趋势预测报告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a49ff80f74580" w:history="1">
                <w:r>
                  <w:rPr>
                    <w:rStyle w:val="Hyperlink"/>
                  </w:rPr>
                  <w:t>https://www.20087.com/9/38/GuoCuHangYeFaZhanQuShi.html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是一种兼具健康与美味的饮品，近年来随着消费者对天然、健康食品的追求，市场呈现出蓬勃发展的态势。果醋通过发酵水果汁或果酒制得，富含有机酸、维生素和微量元素，具有促进消化、抗氧化等健康功效。目前，果醋市场产品种类繁多，包括苹果醋、蓝莓醋、葡萄醋等，满足了消费者多样化的需求。同时，品牌商通过创新包装设计、开发即饮型果醋饮料，提升了产品的便捷性和市场接受度。</w:t>
      </w:r>
      <w:r>
        <w:rPr>
          <w:rFonts w:hint="eastAsia"/>
        </w:rPr>
        <w:br/>
      </w:r>
      <w:r>
        <w:rPr>
          <w:rFonts w:hint="eastAsia"/>
        </w:rPr>
        <w:t>　　未来，果醋行业的发展将更加侧重于产品创新和健康理念的传播。一方面，通过研发新型发酵技术和原料配比，开发更多具有特色风味和功能性的果醋产品，如加入超级食物成分、采用野生水果原料，吸引健康意识强烈的消费者群体。另一方面，随着消费者对透明度和可持续性的关注，果醋生产商将更加注重供应链的透明化和环境责任，如采用有机种植、减少包装浪费，增强品牌的公信力和市场竞争力。此外，果醋的营销策略将更加注重健康教育，通过科普活动、社交媒体宣传，提升消费者对果醋营养价值的认知，促进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a49ff80f74580" w:history="1">
        <w:r>
          <w:rPr>
            <w:rStyle w:val="Hyperlink"/>
          </w:rPr>
          <w:t>2025-2031年中国果醋行业现状与前景趋势预测报告</w:t>
        </w:r>
      </w:hyperlink>
      <w:r>
        <w:rPr>
          <w:rFonts w:hint="eastAsia"/>
        </w:rPr>
        <w:t>》通过严谨的分析、翔实的数据及直观的图表，系统解析了果醋行业的市场规模、需求变化、价格波动及产业链结构。报告全面评估了当前果醋市场现状，科学预测了未来市场前景与发展趋势，重点剖析了果醋细分市场的机遇与挑战。同时，报告对果醋重点企业的竞争地位及市场集中度进行了评估，为果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果醋行业相关概述</w:t>
      </w:r>
      <w:r>
        <w:rPr>
          <w:rFonts w:hint="eastAsia"/>
        </w:rPr>
        <w:br/>
      </w:r>
      <w:r>
        <w:rPr>
          <w:rFonts w:hint="eastAsia"/>
        </w:rPr>
        <w:t>　　　　一、果醋行业定义及特点</w:t>
      </w:r>
      <w:r>
        <w:rPr>
          <w:rFonts w:hint="eastAsia"/>
        </w:rPr>
        <w:br/>
      </w:r>
      <w:r>
        <w:rPr>
          <w:rFonts w:hint="eastAsia"/>
        </w:rPr>
        <w:t>　　　　　　1、果醋行业定义</w:t>
      </w:r>
      <w:r>
        <w:rPr>
          <w:rFonts w:hint="eastAsia"/>
        </w:rPr>
        <w:br/>
      </w:r>
      <w:r>
        <w:rPr>
          <w:rFonts w:hint="eastAsia"/>
        </w:rPr>
        <w:t>　　　　　　2、果醋行业特点</w:t>
      </w:r>
      <w:r>
        <w:rPr>
          <w:rFonts w:hint="eastAsia"/>
        </w:rPr>
        <w:br/>
      </w:r>
      <w:r>
        <w:rPr>
          <w:rFonts w:hint="eastAsia"/>
        </w:rPr>
        <w:t>　　　　二、果醋行业经营模式分析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1、果醋生产模式</w:t>
      </w:r>
      <w:r>
        <w:rPr>
          <w:rFonts w:hint="eastAsia"/>
        </w:rPr>
        <w:br/>
      </w:r>
      <w:r>
        <w:rPr>
          <w:rFonts w:hint="eastAsia"/>
        </w:rPr>
        <w:t>　　　　　　2、果醋采购模式</w:t>
      </w:r>
      <w:r>
        <w:rPr>
          <w:rFonts w:hint="eastAsia"/>
        </w:rPr>
        <w:br/>
      </w:r>
      <w:r>
        <w:rPr>
          <w:rFonts w:hint="eastAsia"/>
        </w:rPr>
        <w:t>　　　　　　3、果醋销售模式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2024-2025年全球果醋行业发展概况</w:t>
      </w:r>
      <w:r>
        <w:rPr>
          <w:rFonts w:hint="eastAsia"/>
        </w:rPr>
        <w:br/>
      </w:r>
      <w:r>
        <w:rPr>
          <w:rFonts w:hint="eastAsia"/>
        </w:rPr>
        <w:t>　　第二节 全球果醋行业发展走势</w:t>
      </w:r>
      <w:r>
        <w:rPr>
          <w:rFonts w:hint="eastAsia"/>
        </w:rPr>
        <w:br/>
      </w:r>
      <w:r>
        <w:rPr>
          <w:rFonts w:hint="eastAsia"/>
        </w:rPr>
        <w:t>　　　　一、全球果醋行业市场分布情况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2024-2025年中国果醋行业发展环境分析</w:t>
      </w:r>
      <w:r>
        <w:rPr>
          <w:rFonts w:hint="eastAsia"/>
        </w:rPr>
        <w:br/>
      </w:r>
      <w:r>
        <w:rPr>
          <w:rFonts w:hint="eastAsia"/>
        </w:rPr>
        <w:t>　　第一节 果醋行业经济环境分析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当前我国果醋技术发展现状</w:t>
      </w:r>
      <w:r>
        <w:rPr>
          <w:rFonts w:hint="eastAsia"/>
        </w:rPr>
        <w:br/>
      </w:r>
      <w:r>
        <w:rPr>
          <w:rFonts w:hint="eastAsia"/>
        </w:rPr>
        <w:t>　　第二节 中外果醋技术差距及产生差距的主要原因分析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提高我国果醋技术的对策</w:t>
      </w:r>
      <w:r>
        <w:rPr>
          <w:rFonts w:hint="eastAsia"/>
        </w:rPr>
        <w:br/>
      </w:r>
      <w:r>
        <w:rPr>
          <w:rFonts w:hint="eastAsia"/>
        </w:rPr>
        <w:t>　　第四节 中国果醋研发、设计发展趋势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一、2019-2024年果醋行业市场需求情况</w:t>
      </w:r>
      <w:r>
        <w:rPr>
          <w:rFonts w:hint="eastAsia"/>
        </w:rPr>
        <w:br/>
      </w:r>
      <w:r>
        <w:rPr>
          <w:rFonts w:hint="eastAsia"/>
        </w:rPr>
        <w:t>　　　　二、果醋行业市场需求特点分析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一、2019-2024年果醋行业产量统计</w:t>
      </w:r>
      <w:r>
        <w:rPr>
          <w:rFonts w:hint="eastAsia"/>
        </w:rPr>
        <w:br/>
      </w:r>
      <w:r>
        <w:rPr>
          <w:rFonts w:hint="eastAsia"/>
        </w:rPr>
        <w:t>　　　　二、果醋行业市场供给特点分析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三、2025-2031年果醋行业产量预测</w:t>
      </w:r>
      <w:r>
        <w:rPr>
          <w:rFonts w:hint="eastAsia"/>
        </w:rPr>
        <w:br/>
      </w:r>
      <w:r>
        <w:rPr>
          <w:rFonts w:hint="eastAsia"/>
        </w:rPr>
        <w:t>　　第五节 果醋行业市场供需平衡状况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二、**地区果醋市场调研分析</w:t>
      </w:r>
      <w:r>
        <w:rPr>
          <w:rFonts w:hint="eastAsia"/>
        </w:rPr>
        <w:br/>
      </w:r>
      <w:r>
        <w:rPr>
          <w:rFonts w:hint="eastAsia"/>
        </w:rPr>
        <w:t>　　　　三、**地区果醋市场调研分析</w:t>
      </w:r>
      <w:r>
        <w:rPr>
          <w:rFonts w:hint="eastAsia"/>
        </w:rPr>
        <w:br/>
      </w:r>
      <w:r>
        <w:rPr>
          <w:rFonts w:hint="eastAsia"/>
        </w:rPr>
        <w:t>　　　　四、**地区果醋市场调研分析</w:t>
      </w:r>
      <w:r>
        <w:rPr>
          <w:rFonts w:hint="eastAsia"/>
        </w:rPr>
        <w:br/>
      </w:r>
      <w:r>
        <w:rPr>
          <w:rFonts w:hint="eastAsia"/>
        </w:rPr>
        <w:t>　　　　五、**地区果醋市场调研分析</w:t>
      </w:r>
      <w:r>
        <w:rPr>
          <w:rFonts w:hint="eastAsia"/>
        </w:rPr>
        <w:br/>
      </w:r>
      <w:r>
        <w:rPr>
          <w:rFonts w:hint="eastAsia"/>
        </w:rPr>
        <w:t>　　　　六、**地区果醋市场调研分析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果醋行业竞争格局分析</w:t>
      </w:r>
      <w:r>
        <w:rPr>
          <w:rFonts w:hint="eastAsia"/>
        </w:rPr>
        <w:br/>
      </w:r>
      <w:r>
        <w:rPr>
          <w:rFonts w:hint="eastAsia"/>
        </w:rPr>
        <w:t>　　第一节 果醋行业集中度分析</w:t>
      </w:r>
      <w:r>
        <w:rPr>
          <w:rFonts w:hint="eastAsia"/>
        </w:rPr>
        <w:br/>
      </w:r>
      <w:r>
        <w:rPr>
          <w:rFonts w:hint="eastAsia"/>
        </w:rPr>
        <w:t>　　　　一、果醋市场集中度分析</w:t>
      </w:r>
      <w:r>
        <w:rPr>
          <w:rFonts w:hint="eastAsia"/>
        </w:rPr>
        <w:br/>
      </w:r>
      <w:r>
        <w:rPr>
          <w:rFonts w:hint="eastAsia"/>
        </w:rPr>
        <w:t>　　　　二、果醋企业集中度分析</w:t>
      </w:r>
      <w:r>
        <w:rPr>
          <w:rFonts w:hint="eastAsia"/>
        </w:rPr>
        <w:br/>
      </w:r>
      <w:r>
        <w:rPr>
          <w:rFonts w:hint="eastAsia"/>
        </w:rPr>
        <w:t>　　　　三、果醋区域集中度分析</w:t>
      </w:r>
      <w:r>
        <w:rPr>
          <w:rFonts w:hint="eastAsia"/>
        </w:rPr>
        <w:br/>
      </w:r>
      <w:r>
        <w:rPr>
          <w:rFonts w:hint="eastAsia"/>
        </w:rPr>
        <w:t>　　第二节 果醋行业竞争格局分析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果醋企业发展策略分析</w:t>
      </w:r>
      <w:r>
        <w:rPr>
          <w:rFonts w:hint="eastAsia"/>
        </w:rPr>
        <w:br/>
      </w:r>
      <w:r>
        <w:rPr>
          <w:rFonts w:hint="eastAsia"/>
        </w:rPr>
        <w:t>　　第一节 果醋市场策略分析</w:t>
      </w:r>
      <w:r>
        <w:rPr>
          <w:rFonts w:hint="eastAsia"/>
        </w:rPr>
        <w:br/>
      </w:r>
      <w:r>
        <w:rPr>
          <w:rFonts w:hint="eastAsia"/>
        </w:rPr>
        <w:t>　　　　一、果醋价格策略分析</w:t>
      </w:r>
      <w:r>
        <w:rPr>
          <w:rFonts w:hint="eastAsia"/>
        </w:rPr>
        <w:br/>
      </w:r>
      <w:r>
        <w:rPr>
          <w:rFonts w:hint="eastAsia"/>
        </w:rPr>
        <w:t>　　　　二、果醋渠道策略分析</w:t>
      </w:r>
      <w:r>
        <w:rPr>
          <w:rFonts w:hint="eastAsia"/>
        </w:rPr>
        <w:br/>
      </w:r>
      <w:r>
        <w:rPr>
          <w:rFonts w:hint="eastAsia"/>
        </w:rPr>
        <w:t>　　第二节 果醋销售策略分析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对我国果醋品牌的战略思考</w:t>
      </w:r>
      <w:r>
        <w:rPr>
          <w:rFonts w:hint="eastAsia"/>
        </w:rPr>
        <w:br/>
      </w:r>
      <w:r>
        <w:rPr>
          <w:rFonts w:hint="eastAsia"/>
        </w:rPr>
        <w:t>　　　　一、果醋实施品牌战略的意义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三、我国果醋企业的品牌战略</w:t>
      </w:r>
      <w:r>
        <w:rPr>
          <w:rFonts w:hint="eastAsia"/>
        </w:rPr>
        <w:br/>
      </w:r>
      <w:r>
        <w:rPr>
          <w:rFonts w:hint="eastAsia"/>
        </w:rPr>
        <w:t>　　　　四、果醋品牌战略管理的策略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中国果醋行业营销策略分析</w:t>
      </w:r>
      <w:r>
        <w:rPr>
          <w:rFonts w:hint="eastAsia"/>
        </w:rPr>
        <w:br/>
      </w:r>
      <w:r>
        <w:rPr>
          <w:rFonts w:hint="eastAsia"/>
        </w:rPr>
        <w:t>　　第一节 果醋市场推广策略研究分析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一、做好果醋产品导入</w:t>
      </w:r>
      <w:r>
        <w:rPr>
          <w:rFonts w:hint="eastAsia"/>
        </w:rPr>
        <w:br/>
      </w:r>
      <w:r>
        <w:rPr>
          <w:rFonts w:hint="eastAsia"/>
        </w:rPr>
        <w:t>　　　　二、做好果醋产品组合和产品线决策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一、果醋行业营销环境分析</w:t>
      </w:r>
      <w:r>
        <w:rPr>
          <w:rFonts w:hint="eastAsia"/>
        </w:rPr>
        <w:br/>
      </w:r>
      <w:r>
        <w:rPr>
          <w:rFonts w:hint="eastAsia"/>
        </w:rPr>
        <w:t>　　　　二、果醋行业现存的营销渠道分析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2025年果醋市场前景分析</w:t>
      </w:r>
      <w:r>
        <w:rPr>
          <w:rFonts w:hint="eastAsia"/>
        </w:rPr>
        <w:br/>
      </w:r>
      <w:r>
        <w:rPr>
          <w:rFonts w:hint="eastAsia"/>
        </w:rPr>
        <w:t>　　第二节 2025年果醋发展趋势预测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中^智^林^－中国果醋行业多元化经营战略的可行性分析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2025-2031年中国果醋行业市场需求预测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2025年果醋行业壁垒</w:t>
      </w:r>
      <w:r>
        <w:rPr>
          <w:rFonts w:hint="eastAsia"/>
        </w:rPr>
        <w:br/>
      </w:r>
      <w:r>
        <w:rPr>
          <w:rFonts w:hint="eastAsia"/>
        </w:rPr>
        <w:t>　　图表 2025年果醋市场前景分析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2025-2031年中国果醋市场规模预测</w:t>
      </w:r>
      <w:r>
        <w:rPr>
          <w:rFonts w:hint="eastAsia"/>
        </w:rPr>
        <w:br/>
      </w:r>
      <w:r>
        <w:rPr>
          <w:rFonts w:hint="eastAsia"/>
        </w:rPr>
        <w:t>　　图表 2025年果醋发展趋势预测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a49ff80f74580" w:history="1">
        <w:r>
          <w:rPr>
            <w:rStyle w:val="Hyperlink"/>
          </w:rPr>
          <w:t>2025-2031年中国果醋行业现状与前景趋势预测报告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a49ff80f74580" w:history="1">
        <w:r>
          <w:rPr>
            <w:rStyle w:val="Hyperlink"/>
          </w:rPr>
          <w:t>https://www.20087.com/9/38/GuoCuHangYeFaZhanQuShi.html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热点：果醋的制作方法、果醋片真的能减肥吗、喝苹果醋的好处和坏处、果醋片的功效与作用及副作用、果酒和果醋的区别、果醋怎么喝 有什么好处、苹果醋片和苹果醋的区别、果醋发酵、山西白醋10大排名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7039804a4496" w:history="1">
      <w:r>
        <w:rPr>
          <w:rStyle w:val="Hyperlink"/>
        </w:rPr>
        <w:t>2025-2031年中国果醋行业现状与前景趋势预测报告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uoCuHangYeFaZhanQuShi.html" TargetMode="External" Id="Re90a49ff80f7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uoCuHangYeFaZhanQuShi.html" TargetMode="External" Id="R45707039804a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2025-01-30T05:55:00Z</dcterms:created>
  <dcterms:modified xsi:type="dcterms:W3CDTF">2025-01-30T06:55:00Z</dcterms:modified>
  <dc:subject>2025-2031年中国果醋行业现状与前景趋势预测报告</dc:subject>
  <dc:title>2025-2031年中国果醋行业现状与前景趋势预测报告</dc:title>
  <cp:keywords>2025-2031年中国果醋行业现状与前景趋势预测报告</cp:keywords>
  <dc:description>2025-2031年中国果醋行业现状与前景趋势预测报告</dc:description>
</cp:coreProperties>
</file>