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9c5008ea444bc" w:history="1">
              <w:r>
                <w:rPr>
                  <w:rStyle w:val="Hyperlink"/>
                </w:rPr>
                <w:t>2026-2032年中国芒果汁行业发展研究及市场前景预测报告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9c5008ea444bc" w:history="1">
              <w:r>
                <w:rPr>
                  <w:rStyle w:val="Hyperlink"/>
                </w:rPr>
                <w:t>2026-2032年中国芒果汁行业发展研究及市场前景预测报告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9c5008ea444bc" w:history="1">
                <w:r>
                  <w:rPr>
                    <w:rStyle w:val="Hyperlink"/>
                  </w:rPr>
                  <w:t>https://www.20087.com/2/59/MangGuoZhiDeQianJing.html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汁是由新鲜芒果经过榨汁或浓缩还原工艺制成的饮品，因其天然的甜味和丰富的维生素C而受到消费者的喜爱。它广泛应用于餐饮行业、家庭消费及健康饮品市场。近年来，随着消费者对天然、无添加食品的需求增加，市场上出现了更多有机认证和冷压榨取的高端芒果汁产品。然而，产品质量和技术水平差异较大，部分低端产品可能存在添加剂过多或营养成分流失的问题。</w:t>
      </w:r>
      <w:r>
        <w:rPr>
          <w:rFonts w:hint="eastAsia"/>
        </w:rPr>
        <w:br/>
      </w:r>
      <w:r>
        <w:rPr>
          <w:rFonts w:hint="eastAsia"/>
        </w:rPr>
        <w:t>　　未来，芒果汁将更加注重品质提升与功能性拓展。一方面，通过采用先进的冷榨技术和保鲜工艺，最大限度地保留芒果中的活性成分，提高产品的营养价值；另一方面，结合现代营养学研究，开发针对特定人群（如运动员、老年人）的功能性芒果汁产品，满足个性化需求。此外，随着绿色生产和可持续发展理念的深入，推广使用有机种植原料，并倡导负责任的采购方式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9c5008ea444bc" w:history="1">
        <w:r>
          <w:rPr>
            <w:rStyle w:val="Hyperlink"/>
          </w:rPr>
          <w:t>2026-2032年中国芒果汁行业发展研究及市场前景预测报告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芒果汁行业的发展现状、市场规模、供需动态及进出口情况。报告详细解读了芒果汁产业链上下游、重点区域市场、竞争格局及领先企业的表现，同时评估了芒果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按照不同产品类型，芒果汁主要可以分为如下几个类别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中国不同产品类型芒果汁增长趋势2021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浓缩</w:t>
      </w:r>
      <w:r>
        <w:rPr>
          <w:rFonts w:hint="eastAsia"/>
        </w:rPr>
        <w:br/>
      </w:r>
      <w:r>
        <w:rPr>
          <w:rFonts w:hint="eastAsia"/>
        </w:rPr>
        <w:t>　　　　1.2.3 非浓缩</w:t>
      </w:r>
      <w:r>
        <w:rPr>
          <w:rFonts w:hint="eastAsia"/>
        </w:rPr>
        <w:br/>
      </w:r>
      <w:r>
        <w:rPr>
          <w:rFonts w:hint="eastAsia"/>
        </w:rPr>
        <w:t>　　1.3 从不同应用，芒果汁主要包括如下几个方面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中国不同应用芒果汁增长趋势2021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中国芒果汁发展现状及未来趋势（2021-2032）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中国市场芒果汁收入及增长率（2021-2032）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中国市场芒果汁销量及增长率（2021-2032）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中国市场主要芒果汁厂商分析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中国市场主要厂商芒果汁销量及市场占有率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中国市场主要厂商芒果汁销量（2021-2026）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中国市场主要厂商芒果汁销量市场份额（2021-2026）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中国市场主要厂商芒果汁收入及市场占有率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中国市场主要厂商芒果汁收入（2021-2026）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中国市场主要厂商芒果汁收入市场份额（2021-2026）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2025年中国市场主要厂商芒果汁收入排名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中国市场主要厂商芒果汁价格（2021-2026）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中国市场主要厂商芒果汁总部及产地分布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中国市场主要厂商成立时间及芒果汁商业化日期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中国市场主要厂商芒果汁产品类型及应用</w:t>
      </w:r>
      <w:r>
        <w:rPr>
          <w:rFonts w:hint="eastAsia"/>
        </w:rPr>
        <w:br/>
      </w:r>
      <w:r>
        <w:rPr>
          <w:rFonts w:hint="eastAsia"/>
        </w:rPr>
        <w:t>　　2.7 芒果汁行业集中度、竞争程度分析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芒果汁行业集中度分析：2025年中国Top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中国市场芒果汁第一梯队、第二梯队和第三梯队厂商（品牌）及2025年市场份额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重点企业（12）在中国市场芒果汁销量、收入、价格及毛利率（2021-2026）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不同产品类型芒果汁分析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中国市场不同产品类型芒果汁销量（2021-2032）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中国市场不同产品类型芒果汁销量及市场份额（2021-2026）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中国市场不同产品类型芒果汁销量预测（2027-2032）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中国市场不同产品类型芒果汁规模（2021-2032）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中国市场不同产品类型芒果汁规模及市场份额（2021-2026）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中国市场不同产品类型芒果汁规模预测（2027-2032）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中国市场不同产品类型芒果汁价格走势（2021-2032）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不同应用芒果汁分析</w:t>
      </w:r>
      <w:r>
        <w:rPr>
          <w:rFonts w:hint="eastAsia"/>
        </w:rPr>
        <w:br/>
      </w:r>
      <w:r>
        <w:rPr>
          <w:rFonts w:hint="eastAsia"/>
        </w:rPr>
        <w:t>　　5.1 中国市场不同应用芒果汁销量（2021-2032）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中国市场不同应用芒果汁销量及市场份额（2021-2026）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中国市场不同应用芒果汁销量预测（2027-2032）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中国市场不同应用芒果汁规模（2021-2032）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中国市场不同应用芒果汁规模及市场份额（2021-2026）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中国市场不同应用芒果汁规模预测（2027-2032）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中国市场不同应用芒果汁价格走势（2021-2032）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芒果汁行业发展分析---发展趋势</w:t>
      </w:r>
      <w:r>
        <w:rPr>
          <w:rFonts w:hint="eastAsia"/>
        </w:rPr>
        <w:br/>
      </w:r>
      <w:r>
        <w:rPr>
          <w:rFonts w:hint="eastAsia"/>
        </w:rPr>
        <w:t>　　6.2 芒果汁行业发展分析---厂商壁垒</w:t>
      </w:r>
      <w:r>
        <w:rPr>
          <w:rFonts w:hint="eastAsia"/>
        </w:rPr>
        <w:br/>
      </w:r>
      <w:r>
        <w:rPr>
          <w:rFonts w:hint="eastAsia"/>
        </w:rPr>
        <w:t>　　6.3 芒果汁行业发展分析---驱动因素</w:t>
      </w:r>
      <w:r>
        <w:rPr>
          <w:rFonts w:hint="eastAsia"/>
        </w:rPr>
        <w:br/>
      </w:r>
      <w:r>
        <w:rPr>
          <w:rFonts w:hint="eastAsia"/>
        </w:rPr>
        <w:t>　　6.4 芒果汁行业发展分析---制约因素</w:t>
      </w:r>
      <w:r>
        <w:rPr>
          <w:rFonts w:hint="eastAsia"/>
        </w:rPr>
        <w:br/>
      </w:r>
      <w:r>
        <w:rPr>
          <w:rFonts w:hint="eastAsia"/>
        </w:rPr>
        <w:t>　　6.5 芒果汁中国企业SWOT分析</w:t>
      </w:r>
      <w:r>
        <w:rPr>
          <w:rFonts w:hint="eastAsia"/>
        </w:rPr>
        <w:br/>
      </w:r>
      <w:r>
        <w:rPr>
          <w:rFonts w:hint="eastAsia"/>
        </w:rPr>
        <w:t>　　6.6 芒果汁行业发展分析---行业政策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芒果汁行业产业链简介</w:t>
      </w:r>
      <w:r>
        <w:rPr>
          <w:rFonts w:hint="eastAsia"/>
        </w:rPr>
        <w:br/>
      </w:r>
      <w:r>
        <w:rPr>
          <w:rFonts w:hint="eastAsia"/>
        </w:rPr>
        <w:t>　　7.2 芒果汁产业链分析-上游</w:t>
      </w:r>
      <w:r>
        <w:rPr>
          <w:rFonts w:hint="eastAsia"/>
        </w:rPr>
        <w:br/>
      </w:r>
      <w:r>
        <w:rPr>
          <w:rFonts w:hint="eastAsia"/>
        </w:rPr>
        <w:t>　　7.3 芒果汁产业链分析-中游</w:t>
      </w:r>
      <w:r>
        <w:rPr>
          <w:rFonts w:hint="eastAsia"/>
        </w:rPr>
        <w:br/>
      </w:r>
      <w:r>
        <w:rPr>
          <w:rFonts w:hint="eastAsia"/>
        </w:rPr>
        <w:t>　　7.4 芒果汁产业链分析-下游</w:t>
      </w:r>
      <w:r>
        <w:rPr>
          <w:rFonts w:hint="eastAsia"/>
        </w:rPr>
        <w:br/>
      </w:r>
      <w:r>
        <w:rPr>
          <w:rFonts w:hint="eastAsia"/>
        </w:rPr>
        <w:t>　　7.5 芒果汁行业采购模式</w:t>
      </w:r>
      <w:r>
        <w:rPr>
          <w:rFonts w:hint="eastAsia"/>
        </w:rPr>
        <w:br/>
      </w:r>
      <w:r>
        <w:rPr>
          <w:rFonts w:hint="eastAsia"/>
        </w:rPr>
        <w:t>　　7.6 芒果汁行业生产模式</w:t>
      </w:r>
      <w:r>
        <w:rPr>
          <w:rFonts w:hint="eastAsia"/>
        </w:rPr>
        <w:br/>
      </w:r>
      <w:r>
        <w:rPr>
          <w:rFonts w:hint="eastAsia"/>
        </w:rPr>
        <w:t>　　7.7 芒果汁行业销售模式及销售渠道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中国本土芒果汁产能、产量分析</w:t>
      </w:r>
      <w:r>
        <w:rPr>
          <w:rFonts w:hint="eastAsia"/>
        </w:rPr>
        <w:br/>
      </w:r>
      <w:r>
        <w:rPr>
          <w:rFonts w:hint="eastAsia"/>
        </w:rPr>
        <w:t>　　8.1 中国芒果汁供需现状及预测（2021-2032）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中国芒果汁产能、产量、产能利用率及发展趋势（2021-2032）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中国芒果汁产量、市场需求量及发展趋势（2021-2032）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中国芒果汁进出口分析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中国市场芒果汁主要进口来源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中国市场芒果汁主要出口目的地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不同产品类型芒果汁市场规模2021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不同应用芒果汁市场规模2021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中国市场主要厂商芒果汁销量（2021-2026）&amp;（吨）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中国市场主要厂商芒果汁销量市场份额（2021-2026）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中国市场主要厂商芒果汁收入（2021-2026）&amp;（万元）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中国市场主要厂商芒果汁收入份额（2021-2026）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2025年中国主要生产商芒果汁收入排名（万元）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中国市场主要厂商芒果汁价格（2021-2026）&amp;（元/吨）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中国市场主要厂商芒果汁总部及产地分布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中国市场主要厂商成立时间及芒果汁商业化日期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中国市场主要厂商芒果汁产品类型及应用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2025年中国市场芒果汁主要厂商市场地位（第一梯队、第二梯队和第三梯队）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芒果汁市场投资、并购等现状分析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芒果汁生产基地、总部、竞争对手及市场地位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芒果汁销量（吨）、收入（万元）、价格（元/吨）及毛利率（2021-2026）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中国市场不同产品类型芒果汁销量（2021-2026）&amp;（吨）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中国市场不同产品类型芒果汁销量市场份额（2021-2026）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中国市场不同产品类型芒果汁销量预测（2027-2032）&amp;（吨）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中国市场不同产品类型芒果汁销量市场份额预测（2027-2032）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中国市场不同产品类型芒果汁规模（2021-2026）&amp;（万元）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中国市场不同产品类型芒果汁规模市场份额（2021-2026）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中国市场不同产品类型芒果汁规模预测（2027-2032）&amp;（万元）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中国市场不同产品类型芒果汁规模市场份额预测（2027-2032）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中国市场不同应用芒果汁销量（2021-2026）&amp;（吨）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中国市场不同应用芒果汁销量市场份额（2021-2026）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中国市场不同应用芒果汁销量预测（2027-2032）&amp;（吨）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中国市场不同应用芒果汁销量市场份额预测（2027-2032）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中国市场不同应用芒果汁规模（2021-2026）&amp;（万元）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中国市场不同应用芒果汁规模市场份额（2021-2026）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中国市场不同应用芒果汁规模预测（2027-2032）&amp;（万元）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中国市场不同应用芒果汁规模市场份额预测（2027-2032）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芒果汁行业发展分析---发展趋势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芒果汁行业发展分析---厂商壁垒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芒果汁行业发展分析---驱动因素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芒果汁行业发展分析---制约因素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芒果汁行业相关重点政策一览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芒果汁行业供应链分析</w:t>
      </w:r>
      <w:r>
        <w:rPr>
          <w:rFonts w:hint="eastAsia"/>
        </w:rPr>
        <w:br/>
      </w:r>
      <w:r>
        <w:rPr>
          <w:rFonts w:hint="eastAsia"/>
        </w:rPr>
        <w:t>　　表 96： 芒果汁上游原料供应商</w:t>
      </w:r>
      <w:r>
        <w:rPr>
          <w:rFonts w:hint="eastAsia"/>
        </w:rPr>
        <w:br/>
      </w:r>
      <w:r>
        <w:rPr>
          <w:rFonts w:hint="eastAsia"/>
        </w:rPr>
        <w:t>　　表 97： 芒果汁行业主要下游客户</w:t>
      </w:r>
      <w:r>
        <w:rPr>
          <w:rFonts w:hint="eastAsia"/>
        </w:rPr>
        <w:br/>
      </w:r>
      <w:r>
        <w:rPr>
          <w:rFonts w:hint="eastAsia"/>
        </w:rPr>
        <w:t>　　表 98： 芒果汁典型经销商</w:t>
      </w:r>
      <w:r>
        <w:rPr>
          <w:rFonts w:hint="eastAsia"/>
        </w:rPr>
        <w:br/>
      </w:r>
      <w:r>
        <w:rPr>
          <w:rFonts w:hint="eastAsia"/>
        </w:rPr>
        <w:t>　　表 99： 中国芒果汁产量、销量、进口量及出口量（2021-2026）&amp;（吨）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中国芒果汁产量、销量、进口量及出口量预测（2027-2032）&amp;（吨）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中国市场芒果汁主要进口来源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中国市场芒果汁主要出口目的地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芒果汁产品图片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中国不同产品类型芒果汁市场规模市场份额2025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浓缩产品图片</w:t>
      </w:r>
      <w:r>
        <w:rPr>
          <w:rFonts w:hint="eastAsia"/>
        </w:rPr>
        <w:br/>
      </w:r>
      <w:r>
        <w:rPr>
          <w:rFonts w:hint="eastAsia"/>
        </w:rPr>
        <w:t>　　图 4： 非浓缩产品图片</w:t>
      </w:r>
      <w:r>
        <w:rPr>
          <w:rFonts w:hint="eastAsia"/>
        </w:rPr>
        <w:br/>
      </w:r>
      <w:r>
        <w:rPr>
          <w:rFonts w:hint="eastAsia"/>
        </w:rPr>
        <w:t>　　图 5： 中国不同应用芒果汁市场份额2025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中国市场芒果汁市场规模，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中国市场芒果汁收入及增长率（2021-2032）&amp;（万元）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中国市场芒果汁销量及增长率（2021-2032）&amp;（吨）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2025年中国市场主要厂商芒果汁销量市场份额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2025年中国市场主要厂商芒果汁收入市场份额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2025年中国市场前五大厂商芒果汁市场份额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2025年中国市场芒果汁第一梯队、第二梯队和第三梯队厂商（品牌）及市场份额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中国市场不同产品类型芒果汁价格走势（2021-2032）&amp;（元/吨）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中国市场不同应用芒果汁价格走势（2021-2032）&amp;（元/吨）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芒果汁中国企业SWOT分析</w:t>
      </w:r>
      <w:r>
        <w:rPr>
          <w:rFonts w:hint="eastAsia"/>
        </w:rPr>
        <w:br/>
      </w:r>
      <w:r>
        <w:rPr>
          <w:rFonts w:hint="eastAsia"/>
        </w:rPr>
        <w:t>　　图 18： 芒果汁产业链</w:t>
      </w:r>
      <w:r>
        <w:rPr>
          <w:rFonts w:hint="eastAsia"/>
        </w:rPr>
        <w:br/>
      </w:r>
      <w:r>
        <w:rPr>
          <w:rFonts w:hint="eastAsia"/>
        </w:rPr>
        <w:t>　　图 19： 芒果汁行业采购模式分析</w:t>
      </w:r>
      <w:r>
        <w:rPr>
          <w:rFonts w:hint="eastAsia"/>
        </w:rPr>
        <w:br/>
      </w:r>
      <w:r>
        <w:rPr>
          <w:rFonts w:hint="eastAsia"/>
        </w:rPr>
        <w:t>　　图 20： 芒果汁行业生产模式分析</w:t>
      </w:r>
      <w:r>
        <w:rPr>
          <w:rFonts w:hint="eastAsia"/>
        </w:rPr>
        <w:br/>
      </w:r>
      <w:r>
        <w:rPr>
          <w:rFonts w:hint="eastAsia"/>
        </w:rPr>
        <w:t>　　图 21： 芒果汁行业销售模式分析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中国芒果汁产能、产量、产能利用率及发展趋势（2021-2032）&amp;（吨）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中国芒果汁产量、市场需求量及发展趋势（2021-2032）&amp;（吨）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9c5008ea444bc" w:history="1">
        <w:r>
          <w:rPr>
            <w:rStyle w:val="Hyperlink"/>
          </w:rPr>
          <w:t>2026-2032年中国芒果汁行业发展研究及市场前景预测报告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9c5008ea444bc" w:history="1">
        <w:r>
          <w:rPr>
            <w:rStyle w:val="Hyperlink"/>
          </w:rPr>
          <w:t>https://www.20087.com/2/59/MangGuoZhiDeQianJing.html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热点：芒果汁怎么榨才好喝、芒果汁怎么榨才好喝、芒果饮料、芒果汁弄到白色衣服能洗掉吗、菠萝汁、芒果汁孕妇可以喝吗、芒果榨汁最佳搭配、芒果汁过敏、芒果榨汁需要加水吗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18ad158e24d6d" w:history="1">
      <w:r>
        <w:rPr>
          <w:rStyle w:val="Hyperlink"/>
        </w:rPr>
        <w:t>2026-2032年中国芒果汁行业发展研究及市场前景预测报告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angGuoZhiDeQianJing.html" TargetMode="External" Id="Rbb79c5008ea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angGuoZhiDeQianJing.html" TargetMode="External" Id="Re4918ad158e2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2026-01-08T08:14:26Z</dcterms:created>
  <dcterms:modified xsi:type="dcterms:W3CDTF">2026-01-08T09:14:26Z</dcterms:modified>
  <dc:subject>2026-2032年中国芒果汁行业发展研究及市场前景预测报告</dc:subject>
  <dc:title>2026-2032年中国芒果汁行业发展研究及市场前景预测报告</dc:title>
  <cp:keywords>2026-2032年中国芒果汁行业发展研究及市场前景预测报告</cp:keywords>
  <dc:description>2026-2032年中国芒果汁行业发展研究及市场前景预测报告</dc:description>
</cp:coreProperties>
</file>