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f5e5dd8f44b21" w:history="1">
              <w:r>
                <w:rPr>
                  <w:rStyle w:val="Hyperlink"/>
                </w:rPr>
                <w:t>2025-2031年中国低聚木糖市场深度调查分析及发展趋势研究报告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f5e5dd8f44b21" w:history="1">
              <w:r>
                <w:rPr>
                  <w:rStyle w:val="Hyperlink"/>
                </w:rPr>
                <w:t>2025-2031年中国低聚木糖市场深度调查分析及发展趋势研究报告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f5e5dd8f44b21" w:history="1">
                <w:r>
                  <w:rPr>
                    <w:rStyle w:val="Hyperlink"/>
                  </w:rPr>
                  <w:t>https://www.20087.com/8/09/DiJuMuTangWeiLaiFaZhanQuShiYuCe.html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工业、医药保健和动物饲料领域的广泛应用而备受瞩目。它具有调节肠道菌群、促进钙吸收和增强免疫力等多重健康益处，尤其在低热量、高纤维的健康食品趋势下，低聚木糖的市场接受度逐年提高。目前，低聚木糖的生产技术主要集中在酶法转化和微生物发酵两种方式，其中酶法转化因其高效性和环保性而逐渐成为主流。</w:t>
      </w:r>
      <w:r>
        <w:rPr>
          <w:rFonts w:hint="eastAsia"/>
        </w:rPr>
        <w:br/>
      </w:r>
      <w:r>
        <w:rPr>
          <w:rFonts w:hint="eastAsia"/>
        </w:rPr>
        <w:t>　　未来，低聚木糖的市场将进一步细分，针对不同消费群体和应用领域开发更多定制化产品。随着消费者对食品成分透明度和健康效益的日益重视，低聚木糖将以其天然、健康的形象，吸引更多食品制造商将其纳入产品配方。同时，科研领域对低聚木糖的生物活性和作用机制的深入研究，有望揭示更多潜在的健康益处，从而开拓新的应用领域，如口腔护理和皮肤保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f5e5dd8f44b21" w:history="1">
        <w:r>
          <w:rPr>
            <w:rStyle w:val="Hyperlink"/>
          </w:rPr>
          <w:t>2025-2031年中国低聚木糖市场深度调查分析及发展趋势研究报告</w:t>
        </w:r>
      </w:hyperlink>
      <w:r>
        <w:rPr>
          <w:rFonts w:hint="eastAsia"/>
        </w:rPr>
        <w:t>》基于多年市场监测与行业研究，全面分析了低聚木糖行业的现状、市场需求及市场规模，详细解读了低聚木糖产业链结构、价格趋势及细分市场特点。报告科学预测了行业前景与发展方向，重点剖析了品牌竞争格局、市场集中度及主要企业的经营表现，并通过SWOT分析揭示了低聚木糖行业机遇与风险。为投资者和决策者提供专业、客观的战略建议，是把握低聚木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2024-2025年国际低聚木糖行业市场运行分析</w:t>
      </w:r>
      <w:r>
        <w:rPr>
          <w:rFonts w:hint="eastAsia"/>
        </w:rPr>
        <w:br/>
      </w:r>
      <w:r>
        <w:rPr>
          <w:rFonts w:hint="eastAsia"/>
        </w:rPr>
        <w:t>　　第一节 国际低聚木糖发展现状分析</w:t>
      </w:r>
      <w:r>
        <w:rPr>
          <w:rFonts w:hint="eastAsia"/>
        </w:rPr>
        <w:br/>
      </w:r>
      <w:r>
        <w:rPr>
          <w:rFonts w:hint="eastAsia"/>
        </w:rPr>
        <w:t>　　　　一、国际低聚木糖行业现状分析</w:t>
      </w:r>
      <w:r>
        <w:rPr>
          <w:rFonts w:hint="eastAsia"/>
        </w:rPr>
        <w:br/>
      </w:r>
      <w:r>
        <w:rPr>
          <w:rFonts w:hint="eastAsia"/>
        </w:rPr>
        <w:t>　　　　二、国际低聚木糖产业分布情况</w:t>
      </w:r>
      <w:r>
        <w:rPr>
          <w:rFonts w:hint="eastAsia"/>
        </w:rPr>
        <w:br/>
      </w:r>
      <w:r>
        <w:rPr>
          <w:rFonts w:hint="eastAsia"/>
        </w:rPr>
        <w:t>　　　　三、国际低聚木糖产能及产量分析</w:t>
      </w:r>
      <w:r>
        <w:rPr>
          <w:rFonts w:hint="eastAsia"/>
        </w:rPr>
        <w:br/>
      </w:r>
      <w:r>
        <w:rPr>
          <w:rFonts w:hint="eastAsia"/>
        </w:rPr>
        <w:t>　　　　四、国际低聚木糖市场价格监测分析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五、国际低聚木糖市场份额及销售量分析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六、国际低聚木糖市场竞争状况分析</w:t>
      </w:r>
      <w:r>
        <w:rPr>
          <w:rFonts w:hint="eastAsia"/>
        </w:rPr>
        <w:br/>
      </w:r>
      <w:r>
        <w:rPr>
          <w:rFonts w:hint="eastAsia"/>
        </w:rPr>
        <w:t>　　第二节 国际低聚木糖重点区域研究分析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2025-2031年国际低聚木糖行业趋势预测及预测分析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2024-2025年中国低聚木糖行业发展环境分析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t>　　第三节 中国低聚木糖行业技术环境分析</w:t>
      </w:r>
      <w:r>
        <w:rPr>
          <w:rFonts w:hint="eastAsia"/>
        </w:rPr>
        <w:br/>
      </w:r>
      <w:r>
        <w:rPr>
          <w:rFonts w:hint="eastAsia"/>
        </w:rPr>
        <w:t>　　第四节 中国低聚木糖市场发展环境分析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2024-2025年中国低聚木糖行业发展现状分析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中国低聚木糖行业发展现状分析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二、中国低聚木糖产业分布情况</w:t>
      </w:r>
      <w:r>
        <w:rPr>
          <w:rFonts w:hint="eastAsia"/>
        </w:rPr>
        <w:br/>
      </w:r>
      <w:r>
        <w:rPr>
          <w:rFonts w:hint="eastAsia"/>
        </w:rPr>
        <w:t>　　　　三、中国低聚木糖市场发展现状分析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四、中国低聚木糖行业发展模式分析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五、中国低聚木糖行业趋势预测及预测分析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中国低聚木糖行业技术发展分析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中国低聚木糖行业发展优势及存在的问题分析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一、中国低聚木糖发展优势分析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2024-2025年中国低聚木糖市场运行现状分析</w:t>
      </w:r>
      <w:r>
        <w:rPr>
          <w:rFonts w:hint="eastAsia"/>
        </w:rPr>
        <w:br/>
      </w:r>
      <w:r>
        <w:rPr>
          <w:rFonts w:hint="eastAsia"/>
        </w:rPr>
        <w:t>　　第一节 中国低聚木糖市场运行现状分析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一、中国低聚木糖市场规模分析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三、中国低聚木糖市场销量及增速分析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四、中国低聚木糖市场战略及趋势分析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中国低聚木糖市场容量情况分析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一、中国低聚木糖市场容量分析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二、中国低聚木糖市场容量预测分析</w:t>
      </w:r>
      <w:r>
        <w:rPr>
          <w:rFonts w:hint="eastAsia"/>
        </w:rPr>
        <w:br/>
      </w:r>
      <w:r>
        <w:rPr>
          <w:rFonts w:hint="eastAsia"/>
        </w:rPr>
        <w:t>　　第四节 中国低聚木糖行业进出口现状分析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一、中国低聚木糖出口情况分析</w:t>
      </w:r>
      <w:r>
        <w:rPr>
          <w:rFonts w:hint="eastAsia"/>
        </w:rPr>
        <w:br/>
      </w:r>
      <w:r>
        <w:rPr>
          <w:rFonts w:hint="eastAsia"/>
        </w:rPr>
        <w:t>　　　　二、中国低聚木糖进口情况分析</w:t>
      </w:r>
      <w:r>
        <w:rPr>
          <w:rFonts w:hint="eastAsia"/>
        </w:rPr>
        <w:br/>
      </w:r>
      <w:r>
        <w:rPr>
          <w:rFonts w:hint="eastAsia"/>
        </w:rPr>
        <w:t>　　　　三、中国低聚木糖进出口分布情况分析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2024-2025年中国低聚木糖区域运行情况分析</w:t>
      </w:r>
      <w:r>
        <w:rPr>
          <w:rFonts w:hint="eastAsia"/>
        </w:rPr>
        <w:br/>
      </w:r>
      <w:r>
        <w:rPr>
          <w:rFonts w:hint="eastAsia"/>
        </w:rPr>
        <w:t>　　第一节 低聚木糖“东北地区”分析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三、东北地区低聚木糖趋势分析</w:t>
      </w:r>
      <w:r>
        <w:rPr>
          <w:rFonts w:hint="eastAsia"/>
        </w:rPr>
        <w:br/>
      </w:r>
      <w:r>
        <w:rPr>
          <w:rFonts w:hint="eastAsia"/>
        </w:rPr>
        <w:t>　　第二节 低聚木糖“华北地区”销售分析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三、华北地区低聚木糖趋势分析</w:t>
      </w:r>
      <w:r>
        <w:rPr>
          <w:rFonts w:hint="eastAsia"/>
        </w:rPr>
        <w:br/>
      </w:r>
      <w:r>
        <w:rPr>
          <w:rFonts w:hint="eastAsia"/>
        </w:rPr>
        <w:t>　　第三节 低聚木糖“中南地区”销售分析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三、中南地区低聚木糖趋势分析</w:t>
      </w:r>
      <w:r>
        <w:rPr>
          <w:rFonts w:hint="eastAsia"/>
        </w:rPr>
        <w:br/>
      </w:r>
      <w:r>
        <w:rPr>
          <w:rFonts w:hint="eastAsia"/>
        </w:rPr>
        <w:t>　　第四节 低聚木糖“华东地区”销售分析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三、华东地区低聚木糖趋势分析</w:t>
      </w:r>
      <w:r>
        <w:rPr>
          <w:rFonts w:hint="eastAsia"/>
        </w:rPr>
        <w:br/>
      </w:r>
      <w:r>
        <w:rPr>
          <w:rFonts w:hint="eastAsia"/>
        </w:rPr>
        <w:t>　　第五节 低聚木糖“西北地区”销售分析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三、西北地区低聚木糖趋势分析</w:t>
      </w:r>
      <w:r>
        <w:rPr>
          <w:rFonts w:hint="eastAsia"/>
        </w:rPr>
        <w:br/>
      </w:r>
      <w:r>
        <w:rPr>
          <w:rFonts w:hint="eastAsia"/>
        </w:rPr>
        <w:t>　　第六节 低聚木糖“西南地区”销售分析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三、西南地区低聚木糖趋势分析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2024-2025年中国低聚木糖产能及产量分析</w:t>
      </w:r>
      <w:r>
        <w:rPr>
          <w:rFonts w:hint="eastAsia"/>
        </w:rPr>
        <w:br/>
      </w:r>
      <w:r>
        <w:rPr>
          <w:rFonts w:hint="eastAsia"/>
        </w:rPr>
        <w:t>　　第一节 中国低聚木糖产能情况分析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一、中国低聚木糖产能现状分析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二、中国低聚木糖产能趋势分析</w:t>
      </w:r>
      <w:r>
        <w:rPr>
          <w:rFonts w:hint="eastAsia"/>
        </w:rPr>
        <w:br/>
      </w:r>
      <w:r>
        <w:rPr>
          <w:rFonts w:hint="eastAsia"/>
        </w:rPr>
        <w:t>　　　　三、中国低聚木糖区域产能分布情况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四、中国低聚木糖产能配置与产能利用率调查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中国低聚木糖产量分析</w:t>
      </w:r>
      <w:r>
        <w:rPr>
          <w:rFonts w:hint="eastAsia"/>
        </w:rPr>
        <w:br/>
      </w:r>
      <w:r>
        <w:rPr>
          <w:rFonts w:hint="eastAsia"/>
        </w:rPr>
        <w:t>　　　　一、中国低聚木糖产量分析</w:t>
      </w:r>
      <w:r>
        <w:rPr>
          <w:rFonts w:hint="eastAsia"/>
        </w:rPr>
        <w:br/>
      </w:r>
      <w:r>
        <w:rPr>
          <w:rFonts w:hint="eastAsia"/>
        </w:rPr>
        <w:t>　　　　二、中国低聚木糖产量趋势分析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2024-2025年中国低聚木糖行业竞争格局的分析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中国低聚木糖市场竞争情况分析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一、中国低聚木糖行业竞争力分析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二、中国低聚木糖行业集中度分析</w:t>
      </w:r>
      <w:r>
        <w:rPr>
          <w:rFonts w:hint="eastAsia"/>
        </w:rPr>
        <w:br/>
      </w:r>
      <w:r>
        <w:rPr>
          <w:rFonts w:hint="eastAsia"/>
        </w:rPr>
        <w:t>　　　　三、中国低聚木糖行业区域分布特点分析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中国低聚木糖行业波特五力模型分析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一、中国低聚木糖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二、中国低聚木糖供应商议价能力分析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三、中国低聚木糖购买者议价能力分析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四、中国低聚木糖行业潜在进入者分析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五、中国低聚木糖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2025年中国低聚木糖行业竞争对手分析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2025-2031年中国低聚木糖行业前景调研及趋势预测分析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中国低聚木糖市场行业前景调研及风险分析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三、中国低聚木糖制造行业市场投资建议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中国低聚木糖市场行业前景调研及风险分析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一、中国低聚木糖“十四五”发展趋势预测分析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三、中国低聚木糖行业进出口趋势分析</w:t>
      </w:r>
      <w:r>
        <w:rPr>
          <w:rFonts w:hint="eastAsia"/>
        </w:rPr>
        <w:br/>
      </w:r>
      <w:r>
        <w:rPr>
          <w:rFonts w:hint="eastAsia"/>
        </w:rPr>
        <w:t>　　第三节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低聚木糖行业生命周期</w:t>
      </w:r>
      <w:r>
        <w:rPr>
          <w:rFonts w:hint="eastAsia"/>
        </w:rPr>
        <w:br/>
      </w:r>
      <w:r>
        <w:rPr>
          <w:rFonts w:hint="eastAsia"/>
        </w:rPr>
        <w:t>　　图表 低聚木糖行业产业链结构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2020-2025年全球低聚木糖行业市场规模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2020-2025年中国低聚木糖行业市场规模</w:t>
      </w:r>
      <w:r>
        <w:rPr>
          <w:rFonts w:hint="eastAsia"/>
        </w:rPr>
        <w:br/>
      </w:r>
      <w:r>
        <w:rPr>
          <w:rFonts w:hint="eastAsia"/>
        </w:rPr>
        <w:t>　　图表 2020-2025年低聚木糖行业重要数据指标比较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2020-2025年中国低聚木糖市场占全球份额比较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2020-2025年低聚木糖行业销售收入</w:t>
      </w:r>
      <w:r>
        <w:rPr>
          <w:rFonts w:hint="eastAsia"/>
        </w:rPr>
        <w:br/>
      </w:r>
      <w:r>
        <w:rPr>
          <w:rFonts w:hint="eastAsia"/>
        </w:rPr>
        <w:t>　　图表 2020-2025年低聚木糖行业利润总额</w:t>
      </w:r>
      <w:r>
        <w:rPr>
          <w:rFonts w:hint="eastAsia"/>
        </w:rPr>
        <w:br/>
      </w:r>
      <w:r>
        <w:rPr>
          <w:rFonts w:hint="eastAsia"/>
        </w:rPr>
        <w:t>　　图表 2020-2025年低聚木糖行业资产总计</w:t>
      </w:r>
      <w:r>
        <w:rPr>
          <w:rFonts w:hint="eastAsia"/>
        </w:rPr>
        <w:br/>
      </w:r>
      <w:r>
        <w:rPr>
          <w:rFonts w:hint="eastAsia"/>
        </w:rPr>
        <w:t>　　图表 2020-2025年低聚木糖行业负债总计</w:t>
      </w:r>
      <w:r>
        <w:rPr>
          <w:rFonts w:hint="eastAsia"/>
        </w:rPr>
        <w:br/>
      </w:r>
      <w:r>
        <w:rPr>
          <w:rFonts w:hint="eastAsia"/>
        </w:rPr>
        <w:t>　　图表 2020-2025年低聚木糖行业竞争力分析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2020-2025年低聚木糖行业主营业务成本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国际低聚木糖市场价格监测分析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2025-2031年国际低聚木糖行业趋势预测及预测分析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2025-2031年东北地区低聚木糖趋势分析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2025-2031年中南地区低聚木糖趋势分析</w:t>
      </w:r>
      <w:r>
        <w:rPr>
          <w:rFonts w:hint="eastAsia"/>
        </w:rPr>
        <w:br/>
      </w:r>
      <w:r>
        <w:rPr>
          <w:rFonts w:hint="eastAsia"/>
        </w:rPr>
        <w:t>　　图表 2025-2031年西北地区低聚木糖趋势分析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2025-2031年中国低聚木糖供应能力预测分析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2025-2031年中国低聚木糖上游供应能力趋势分析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2025-2031年中国低聚木糖下游市场需求趋势分析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f5e5dd8f44b21" w:history="1">
        <w:r>
          <w:rPr>
            <w:rStyle w:val="Hyperlink"/>
          </w:rPr>
          <w:t>2025-2031年中国低聚木糖市场深度调查分析及发展趋势研究报告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f5e5dd8f44b21" w:history="1">
        <w:r>
          <w:rPr>
            <w:rStyle w:val="Hyperlink"/>
          </w:rPr>
          <w:t>https://www.20087.com/8/09/DiJuMuTangWeiLaiFaZhanQuShiYuCe.html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71a56e43436c" w:history="1">
      <w:r>
        <w:rPr>
          <w:rStyle w:val="Hyperlink"/>
        </w:rPr>
        <w:t>2025-2031年中国低聚木糖市场深度调查分析及发展趋势研究报告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JuMuTangWeiLaiFaZhanQuShiYuCe.html" TargetMode="External" Id="R833f5e5dd8f4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JuMuTangWeiLaiFaZhanQuShiYuCe.html" TargetMode="External" Id="R145c71a56e4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2024-12-19T01:06:00Z</dcterms:created>
  <dcterms:modified xsi:type="dcterms:W3CDTF">2024-12-19T02:06:00Z</dcterms:modified>
  <dc:subject>2025-2031年中国低聚木糖市场深度调查分析及发展趋势研究报告</dc:subject>
  <dc:title>2025-2031年中国低聚木糖市场深度调查分析及发展趋势研究报告</dc:title>
  <cp:keywords>2025-2031年中国低聚木糖市场深度调查分析及发展趋势研究报告</cp:keywords>
  <dc:description>2025-2031年中国低聚木糖市场深度调查分析及发展趋势研究报告</dc:description>
</cp:coreProperties>
</file>