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d54388394cf6" w:history="1">
              <w:r>
                <w:rPr>
                  <w:rStyle w:val="Hyperlink"/>
                </w:rPr>
                <w:t>2025-2031年中国氯七氟丙烷行业发展研究及未来发展趋势预测报告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d54388394cf6" w:history="1">
              <w:r>
                <w:rPr>
                  <w:rStyle w:val="Hyperlink"/>
                </w:rPr>
                <w:t>2025-2031年中国氯七氟丙烷行业发展研究及未来发展趋势预测报告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6d54388394cf6" w:history="1">
                <w:r>
                  <w:rPr>
                    <w:rStyle w:val="Hyperlink"/>
                  </w:rPr>
                  <w:t>https://www.20087.com/1/70/LvQiFuBingWanDiaoChaBaoGao.html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七氟丙烷（HFC-227ea）是一种清洁气体灭火剂，广泛应用于数据中心、档案馆和博物馆等场所的自动灭火系统。由于其高效灭火能力和对环境的相对友好，HFC-227ea在全球范围内被广泛应用。然而，其温室效应潜能值（GWP）较高，引发了对长期环境影响的担忧。</w:t>
      </w:r>
      <w:r>
        <w:rPr>
          <w:rFonts w:hint="eastAsia"/>
        </w:rPr>
        <w:br/>
      </w:r>
      <w:r>
        <w:rPr>
          <w:rFonts w:hint="eastAsia"/>
        </w:rPr>
        <w:t>　　未来，氯七氟丙烷的使用将面临更加严格的环境监管。随着《蒙特利尔议定书》基加利修正案的实施，高GWP气体的使用将逐步减少，推动行业转向低GWP或零GWP的替代品。同时，研发新型灭火剂和改进现有灭火系统的技术，如增加系统效率和减少气体排放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d54388394cf6" w:history="1">
        <w:r>
          <w:rPr>
            <w:rStyle w:val="Hyperlink"/>
          </w:rPr>
          <w:t>2025-2031年中国氯七氟丙烷行业发展研究及未来发展趋势预测报告</w:t>
        </w:r>
      </w:hyperlink>
      <w:r>
        <w:rPr>
          <w:rFonts w:hint="eastAsia"/>
        </w:rPr>
        <w:t>》内容包括：氯七氟丙烷行业发展环境分析、氯七氟丙烷市场规模及预测、氯七氟丙烷行业重点地区市场规模分析、氯七氟丙烷行业供需状况调研、氯七氟丙烷市场价格行情趋势分析预测、氯七氟丙烷行业进出口状况及前景预测、氯七氟丙烷行业技术及发展方向、氯七氟丙烷行业重点企业经营情况分析、氯七氟丙烷行业SWOT分析及氯七氟丙烷行业投资策略，数据来自国家权威机构、氯七氟丙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氯七氟丙烷行业概述</w:t>
      </w:r>
      <w:r>
        <w:rPr>
          <w:rFonts w:hint="eastAsia"/>
        </w:rPr>
        <w:br/>
      </w:r>
      <w:r>
        <w:rPr>
          <w:rFonts w:hint="eastAsia"/>
        </w:rPr>
        <w:t>　　第一节 氯七氟丙烷行业界定</w:t>
      </w:r>
      <w:r>
        <w:rPr>
          <w:rFonts w:hint="eastAsia"/>
        </w:rPr>
        <w:br/>
      </w:r>
      <w:r>
        <w:rPr>
          <w:rFonts w:hint="eastAsia"/>
        </w:rPr>
        <w:t>　　第二节 氯七氟丙烷行业发展历程</w:t>
      </w:r>
      <w:r>
        <w:rPr>
          <w:rFonts w:hint="eastAsia"/>
        </w:rPr>
        <w:br/>
      </w:r>
      <w:r>
        <w:rPr>
          <w:rFonts w:hint="eastAsia"/>
        </w:rPr>
        <w:t>　　第三节 氯七氟丙烷产业链分析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二、氯七氟丙烷产业链模型分析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2024-2025年氯七氟丙烷行业发展环境分析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氯七氟丙烷行业环境分析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氯七氟丙烷行业相关政策、法规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氯七氟丙烷行业所进入的壁垒与周期性分析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2024-2025年氯七氟丙烷行业技术发展现状及趋势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当前我国氯七氟丙烷技术发展现状</w:t>
      </w:r>
      <w:r>
        <w:rPr>
          <w:rFonts w:hint="eastAsia"/>
        </w:rPr>
        <w:br/>
      </w:r>
      <w:r>
        <w:rPr>
          <w:rFonts w:hint="eastAsia"/>
        </w:rPr>
        <w:t>　　第二节 中外氯七氟丙烷技术差距及产生差距的主要原因分析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提高我国氯七氟丙烷技术的对策</w:t>
      </w:r>
      <w:r>
        <w:rPr>
          <w:rFonts w:hint="eastAsia"/>
        </w:rPr>
        <w:br/>
      </w:r>
      <w:r>
        <w:rPr>
          <w:rFonts w:hint="eastAsia"/>
        </w:rPr>
        <w:t>　　第四节 我国氯七氟丙烷产品研发、设计发展趋势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中国氯七氟丙烷行业供给与需求情况分析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2019-2024年中国氯七氟丙烷行业总体规模</w:t>
      </w:r>
      <w:r>
        <w:rPr>
          <w:rFonts w:hint="eastAsia"/>
        </w:rPr>
        <w:br/>
      </w:r>
      <w:r>
        <w:rPr>
          <w:rFonts w:hint="eastAsia"/>
        </w:rPr>
        <w:t>　　第二节 中国氯七氟丙烷行业产量概况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一、2019-2024年中国氯七氟丙烷行业产量情况分析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二、2025年中国氯七氟丙烷行业产量特点分析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三、2025-2031年中国氯七氟丙烷行业产量预测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中国氯七氟丙烷行业需求概况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一、2019-2024年中国氯七氟丙烷行业需求情况分析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二、2025年中国氯七氟丙烷行业市场需求特点分析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三、2025-2031年中国氯七氟丙烷行业市场需求预测</w:t>
      </w:r>
      <w:r>
        <w:rPr>
          <w:rFonts w:hint="eastAsia"/>
        </w:rPr>
        <w:br/>
      </w:r>
      <w:r>
        <w:rPr>
          <w:rFonts w:hint="eastAsia"/>
        </w:rPr>
        <w:t>　　第四节 氯七氟丙烷产业供需平衡状况分析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2024-2025年氯七氟丙烷行业细分市场调研分析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氯七氟丙烷行业细分（一）市场调研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氯七氟丙烷行业细分（二）市场调研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国内氯七氟丙烷产品价格走势及影响因素分析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2019-2024年国内氯七氟丙烷产品市场价格回顾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当前国内氯七氟丙烷产品市场价格及评述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国内氯七氟丙烷产品价格影响因素分析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2025-2031年国内氯七氟丙烷产品市场价格走势预测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氯七氟丙烷行业产业链分析及对行业的影响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氯七氟丙烷行业上游原料产业链发展状况分析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氯七氟丙烷行业下游需求产业链发展情况分析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上下游行业对氯七氟丙烷行业的影响分析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2024-2025年中国氯七氟丙烷行业发展现状分析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中国氯七氟丙烷行业发展现状</w:t>
      </w:r>
      <w:r>
        <w:rPr>
          <w:rFonts w:hint="eastAsia"/>
        </w:rPr>
        <w:br/>
      </w:r>
      <w:r>
        <w:rPr>
          <w:rFonts w:hint="eastAsia"/>
        </w:rPr>
        <w:t>　　　　一、氯七氟丙烷行业品牌发展现状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二、氯七氟丙烷行业需求市场现状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三、氯七氟丙烷市场需求层次分析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四、中国氯七氟丙烷市场走向分析</w:t>
      </w:r>
      <w:r>
        <w:rPr>
          <w:rFonts w:hint="eastAsia"/>
        </w:rPr>
        <w:br/>
      </w:r>
      <w:r>
        <w:rPr>
          <w:rFonts w:hint="eastAsia"/>
        </w:rPr>
        <w:t>　　第二节 中国氯七氟丙烷行业产品技术分析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一、2024-2025年氯七氟丙烷产品技术变化特点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二、2024-2025年氯七氟丙烷产品市场的新技术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三、2024-2025年氯七氟丙烷产品市场现状分析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中国氯七氟丙烷行业存在的问题</w:t>
      </w:r>
      <w:r>
        <w:rPr>
          <w:rFonts w:hint="eastAsia"/>
        </w:rPr>
        <w:br/>
      </w:r>
      <w:r>
        <w:rPr>
          <w:rFonts w:hint="eastAsia"/>
        </w:rPr>
        <w:t>　　　　一、氯七氟丙烷产品市场存在的主要问题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二、中国氯七氟丙烷产品市场的三大瓶颈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三、氯七氟丙烷产品市场遭遇的规模难题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对中国氯七氟丙烷市场的分析及思考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一、氯七氟丙烷市场特点</w:t>
      </w:r>
      <w:r>
        <w:rPr>
          <w:rFonts w:hint="eastAsia"/>
        </w:rPr>
        <w:br/>
      </w:r>
      <w:r>
        <w:rPr>
          <w:rFonts w:hint="eastAsia"/>
        </w:rPr>
        <w:t>　　　　二、氯七氟丙烷市场分析</w:t>
      </w:r>
      <w:r>
        <w:rPr>
          <w:rFonts w:hint="eastAsia"/>
        </w:rPr>
        <w:br/>
      </w:r>
      <w:r>
        <w:rPr>
          <w:rFonts w:hint="eastAsia"/>
        </w:rPr>
        <w:t>　　　　三、氯七氟丙烷市场变化的方向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四、中国氯七氟丙烷行业发展的新思路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五、对中国氯七氟丙烷行业发展的思考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中国氯七氟丙烷行业重点企业竞争力分析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氯七氟丙烷企业（一）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三、氯七氟丙烷企业经营状况</w:t>
      </w:r>
      <w:r>
        <w:rPr>
          <w:rFonts w:hint="eastAsia"/>
        </w:rPr>
        <w:br/>
      </w:r>
      <w:r>
        <w:rPr>
          <w:rFonts w:hint="eastAsia"/>
        </w:rPr>
        <w:t>　　　　四、氯七氟丙烷企业发展策略</w:t>
      </w:r>
      <w:r>
        <w:rPr>
          <w:rFonts w:hint="eastAsia"/>
        </w:rPr>
        <w:br/>
      </w:r>
      <w:r>
        <w:rPr>
          <w:rFonts w:hint="eastAsia"/>
        </w:rPr>
        <w:t>　　第二节 氯七氟丙烷企业（二）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三、氯七氟丙烷企业经营状况</w:t>
      </w:r>
      <w:r>
        <w:rPr>
          <w:rFonts w:hint="eastAsia"/>
        </w:rPr>
        <w:br/>
      </w:r>
      <w:r>
        <w:rPr>
          <w:rFonts w:hint="eastAsia"/>
        </w:rPr>
        <w:t>　　　　四、氯七氟丙烷企业发展策略</w:t>
      </w:r>
      <w:r>
        <w:rPr>
          <w:rFonts w:hint="eastAsia"/>
        </w:rPr>
        <w:br/>
      </w:r>
      <w:r>
        <w:rPr>
          <w:rFonts w:hint="eastAsia"/>
        </w:rPr>
        <w:t>　　第三节 氯七氟丙烷企业（三）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三、氯七氟丙烷企业经营状况</w:t>
      </w:r>
      <w:r>
        <w:rPr>
          <w:rFonts w:hint="eastAsia"/>
        </w:rPr>
        <w:br/>
      </w:r>
      <w:r>
        <w:rPr>
          <w:rFonts w:hint="eastAsia"/>
        </w:rPr>
        <w:t>　　　　四、氯七氟丙烷企业发展策略</w:t>
      </w:r>
      <w:r>
        <w:rPr>
          <w:rFonts w:hint="eastAsia"/>
        </w:rPr>
        <w:br/>
      </w:r>
      <w:r>
        <w:rPr>
          <w:rFonts w:hint="eastAsia"/>
        </w:rPr>
        <w:t>　　第四节 氯七氟丙烷企业（四）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三、氯七氟丙烷企业经营状况</w:t>
      </w:r>
      <w:r>
        <w:rPr>
          <w:rFonts w:hint="eastAsia"/>
        </w:rPr>
        <w:br/>
      </w:r>
      <w:r>
        <w:rPr>
          <w:rFonts w:hint="eastAsia"/>
        </w:rPr>
        <w:t>　　　　四、氯七氟丙烷企业发展策略</w:t>
      </w:r>
      <w:r>
        <w:rPr>
          <w:rFonts w:hint="eastAsia"/>
        </w:rPr>
        <w:br/>
      </w:r>
      <w:r>
        <w:rPr>
          <w:rFonts w:hint="eastAsia"/>
        </w:rPr>
        <w:t>　　第五节 氯七氟丙烷企业（五）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三、氯七氟丙烷企业经营状况</w:t>
      </w:r>
      <w:r>
        <w:rPr>
          <w:rFonts w:hint="eastAsia"/>
        </w:rPr>
        <w:br/>
      </w:r>
      <w:r>
        <w:rPr>
          <w:rFonts w:hint="eastAsia"/>
        </w:rPr>
        <w:t>　　　　四、氯七氟丙烷企业发展策略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氯七氟丙烷行业企业经营策略研究分析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氯七氟丙烷企业多样化经营策略分析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一、氯七氟丙烷企业多样化经营情况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二、现行氯七氟丙烷行业多样化经营的方向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大型氯七氟丙烷企业集团未来发展策略分析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对中小氯七氟丙烷企业生产经营的建议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2024-2025年中国氯七氟丙烷市场营销策略竞争分析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氯七氟丙烷市场产品策略</w:t>
      </w:r>
      <w:r>
        <w:rPr>
          <w:rFonts w:hint="eastAsia"/>
        </w:rPr>
        <w:br/>
      </w:r>
      <w:r>
        <w:rPr>
          <w:rFonts w:hint="eastAsia"/>
        </w:rPr>
        <w:t>　　第二节 氯七氟丙烷市场渠道策略</w:t>
      </w:r>
      <w:r>
        <w:rPr>
          <w:rFonts w:hint="eastAsia"/>
        </w:rPr>
        <w:br/>
      </w:r>
      <w:r>
        <w:rPr>
          <w:rFonts w:hint="eastAsia"/>
        </w:rPr>
        <w:t>　　第三节 氯七氟丙烷市场价格策略</w:t>
      </w:r>
      <w:r>
        <w:rPr>
          <w:rFonts w:hint="eastAsia"/>
        </w:rPr>
        <w:br/>
      </w:r>
      <w:r>
        <w:rPr>
          <w:rFonts w:hint="eastAsia"/>
        </w:rPr>
        <w:t>　　第四节 氯七氟丙烷广告媒体策略</w:t>
      </w:r>
      <w:r>
        <w:rPr>
          <w:rFonts w:hint="eastAsia"/>
        </w:rPr>
        <w:br/>
      </w:r>
      <w:r>
        <w:rPr>
          <w:rFonts w:hint="eastAsia"/>
        </w:rPr>
        <w:t>　　第五节 氯七氟丙烷客户服务策略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2025-2031年氯七氟丙烷行业盈利模式与投资策略探讨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国外氯七氟丙烷行业投资现状及经营模式分析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一、境外氯七氟丙烷行业成长情况调查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我国氯七氟丙烷行业商业模式探讨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我国氯七氟丙烷行业投资国际化发展战略分析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我国氯七氟丙烷行业投资策略分析</w:t>
      </w:r>
      <w:r>
        <w:rPr>
          <w:rFonts w:hint="eastAsia"/>
        </w:rPr>
        <w:br/>
      </w:r>
      <w:r>
        <w:rPr>
          <w:rFonts w:hint="eastAsia"/>
        </w:rPr>
        <w:t>　　第五节 氯七氟丙烷行业最优投资路径设计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2025-2031年氯七氟丙烷行业发展趋势及投资风险分析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当前氯七氟丙烷行业存在的问题</w:t>
      </w:r>
      <w:r>
        <w:rPr>
          <w:rFonts w:hint="eastAsia"/>
        </w:rPr>
        <w:br/>
      </w:r>
      <w:r>
        <w:rPr>
          <w:rFonts w:hint="eastAsia"/>
        </w:rPr>
        <w:t>　　第二节 氯七氟丙烷未来发展预测分析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一、中国氯七氟丙烷发展方向分析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二、2025-2031年中国氯七氟丙烷行业发展规模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中智.林.－2025-2031年中国氯七氟丙烷行业投资风险分析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一、氯七氟丙烷市场竞争风险</w:t>
      </w:r>
      <w:r>
        <w:rPr>
          <w:rFonts w:hint="eastAsia"/>
        </w:rPr>
        <w:br/>
      </w:r>
      <w:r>
        <w:rPr>
          <w:rFonts w:hint="eastAsia"/>
        </w:rPr>
        <w:t>　　　　二、氯七氟丙烷原材料压力风险分析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三、氯七氟丙烷技术风险分析</w:t>
      </w:r>
      <w:r>
        <w:rPr>
          <w:rFonts w:hint="eastAsia"/>
        </w:rPr>
        <w:br/>
      </w:r>
      <w:r>
        <w:rPr>
          <w:rFonts w:hint="eastAsia"/>
        </w:rPr>
        <w:t>　　　　四、氯七氟丙烷政策和体制风险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氯七氟丙烷行业类别</w:t>
      </w:r>
      <w:r>
        <w:rPr>
          <w:rFonts w:hint="eastAsia"/>
        </w:rPr>
        <w:br/>
      </w:r>
      <w:r>
        <w:rPr>
          <w:rFonts w:hint="eastAsia"/>
        </w:rPr>
        <w:t>　　图表 氯七氟丙烷行业产业链调研</w:t>
      </w:r>
      <w:r>
        <w:rPr>
          <w:rFonts w:hint="eastAsia"/>
        </w:rPr>
        <w:br/>
      </w:r>
      <w:r>
        <w:rPr>
          <w:rFonts w:hint="eastAsia"/>
        </w:rPr>
        <w:t>　　图表 氯七氟丙烷行业现状</w:t>
      </w:r>
      <w:r>
        <w:rPr>
          <w:rFonts w:hint="eastAsia"/>
        </w:rPr>
        <w:br/>
      </w:r>
      <w:r>
        <w:rPr>
          <w:rFonts w:hint="eastAsia"/>
        </w:rPr>
        <w:t>　　图表 氯七氟丙烷行业标准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2024年中国氯七氟丙烷行业产能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2019-2024年中国氯七氟丙烷行业产量统计</w:t>
      </w:r>
      <w:r>
        <w:rPr>
          <w:rFonts w:hint="eastAsia"/>
        </w:rPr>
        <w:br/>
      </w:r>
      <w:r>
        <w:rPr>
          <w:rFonts w:hint="eastAsia"/>
        </w:rPr>
        <w:t>　　图表 氯七氟丙烷行业动态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2019-2024年中国氯七氟丙烷市场需求量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2025年中国氯七氟丙烷行业需求区域调研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2019-2024年中国氯七氟丙烷行情</w:t>
      </w:r>
      <w:r>
        <w:rPr>
          <w:rFonts w:hint="eastAsia"/>
        </w:rPr>
        <w:br/>
      </w:r>
      <w:r>
        <w:rPr>
          <w:rFonts w:hint="eastAsia"/>
        </w:rPr>
        <w:t>　　图表 2019-2024年中国氯七氟丙烷价格走势图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2019-2024年中国氯七氟丙烷进口统计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2019-2024年中国氯七氟丙烷出口统计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2019-2024年中国氯七氟丙烷行业企业数量统计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**地区氯七氟丙烷市场规模</w:t>
      </w:r>
      <w:r>
        <w:rPr>
          <w:rFonts w:hint="eastAsia"/>
        </w:rPr>
        <w:br/>
      </w:r>
      <w:r>
        <w:rPr>
          <w:rFonts w:hint="eastAsia"/>
        </w:rPr>
        <w:t>　　图表 **地区氯七氟丙烷行业市场需求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**地区氯七氟丙烷市场调研</w:t>
      </w:r>
      <w:r>
        <w:rPr>
          <w:rFonts w:hint="eastAsia"/>
        </w:rPr>
        <w:br/>
      </w:r>
      <w:r>
        <w:rPr>
          <w:rFonts w:hint="eastAsia"/>
        </w:rPr>
        <w:t>　　图表 **地区氯七氟丙烷行业市场需求分析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**地区氯七氟丙烷市场规模</w:t>
      </w:r>
      <w:r>
        <w:rPr>
          <w:rFonts w:hint="eastAsia"/>
        </w:rPr>
        <w:br/>
      </w:r>
      <w:r>
        <w:rPr>
          <w:rFonts w:hint="eastAsia"/>
        </w:rPr>
        <w:t>　　图表 **地区氯七氟丙烷行业市场需求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**地区氯七氟丙烷市场调研</w:t>
      </w:r>
      <w:r>
        <w:rPr>
          <w:rFonts w:hint="eastAsia"/>
        </w:rPr>
        <w:br/>
      </w:r>
      <w:r>
        <w:rPr>
          <w:rFonts w:hint="eastAsia"/>
        </w:rPr>
        <w:t>　　图表 **地区氯七氟丙烷行业市场需求分析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氯七氟丙烷行业竞争对手分析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氯七氟丙烷重点企业（三）成长能力情况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2025-2031年中国氯七氟丙烷市场需求预测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2025-2031年中国氯七氟丙烷行业市场规模预测</w:t>
      </w:r>
      <w:r>
        <w:rPr>
          <w:rFonts w:hint="eastAsia"/>
        </w:rPr>
        <w:br/>
      </w:r>
      <w:r>
        <w:rPr>
          <w:rFonts w:hint="eastAsia"/>
        </w:rPr>
        <w:t>　　图表 氯七氟丙烷行业准入条件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2025-2031年中国氯七氟丙烷市场前景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2025-2031年中国氯七氟丙烷行业发展趋势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d54388394cf6" w:history="1">
        <w:r>
          <w:rPr>
            <w:rStyle w:val="Hyperlink"/>
          </w:rPr>
          <w:t>2025-2031年中国氯七氟丙烷行业发展研究及未来发展趋势预测报告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6d54388394cf6" w:history="1">
        <w:r>
          <w:rPr>
            <w:rStyle w:val="Hyperlink"/>
          </w:rPr>
          <w:t>https://www.20087.com/1/70/LvQiFuBingWanDiaoChaBaoGao.html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热点：七氟丙烷作用、七氟丙烷qmp、七氟丙烷药用、七氟丙烷用途、七氟丙烷对人的危害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4625ed384f39" w:history="1">
      <w:r>
        <w:rPr>
          <w:rStyle w:val="Hyperlink"/>
        </w:rPr>
        <w:t>2025-2031年中国氯七氟丙烷行业发展研究及未来发展趋势预测报告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vQiFuBingWanDiaoChaBaoGao.html" TargetMode="External" Id="R0276d5438839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vQiFuBingWanDiaoChaBaoGao.html" TargetMode="External" Id="R48844625ed38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2025-02-07T04:29:00Z</dcterms:created>
  <dcterms:modified xsi:type="dcterms:W3CDTF">2025-02-07T05:29:00Z</dcterms:modified>
  <dc:subject>2025-2031年中国氯七氟丙烷行业发展研究及未来发展趋势预测报告</dc:subject>
  <dc:title>2025-2031年中国氯七氟丙烷行业发展研究及未来发展趋势预测报告</dc:title>
  <cp:keywords>2025-2031年中国氯七氟丙烷行业发展研究及未来发展趋势预测报告</cp:keywords>
  <dc:description>2025-2031年中国氯七氟丙烷行业发展研究及未来发展趋势预测报告</dc:description>
</cp:coreProperties>
</file>