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4c90bbe114665" w:history="1">
              <w:r>
                <w:rPr>
                  <w:rStyle w:val="Hyperlink"/>
                </w:rPr>
                <w:t>中国四甲基氢氧化铵（TMAH）市场现状分析与前景趋势报告（2026-2032年）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4c90bbe114665" w:history="1">
              <w:r>
                <w:rPr>
                  <w:rStyle w:val="Hyperlink"/>
                </w:rPr>
                <w:t>中国四甲基氢氧化铵（TMAH）市场现状分析与前景趋势报告（2026-2032年）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4c90bbe114665" w:history="1">
                <w:r>
                  <w:rPr>
                    <w:rStyle w:val="Hyperlink"/>
                  </w:rPr>
                  <w:t>https://www.20087.com/2/70/SiJiaJiQingYangHuaAn-TMAH-HangYeXianZhuangJiQianJing.html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（TMAH）是一种强有机碱，广泛应用于半导体光刻工艺中的显影液、MEMS器件的各向异性硅蚀刻及液晶面板清洗。当前电子级TMAH溶液纯度要求极高（金属离子浓度达ppt级），生产需经多级离子交换与超滤处理。在28nm以下先进制程中，TMAH显影液对图形分辨率与线边缘粗糙度控制至关重要。然而，TMAH在高温或光照下易分解产生三甲胺，导致溶液稳定性下降；且废液处理复杂，含氮有机物增加污水处理难度。此外，高纯TMAH合成与包装技术门槛高，全球供应集中于少数特种化学品企业。</w:t>
      </w:r>
      <w:r>
        <w:rPr>
          <w:rFonts w:hint="eastAsia"/>
        </w:rPr>
        <w:br/>
      </w:r>
      <w:r>
        <w:rPr>
          <w:rFonts w:hint="eastAsia"/>
        </w:rPr>
        <w:t>　　未来四甲基氢氧化铵将向超高纯稳定化、绿色替代与闭环回收方向演进。分子筛吸附与惰性气体保护包装将延长保质期；缓冲型TMAH配方可抑制分解副反应。在工艺端，低浓度TMAH或与新型显影剂（如金属氧化物纳米颗粒）复配将减少用量与废液负荷。废液中TMAH的电渗析回收技术将实现资源再利用。同时，SEMI标准将强化全链条质量管控。长远看，四甲基氢氧化铵将从关键湿电子化学品升级为具备高稳定性、低环境足迹与可循环特性的先进制程支撑材料，在半导体微细化与绿色制造双重趋势下持续优化技术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c90bbe114665" w:history="1">
        <w:r>
          <w:rPr>
            <w:rStyle w:val="Hyperlink"/>
          </w:rPr>
          <w:t>中国四甲基氢氧化铵（TMAH）市场现状分析与前景趋势报告（2026-2032年）</w:t>
        </w:r>
      </w:hyperlink>
      <w:r>
        <w:rPr>
          <w:rFonts w:hint="eastAsia"/>
        </w:rPr>
        <w:t>》基于权威机构和相关协会的详实数据资料，系统分析了四甲基氢氧化铵（TMAH）行业的市场规模、竞争格局及技术发展现状，并对四甲基氢氧化铵（TMAH）未来趋势作出科学预测。报告梳理了四甲基氢氧化铵（TMAH）产业链结构、消费需求变化和价格波动情况，重点评估了四甲基氢氧化铵（TMAH）重点企业的市场表现与竞争态势，同时客观分析了四甲基氢氧化铵（TMAH）技术创新方向、市场机遇及潜在风险。通过翔实的数据支持和直观的图表展示，为相关企业及投资者提供了可靠的决策参考，帮助把握四甲基氢氧化铵（TMAH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四甲基氢氧化铵（TMAH）市场概述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按照不同产品类型，四甲基氢氧化铵（TMAH）主要可以分为如下几个类别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中国不同产品类型四甲基氢氧化铵（TMAH）增长趋势2021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电子级TMAH</w:t>
      </w:r>
      <w:r>
        <w:rPr>
          <w:rFonts w:hint="eastAsia"/>
        </w:rPr>
        <w:br/>
      </w:r>
      <w:r>
        <w:rPr>
          <w:rFonts w:hint="eastAsia"/>
        </w:rPr>
        <w:t>　　　　1.2.3 工业级TMAH</w:t>
      </w:r>
      <w:r>
        <w:rPr>
          <w:rFonts w:hint="eastAsia"/>
        </w:rPr>
        <w:br/>
      </w:r>
      <w:r>
        <w:rPr>
          <w:rFonts w:hint="eastAsia"/>
        </w:rPr>
        <w:t>　　1.3 从不同应用，四甲基氢氧化铵（TMAH）主要包括如下几个方面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中国不同应用四甲基氢氧化铵（TMAH）增长趋势2021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显示面板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中国四甲基氢氧化铵（TMAH）发展现状及未来趋势（2021-2032）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中国市场四甲基氢氧化铵（TMAH）收入及增长率（2021-2032）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中国市场四甲基氢氧化铵（TMAH）销量及增长率（2021-2032）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中国市场主要四甲基氢氧化铵（TMAH）厂商分析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中国市场主要厂商四甲基氢氧化铵（TMAH）销量及市场占有率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中国市场主要厂商四甲基氢氧化铵（TMAH）销量（2021-2026）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中国市场主要厂商四甲基氢氧化铵（TMAH）销量市场份额（2021-2026）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中国市场主要厂商四甲基氢氧化铵（TMAH）收入及市场占有率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中国市场主要厂商四甲基氢氧化铵（TMAH）收入（2021-2026）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中国市场主要厂商四甲基氢氧化铵（TMAH）收入市场份额（2021-2026）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2025年中国市场主要厂商四甲基氢氧化铵（TMAH）收入排名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中国市场主要厂商四甲基氢氧化铵（TMAH）价格（2021-2026）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中国市场主要厂商四甲基氢氧化铵（TMAH）总部及产地分布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中国市场主要厂商成立时间及四甲基氢氧化铵（TMAH）商业化日期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中国市场主要厂商四甲基氢氧化铵（TMAH）产品类型及应用</w:t>
      </w:r>
      <w:r>
        <w:rPr>
          <w:rFonts w:hint="eastAsia"/>
        </w:rPr>
        <w:br/>
      </w:r>
      <w:r>
        <w:rPr>
          <w:rFonts w:hint="eastAsia"/>
        </w:rPr>
        <w:t>　　2.7 四甲基氢氧化铵（TMAH）行业集中度、竞争程度分析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四甲基氢氧化铵（TMAH）行业集中度分析：2025年中国Top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中国市场四甲基氢氧化铵（TMAH）第一梯队、第二梯队和第三梯队厂商（品牌）及2025年市场份额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重点企业（15）在中国市场四甲基氢氧化铵（TMAH）销量、收入、价格及毛利率（2021-2026）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不同产品类型四甲基氢氧化铵（TMAH）分析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中国市场不同产品类型四甲基氢氧化铵（TMAH）销量（2021-2032）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中国市场不同产品类型四甲基氢氧化铵（TMAH）销量及市场份额（2021-2026）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中国市场不同产品类型四甲基氢氧化铵（TMAH）销量预测（2027-2032）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中国市场不同产品类型四甲基氢氧化铵（TMAH）规模（2021-2032）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中国市场不同产品类型四甲基氢氧化铵（TMAH）规模及市场份额（2021-2026）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中国市场不同产品类型四甲基氢氧化铵（TMAH）规模预测（2027-2032）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中国市场不同产品类型四甲基氢氧化铵（TMAH）价格走势（2021-2032）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不同应用四甲基氢氧化铵（TMAH）分析</w:t>
      </w:r>
      <w:r>
        <w:rPr>
          <w:rFonts w:hint="eastAsia"/>
        </w:rPr>
        <w:br/>
      </w:r>
      <w:r>
        <w:rPr>
          <w:rFonts w:hint="eastAsia"/>
        </w:rPr>
        <w:t>　　5.1 中国市场不同应用四甲基氢氧化铵（TMAH）销量（2021-2032）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中国市场不同应用四甲基氢氧化铵（TMAH）销量及市场份额（2021-2026）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中国市场不同应用四甲基氢氧化铵（TMAH）销量预测（2027-2032）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中国市场不同应用四甲基氢氧化铵（TMAH）规模（2021-2032）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中国市场不同应用四甲基氢氧化铵（TMAH）规模及市场份额（2021-2026）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中国市场不同应用四甲基氢氧化铵（TMAH）规模预测（2027-2032）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中国市场不同应用四甲基氢氧化铵（TMAH）价格走势（2021-2032）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四甲基氢氧化铵（TMAH）行业发展分析---发展趋势</w:t>
      </w:r>
      <w:r>
        <w:rPr>
          <w:rFonts w:hint="eastAsia"/>
        </w:rPr>
        <w:br/>
      </w:r>
      <w:r>
        <w:rPr>
          <w:rFonts w:hint="eastAsia"/>
        </w:rPr>
        <w:t>　　6.2 四甲基氢氧化铵（TMAH）行业发展分析---厂商壁垒</w:t>
      </w:r>
      <w:r>
        <w:rPr>
          <w:rFonts w:hint="eastAsia"/>
        </w:rPr>
        <w:br/>
      </w:r>
      <w:r>
        <w:rPr>
          <w:rFonts w:hint="eastAsia"/>
        </w:rPr>
        <w:t>　　6.3 四甲基氢氧化铵（TMAH）行业发展分析---驱动因素</w:t>
      </w:r>
      <w:r>
        <w:rPr>
          <w:rFonts w:hint="eastAsia"/>
        </w:rPr>
        <w:br/>
      </w:r>
      <w:r>
        <w:rPr>
          <w:rFonts w:hint="eastAsia"/>
        </w:rPr>
        <w:t>　　6.4 四甲基氢氧化铵（TMAH）行业发展分析---制约因素</w:t>
      </w:r>
      <w:r>
        <w:rPr>
          <w:rFonts w:hint="eastAsia"/>
        </w:rPr>
        <w:br/>
      </w:r>
      <w:r>
        <w:rPr>
          <w:rFonts w:hint="eastAsia"/>
        </w:rPr>
        <w:t>　　6.5 四甲基氢氧化铵（TMAH）中国企业SWOT分析</w:t>
      </w:r>
      <w:r>
        <w:rPr>
          <w:rFonts w:hint="eastAsia"/>
        </w:rPr>
        <w:br/>
      </w:r>
      <w:r>
        <w:rPr>
          <w:rFonts w:hint="eastAsia"/>
        </w:rPr>
        <w:t>　　6.6 四甲基氢氧化铵（TMAH）行业发展分析---行业政策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四甲基氢氧化铵（TMAH）行业产业链简介</w:t>
      </w:r>
      <w:r>
        <w:rPr>
          <w:rFonts w:hint="eastAsia"/>
        </w:rPr>
        <w:br/>
      </w:r>
      <w:r>
        <w:rPr>
          <w:rFonts w:hint="eastAsia"/>
        </w:rPr>
        <w:t>　　7.2 四甲基氢氧化铵（TMAH）产业链分析-上游</w:t>
      </w:r>
      <w:r>
        <w:rPr>
          <w:rFonts w:hint="eastAsia"/>
        </w:rPr>
        <w:br/>
      </w:r>
      <w:r>
        <w:rPr>
          <w:rFonts w:hint="eastAsia"/>
        </w:rPr>
        <w:t>　　7.3 四甲基氢氧化铵（TMAH）产业链分析-中游</w:t>
      </w:r>
      <w:r>
        <w:rPr>
          <w:rFonts w:hint="eastAsia"/>
        </w:rPr>
        <w:br/>
      </w:r>
      <w:r>
        <w:rPr>
          <w:rFonts w:hint="eastAsia"/>
        </w:rPr>
        <w:t>　　7.4 四甲基氢氧化铵（TMAH）产业链分析-下游</w:t>
      </w:r>
      <w:r>
        <w:rPr>
          <w:rFonts w:hint="eastAsia"/>
        </w:rPr>
        <w:br/>
      </w:r>
      <w:r>
        <w:rPr>
          <w:rFonts w:hint="eastAsia"/>
        </w:rPr>
        <w:t>　　7.5 四甲基氢氧化铵（TMAH）行业采购模式</w:t>
      </w:r>
      <w:r>
        <w:rPr>
          <w:rFonts w:hint="eastAsia"/>
        </w:rPr>
        <w:br/>
      </w:r>
      <w:r>
        <w:rPr>
          <w:rFonts w:hint="eastAsia"/>
        </w:rPr>
        <w:t>　　7.6 四甲基氢氧化铵（TMAH）行业生产模式</w:t>
      </w:r>
      <w:r>
        <w:rPr>
          <w:rFonts w:hint="eastAsia"/>
        </w:rPr>
        <w:br/>
      </w:r>
      <w:r>
        <w:rPr>
          <w:rFonts w:hint="eastAsia"/>
        </w:rPr>
        <w:t>　　7.7 四甲基氢氧化铵（TMAH）行业销售模式及销售渠道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中国本土四甲基氢氧化铵（TMAH）产能、产量分析</w:t>
      </w:r>
      <w:r>
        <w:rPr>
          <w:rFonts w:hint="eastAsia"/>
        </w:rPr>
        <w:br/>
      </w:r>
      <w:r>
        <w:rPr>
          <w:rFonts w:hint="eastAsia"/>
        </w:rPr>
        <w:t>　　8.1 中国四甲基氢氧化铵（TMAH）供需现状及预测（2021-2032）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中国四甲基氢氧化铵（TMAH）产能、产量、产能利用率及发展趋势（2021-2032）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中国四甲基氢氧化铵（TMAH）产量、市场需求量及发展趋势（2021-2032）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中国四甲基氢氧化铵（TMAH）进出口分析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中国市场四甲基氢氧化铵（TMAH）主要进口来源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中国市场四甲基氢氧化铵（TMAH）主要出口目的地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不同产品类型四甲基氢氧化铵（TMAH）市场规模2021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不同应用四甲基氢氧化铵（TMAH）市场规模2021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中国市场主要厂商四甲基氢氧化铵（TMAH）销量（2021-2026）&amp;（吨）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中国市场主要厂商四甲基氢氧化铵（TMAH）销量市场份额（2021-2026）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中国市场主要厂商四甲基氢氧化铵（TMAH）收入（2021-2026）&amp;（万元）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中国市场主要厂商四甲基氢氧化铵（TMAH）收入份额（2021-2026）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2025年中国主要生产商四甲基氢氧化铵（TMAH）收入排名（万元）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中国市场主要厂商四甲基氢氧化铵（TMAH）价格（2021-2026）&amp;（元/吨）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中国市场主要厂商四甲基氢氧化铵（TMAH）总部及产地分布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中国市场主要厂商成立时间及四甲基氢氧化铵（TMAH）商业化日期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中国市场主要厂商四甲基氢氧化铵（TMAH）产品类型及应用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2025年中国市场四甲基氢氧化铵（TMAH）主要厂商市场地位（第一梯队、第二梯队和第三梯队）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四甲基氢氧化铵（TMAH）市场投资、并购等现状分析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四甲基氢氧化铵（TMAH）生产基地、总部、竞争对手及市场地位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四甲基氢氧化铵（TMAH）销量（吨）、收入（万元）、价格（元/吨）及毛利率（2021-2026）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中国市场不同产品类型四甲基氢氧化铵（TMAH）销量（2021-2026）&amp;（吨）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中国市场不同产品类型四甲基氢氧化铵（TMAH）销量市场份额（2021-2026）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中国市场不同产品类型四甲基氢氧化铵（TMAH）销量预测（2027-2032）&amp;（吨）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中国市场不同产品类型四甲基氢氧化铵（TMAH）销量市场份额预测（2027-2032）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中国市场不同产品类型四甲基氢氧化铵（TMAH）规模（2021-2026）&amp;（万元）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中国市场不同产品类型四甲基氢氧化铵（TMAH）规模市场份额（2021-2026）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中国市场不同产品类型四甲基氢氧化铵（TMAH）规模预测（2027-2032）&amp;（万元）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中国市场不同产品类型四甲基氢氧化铵（TMAH）规模市场份额预测（2027-2032）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中国市场不同应用四甲基氢氧化铵（TMAH）销量（2021-2026）&amp;（吨）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中国市场不同应用四甲基氢氧化铵（TMAH）销量市场份额（2021-2026）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中国市场不同应用四甲基氢氧化铵（TMAH）销量预测（2027-2032）&amp;（吨）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中国市场不同应用四甲基氢氧化铵（TMAH）销量市场份额预测（2027-2032）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中国市场不同应用四甲基氢氧化铵（TMAH）规模（2021-2026）&amp;（万元）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中国市场不同应用四甲基氢氧化铵（TMAH）规模市场份额（2021-2026）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中国市场不同应用四甲基氢氧化铵（TMAH）规模预测（2027-2032）&amp;（万元）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中国市场不同应用四甲基氢氧化铵（TMAH）规模市场份额预测（2027-2032）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四甲基氢氧化铵（TMAH）行业发展分析---发展趋势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四甲基氢氧化铵（TMAH）行业发展分析---厂商壁垒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四甲基氢氧化铵（TMAH）行业发展分析---驱动因素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四甲基氢氧化铵（TMAH）行业发展分析---制约因素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四甲基氢氧化铵（TMAH）行业相关重点政策一览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四甲基氢氧化铵（TMAH）行业供应链分析</w:t>
      </w:r>
      <w:r>
        <w:rPr>
          <w:rFonts w:hint="eastAsia"/>
        </w:rPr>
        <w:br/>
      </w:r>
      <w:r>
        <w:rPr>
          <w:rFonts w:hint="eastAsia"/>
        </w:rPr>
        <w:t>　　表 111： 四甲基氢氧化铵（TMAH）上游原料供应商</w:t>
      </w:r>
      <w:r>
        <w:rPr>
          <w:rFonts w:hint="eastAsia"/>
        </w:rPr>
        <w:br/>
      </w:r>
      <w:r>
        <w:rPr>
          <w:rFonts w:hint="eastAsia"/>
        </w:rPr>
        <w:t>　　表 112： 四甲基氢氧化铵（TMAH）行业主要下游客户</w:t>
      </w:r>
      <w:r>
        <w:rPr>
          <w:rFonts w:hint="eastAsia"/>
        </w:rPr>
        <w:br/>
      </w:r>
      <w:r>
        <w:rPr>
          <w:rFonts w:hint="eastAsia"/>
        </w:rPr>
        <w:t>　　表 113： 四甲基氢氧化铵（TMAH）典型经销商</w:t>
      </w:r>
      <w:r>
        <w:rPr>
          <w:rFonts w:hint="eastAsia"/>
        </w:rPr>
        <w:br/>
      </w:r>
      <w:r>
        <w:rPr>
          <w:rFonts w:hint="eastAsia"/>
        </w:rPr>
        <w:t>　　表 114： 中国四甲基氢氧化铵（TMAH）产量、销量、进口量及出口量（2021-2026）&amp;（吨）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中国四甲基氢氧化铵（TMAH）产量、销量、进口量及出口量预测（2027-2032）&amp;（吨）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中国市场四甲基氢氧化铵（TMAH）主要进口来源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中国市场四甲基氢氧化铵（TMAH）主要出口目的地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四甲基氢氧化铵（TMAH）产品图片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中国不同产品类型四甲基氢氧化铵（TMAH）市场规模市场份额2025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电子级TMAH产品图片</w:t>
      </w:r>
      <w:r>
        <w:rPr>
          <w:rFonts w:hint="eastAsia"/>
        </w:rPr>
        <w:br/>
      </w:r>
      <w:r>
        <w:rPr>
          <w:rFonts w:hint="eastAsia"/>
        </w:rPr>
        <w:t>　　图 4： 工业级TMAH产品图片</w:t>
      </w:r>
      <w:r>
        <w:rPr>
          <w:rFonts w:hint="eastAsia"/>
        </w:rPr>
        <w:br/>
      </w:r>
      <w:r>
        <w:rPr>
          <w:rFonts w:hint="eastAsia"/>
        </w:rPr>
        <w:t>　　图 5： 中国不同应用四甲基氢氧化铵（TMAH）市场份额2025 &amp; 2032</w:t>
      </w:r>
      <w:r>
        <w:rPr>
          <w:rFonts w:hint="eastAsia"/>
        </w:rPr>
        <w:br/>
      </w:r>
      <w:r>
        <w:rPr>
          <w:rFonts w:hint="eastAsia"/>
        </w:rPr>
        <w:t>　　图 6： 显示面板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中国市场四甲基氢氧化铵（TMAH）市场规模，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中国市场四甲基氢氧化铵（TMAH）收入及增长率（2021-2032）&amp;（万元）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中国市场四甲基氢氧化铵（TMAH）销量及增长率（2021-2032）&amp;（吨）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2025年中国市场主要厂商四甲基氢氧化铵（TMAH）销量市场份额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2025年中国市场主要厂商四甲基氢氧化铵（TMAH）收入市场份额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2025年中国市场前五大厂商四甲基氢氧化铵（TMAH）市场份额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2025年中国市场四甲基氢氧化铵（TMAH）第一梯队、第二梯队和第三梯队厂商（品牌）及市场份额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中国市场不同产品类型四甲基氢氧化铵（TMAH）价格走势（2021-2032）&amp;（元/吨）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中国市场不同应用四甲基氢氧化铵（TMAH）价格走势（2021-2032）&amp;（元/吨）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四甲基氢氧化铵（TMAH）中国企业SWOT分析</w:t>
      </w:r>
      <w:r>
        <w:rPr>
          <w:rFonts w:hint="eastAsia"/>
        </w:rPr>
        <w:br/>
      </w:r>
      <w:r>
        <w:rPr>
          <w:rFonts w:hint="eastAsia"/>
        </w:rPr>
        <w:t>　　图 20： 四甲基氢氧化铵（TMAH）产业链</w:t>
      </w:r>
      <w:r>
        <w:rPr>
          <w:rFonts w:hint="eastAsia"/>
        </w:rPr>
        <w:br/>
      </w:r>
      <w:r>
        <w:rPr>
          <w:rFonts w:hint="eastAsia"/>
        </w:rPr>
        <w:t>　　图 21： 四甲基氢氧化铵（TMAH）行业采购模式分析</w:t>
      </w:r>
      <w:r>
        <w:rPr>
          <w:rFonts w:hint="eastAsia"/>
        </w:rPr>
        <w:br/>
      </w:r>
      <w:r>
        <w:rPr>
          <w:rFonts w:hint="eastAsia"/>
        </w:rPr>
        <w:t>　　图 22： 四甲基氢氧化铵（TMAH）行业生产模式分析</w:t>
      </w:r>
      <w:r>
        <w:rPr>
          <w:rFonts w:hint="eastAsia"/>
        </w:rPr>
        <w:br/>
      </w:r>
      <w:r>
        <w:rPr>
          <w:rFonts w:hint="eastAsia"/>
        </w:rPr>
        <w:t>　　图 23： 四甲基氢氧化铵（TMAH）行业销售模式分析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中国四甲基氢氧化铵（TMAH）产能、产量、产能利用率及发展趋势（2021-2032）&amp;（吨）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中国四甲基氢氧化铵（TMAH）产量、市场需求量及发展趋势（2021-2032）&amp;（吨）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4c90bbe114665" w:history="1">
        <w:r>
          <w:rPr>
            <w:rStyle w:val="Hyperlink"/>
          </w:rPr>
          <w:t>中国四甲基氢氧化铵（TMAH）市场现状分析与前景趋势报告（2026-2032年）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4c90bbe114665" w:history="1">
        <w:r>
          <w:rPr>
            <w:rStyle w:val="Hyperlink"/>
          </w:rPr>
          <w:t>https://www.20087.com/2/70/SiJiaJiQingYangHuaAn-TMAH-HangYeXianZhuangJiQianJing.html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热点：十六烷基三甲基氢氧化铵、四甲基氢氧化铵（TMAH）是否属于危化品、氢氧化四甲基铵的结构式、四甲基氢氧化铵属于危化品吗、四甲基氢氧化铵加热分解产物、四甲基氢氧化铵 分解温度、四甲基铵、四甲基氢氧化铵五水合物、四甲基氢氧化铵的沸点是多少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1487d4c42471f" w:history="1">
      <w:r>
        <w:rPr>
          <w:rStyle w:val="Hyperlink"/>
        </w:rPr>
        <w:t>中国四甲基氢氧化铵（TMAH）市场现状分析与前景趋势报告（2026-2032年）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iJiaJiQingYangHuaAn-TMAH-HangYeXianZhuangJiQianJing.html" TargetMode="External" Id="R3f74c90bbe1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iJiaJiQingYangHuaAn-TMAH-HangYeXianZhuangJiQianJing.html" TargetMode="External" Id="Rb9b1487d4c42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2025-12-09T08:09:26Z</dcterms:created>
  <dcterms:modified xsi:type="dcterms:W3CDTF">2025-12-09T09:09:26Z</dcterms:modified>
  <dc:subject>中国四甲基氢氧化铵（TMAH）市场现状分析与前景趋势报告（2026-2032年）</dc:subject>
  <dc:title>中国四甲基氢氧化铵（TMAH）市场现状分析与前景趋势报告（2026-2032年）</dc:title>
  <cp:keywords>中国四甲基氢氧化铵（TMAH）市场现状分析与前景趋势报告（2026-2032年）</cp:keywords>
  <dc:description>中国四甲基氢氧化铵（TMAH）市场现状分析与前景趋势报告（2026-2032年）</dc:description>
</cp:coreProperties>
</file>