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0ce0b24454d1b" w:history="1">
              <w:r>
                <w:rPr>
                  <w:rStyle w:val="Hyperlink"/>
                </w:rPr>
                <w:t>2025-2031年中国异丁烷市场深度调研与发展趋势报告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0ce0b24454d1b" w:history="1">
              <w:r>
                <w:rPr>
                  <w:rStyle w:val="Hyperlink"/>
                </w:rPr>
                <w:t>2025-2031年中国异丁烷市场深度调研与发展趋势报告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0ce0b24454d1b" w:history="1">
                <w:r>
                  <w:rPr>
                    <w:rStyle w:val="Hyperlink"/>
                  </w:rPr>
                  <w:t>https://www.20087.com/3/90/YiDingWanHangYeQuShiFenXi.html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烷是一种清洁的液化石油气成分，广泛应用于民用燃料、汽车制冷剂和化工原料等领域。目前，随着全球对低碳能源和环保制冷剂的需求增加，异丁烷作为HCFCs和HFCs的替代品，其市场地位得到提升。同时，异丁烷在食品包装、发泡剂和气雾剂中的应用也日益增多，推动了生产技术和提纯工艺的不断进步。</w:t>
      </w:r>
      <w:r>
        <w:rPr>
          <w:rFonts w:hint="eastAsia"/>
        </w:rPr>
        <w:br/>
      </w:r>
      <w:r>
        <w:rPr>
          <w:rFonts w:hint="eastAsia"/>
        </w:rPr>
        <w:t>　　未来，异丁烷的生产和使用将更加注重可持续性和环保。随着可再生能源和生物燃料的开发，异丁烷的生产将更多地采用生物质和废弃物为原料，减少对化石燃料的依赖。同时，异丁烷在新型制冷剂和发泡剂中的应用将更加广泛，以满足全球对低全球变暖潜能值（GWP）和零臭氧消耗潜能值（ODP）产品的需求。此外，异丁烷的回收和再利用技术将得到发展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0ce0b24454d1b" w:history="1">
        <w:r>
          <w:rPr>
            <w:rStyle w:val="Hyperlink"/>
          </w:rPr>
          <w:t>2025-2031年中国异丁烷市场深度调研与发展趋势报告</w:t>
        </w:r>
      </w:hyperlink>
      <w:r>
        <w:rPr>
          <w:rFonts w:hint="eastAsia"/>
        </w:rPr>
        <w:t>》依托权威数据资源与长期市场监测，系统分析了异丁烷行业的市场规模、市场需求及产业链结构，深入探讨了异丁烷价格变动与细分市场特征。报告科学预测了异丁烷市场前景及未来发展趋势，重点剖析了行业集中度、竞争格局及重点企业的市场地位，并通过SWOT分析揭示了异丁烷行业机遇与潜在风险。报告为投资者及业内企业提供了全面的市场洞察与决策参考，助力把握异丁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我国异丁烷概述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国外异丁烷市场发展概况</w:t>
      </w:r>
      <w:r>
        <w:rPr>
          <w:rFonts w:hint="eastAsia"/>
        </w:rPr>
        <w:br/>
      </w:r>
      <w:r>
        <w:rPr>
          <w:rFonts w:hint="eastAsia"/>
        </w:rPr>
        <w:t>　　第一节 全球异丁烷市场分析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2025年我国异丁烷环境分析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我国异丁烷技术发展分析</w:t>
      </w:r>
      <w:r>
        <w:rPr>
          <w:rFonts w:hint="eastAsia"/>
        </w:rPr>
        <w:br/>
      </w:r>
      <w:r>
        <w:rPr>
          <w:rFonts w:hint="eastAsia"/>
        </w:rPr>
        <w:t>　　第一节 当前我国异丁烷技术发展现况分析</w:t>
      </w:r>
      <w:r>
        <w:rPr>
          <w:rFonts w:hint="eastAsia"/>
        </w:rPr>
        <w:br/>
      </w:r>
      <w:r>
        <w:rPr>
          <w:rFonts w:hint="eastAsia"/>
        </w:rPr>
        <w:t>　　第二节 我国异丁烷技术成熟度分析</w:t>
      </w:r>
      <w:r>
        <w:rPr>
          <w:rFonts w:hint="eastAsia"/>
        </w:rPr>
        <w:br/>
      </w:r>
      <w:r>
        <w:rPr>
          <w:rFonts w:hint="eastAsia"/>
        </w:rPr>
        <w:t>　　第三节 中、外异丁烷技术差距及其主要因素分析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未来提高我国异丁烷技术的策略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异丁烷市场特性分析</w:t>
      </w:r>
      <w:r>
        <w:rPr>
          <w:rFonts w:hint="eastAsia"/>
        </w:rPr>
        <w:br/>
      </w:r>
      <w:r>
        <w:rPr>
          <w:rFonts w:hint="eastAsia"/>
        </w:rPr>
        <w:t>　　第一节 异丁烷市场集中度分析及预测</w:t>
      </w:r>
      <w:r>
        <w:rPr>
          <w:rFonts w:hint="eastAsia"/>
        </w:rPr>
        <w:br/>
      </w:r>
      <w:r>
        <w:rPr>
          <w:rFonts w:hint="eastAsia"/>
        </w:rPr>
        <w:t>　　第二节 异丁烷SWOT分析及预测</w:t>
      </w:r>
      <w:r>
        <w:rPr>
          <w:rFonts w:hint="eastAsia"/>
        </w:rPr>
        <w:br/>
      </w:r>
      <w:r>
        <w:rPr>
          <w:rFonts w:hint="eastAsia"/>
        </w:rPr>
        <w:t>　　　　一、异丁烷优势</w:t>
      </w:r>
      <w:r>
        <w:rPr>
          <w:rFonts w:hint="eastAsia"/>
        </w:rPr>
        <w:br/>
      </w:r>
      <w:r>
        <w:rPr>
          <w:rFonts w:hint="eastAsia"/>
        </w:rPr>
        <w:t>　　　　二、异丁烷劣势</w:t>
      </w:r>
      <w:r>
        <w:rPr>
          <w:rFonts w:hint="eastAsia"/>
        </w:rPr>
        <w:br/>
      </w:r>
      <w:r>
        <w:rPr>
          <w:rFonts w:hint="eastAsia"/>
        </w:rPr>
        <w:t>　　　　三、异丁烷机会</w:t>
      </w:r>
      <w:r>
        <w:rPr>
          <w:rFonts w:hint="eastAsia"/>
        </w:rPr>
        <w:br/>
      </w:r>
      <w:r>
        <w:rPr>
          <w:rFonts w:hint="eastAsia"/>
        </w:rPr>
        <w:t>　　　　四、异丁烷风险</w:t>
      </w:r>
      <w:r>
        <w:rPr>
          <w:rFonts w:hint="eastAsia"/>
        </w:rPr>
        <w:br/>
      </w:r>
      <w:r>
        <w:rPr>
          <w:rFonts w:hint="eastAsia"/>
        </w:rPr>
        <w:t>　　第三节 异丁烷进入退出状况分析及预测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我国异丁烷发展现状</w:t>
      </w:r>
      <w:r>
        <w:rPr>
          <w:rFonts w:hint="eastAsia"/>
        </w:rPr>
        <w:br/>
      </w:r>
      <w:r>
        <w:rPr>
          <w:rFonts w:hint="eastAsia"/>
        </w:rPr>
        <w:t>　　第一节 我国异丁烷市场现状分析及预测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我国异丁烷产量分析</w:t>
      </w:r>
      <w:r>
        <w:rPr>
          <w:rFonts w:hint="eastAsia"/>
        </w:rPr>
        <w:br/>
      </w:r>
      <w:r>
        <w:rPr>
          <w:rFonts w:hint="eastAsia"/>
        </w:rPr>
        <w:t>　　　　一、我国异丁烷生产区域分布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二、2020-2025年我国异丁烷产量</w:t>
      </w:r>
      <w:r>
        <w:rPr>
          <w:rFonts w:hint="eastAsia"/>
        </w:rPr>
        <w:br/>
      </w:r>
      <w:r>
        <w:rPr>
          <w:rFonts w:hint="eastAsia"/>
        </w:rPr>
        <w:t>　　第三节 我国异丁烷市场需求分析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一、2020-2025年我国异丁烷需求量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我国异丁烷价格趋势分析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一、2020-2025年异丁烷价格分析</w:t>
      </w:r>
      <w:r>
        <w:rPr>
          <w:rFonts w:hint="eastAsia"/>
        </w:rPr>
        <w:br/>
      </w:r>
      <w:r>
        <w:rPr>
          <w:rFonts w:hint="eastAsia"/>
        </w:rPr>
        <w:t>　　　　二、影响异丁烷价格的因素</w:t>
      </w:r>
      <w:r>
        <w:rPr>
          <w:rFonts w:hint="eastAsia"/>
        </w:rPr>
        <w:br/>
      </w:r>
      <w:r>
        <w:rPr>
          <w:rFonts w:hint="eastAsia"/>
        </w:rPr>
        <w:t>　　　　三、未来几年异丁烷市场价格预测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2020-2025年我国异丁烷行业经济运行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2020-2025年我国异丁烷进、出口分析</w:t>
      </w:r>
      <w:r>
        <w:rPr>
          <w:rFonts w:hint="eastAsia"/>
        </w:rPr>
        <w:br/>
      </w:r>
      <w:r>
        <w:rPr>
          <w:rFonts w:hint="eastAsia"/>
        </w:rPr>
        <w:t>　　第一节 2025年异丁烷进、出口特点</w:t>
      </w:r>
      <w:r>
        <w:rPr>
          <w:rFonts w:hint="eastAsia"/>
        </w:rPr>
        <w:br/>
      </w:r>
      <w:r>
        <w:rPr>
          <w:rFonts w:hint="eastAsia"/>
        </w:rPr>
        <w:t>　　第二节 2020-2025年异丁烷进口分析</w:t>
      </w:r>
      <w:r>
        <w:rPr>
          <w:rFonts w:hint="eastAsia"/>
        </w:rPr>
        <w:br/>
      </w:r>
      <w:r>
        <w:rPr>
          <w:rFonts w:hint="eastAsia"/>
        </w:rPr>
        <w:t>　　第三节 2020-2025年异丁烷出口分析</w:t>
      </w:r>
      <w:r>
        <w:rPr>
          <w:rFonts w:hint="eastAsia"/>
        </w:rPr>
        <w:br/>
      </w:r>
      <w:r>
        <w:rPr>
          <w:rFonts w:hint="eastAsia"/>
        </w:rPr>
        <w:t>　　第四节 2025-2031年异丁烷进、出口预测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2020-2025年主要异丁烷企业及竞争格局</w:t>
      </w:r>
      <w:r>
        <w:rPr>
          <w:rFonts w:hint="eastAsia"/>
        </w:rPr>
        <w:br/>
      </w:r>
      <w:r>
        <w:rPr>
          <w:rFonts w:hint="eastAsia"/>
        </w:rPr>
        <w:t>　　第一节 浙江蓝天环保高科技股份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三、2020-2025年异丁烷产品研究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南京炼油厂有限责任公司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三、2020-2025年异丁烷产品研究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山东德辰科技有限公司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三、2020-2025年异丁烷产品研究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山东粤安化工有限公司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三、2020-2025年异丁烷产品研究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2025-2031年异丁烷投资建议</w:t>
      </w:r>
      <w:r>
        <w:rPr>
          <w:rFonts w:hint="eastAsia"/>
        </w:rPr>
        <w:br/>
      </w:r>
      <w:r>
        <w:rPr>
          <w:rFonts w:hint="eastAsia"/>
        </w:rPr>
        <w:t>　　第一节 异丁烷投资环境分析</w:t>
      </w:r>
      <w:r>
        <w:rPr>
          <w:rFonts w:hint="eastAsia"/>
        </w:rPr>
        <w:br/>
      </w:r>
      <w:r>
        <w:rPr>
          <w:rFonts w:hint="eastAsia"/>
        </w:rPr>
        <w:t>　　第二节 异丁烷投资进入壁垒分析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异丁烷投资建议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2025-2031年我国异丁烷未来发展预测及投资前景分析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未来异丁烷行业发展趋势分析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一、未来异丁烷行业发展分析</w:t>
      </w:r>
      <w:r>
        <w:rPr>
          <w:rFonts w:hint="eastAsia"/>
        </w:rPr>
        <w:br/>
      </w:r>
      <w:r>
        <w:rPr>
          <w:rFonts w:hint="eastAsia"/>
        </w:rPr>
        <w:t>　　　　二、未来异丁烷行业技术开发方向</w:t>
      </w:r>
      <w:r>
        <w:rPr>
          <w:rFonts w:hint="eastAsia"/>
        </w:rPr>
        <w:br/>
      </w:r>
      <w:r>
        <w:rPr>
          <w:rFonts w:hint="eastAsia"/>
        </w:rPr>
        <w:t>　　第二节 异丁烷行业相关趋势预测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2025-2031年业内专家对我国异丁烷投资的建议及观点</w:t>
      </w:r>
      <w:r>
        <w:rPr>
          <w:rFonts w:hint="eastAsia"/>
        </w:rPr>
        <w:br/>
      </w:r>
      <w:r>
        <w:rPr>
          <w:rFonts w:hint="eastAsia"/>
        </w:rPr>
        <w:t>　　第一节 异丁烷行业投资机遇</w:t>
      </w:r>
      <w:r>
        <w:rPr>
          <w:rFonts w:hint="eastAsia"/>
        </w:rPr>
        <w:br/>
      </w:r>
      <w:r>
        <w:rPr>
          <w:rFonts w:hint="eastAsia"/>
        </w:rPr>
        <w:t>　　第二节 异丁烷行业投资风险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异丁烷行业历程</w:t>
      </w:r>
      <w:r>
        <w:rPr>
          <w:rFonts w:hint="eastAsia"/>
        </w:rPr>
        <w:br/>
      </w:r>
      <w:r>
        <w:rPr>
          <w:rFonts w:hint="eastAsia"/>
        </w:rPr>
        <w:t>　　图表 异丁烷行业生命周期</w:t>
      </w:r>
      <w:r>
        <w:rPr>
          <w:rFonts w:hint="eastAsia"/>
        </w:rPr>
        <w:br/>
      </w:r>
      <w:r>
        <w:rPr>
          <w:rFonts w:hint="eastAsia"/>
        </w:rPr>
        <w:t>　　图表 异丁烷行业产业链分析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2020-2025年异丁烷行业市场容量分析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2020-2025年中国异丁烷行业产量及增长趋势</w:t>
      </w:r>
      <w:r>
        <w:rPr>
          <w:rFonts w:hint="eastAsia"/>
        </w:rPr>
        <w:br/>
      </w:r>
      <w:r>
        <w:rPr>
          <w:rFonts w:hint="eastAsia"/>
        </w:rPr>
        <w:t>　　图表 异丁烷行业动态</w:t>
      </w:r>
      <w:r>
        <w:rPr>
          <w:rFonts w:hint="eastAsia"/>
        </w:rPr>
        <w:br/>
      </w:r>
      <w:r>
        <w:rPr>
          <w:rFonts w:hint="eastAsia"/>
        </w:rPr>
        <w:t>　　图表 2020-2025年中国异丁烷市场需求量及增速统计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2025年中国异丁烷行业需求领域分布格局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2020-2025年中国异丁烷行业盈利情况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2020-2025年中国异丁烷行业利润总额统计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2020-2025年中国异丁烷进口金额分析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2020-2025年中国异丁烷出口数量分析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2020-2025年中国异丁烷出口金额分析</w:t>
      </w:r>
      <w:r>
        <w:rPr>
          <w:rFonts w:hint="eastAsia"/>
        </w:rPr>
        <w:br/>
      </w:r>
      <w:r>
        <w:rPr>
          <w:rFonts w:hint="eastAsia"/>
        </w:rPr>
        <w:t>　　图表 2025年中国异丁烷进口国家及地区分析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2025年中国异丁烷出口国家及地区分析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2025-2031年中国异丁烷行业市场容量预测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2025-2031年中国异丁烷行业发展趋势预测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0ce0b24454d1b" w:history="1">
        <w:r>
          <w:rPr>
            <w:rStyle w:val="Hyperlink"/>
          </w:rPr>
          <w:t>2025-2031年中国异丁烷市场深度调研与发展趋势报告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0ce0b24454d1b" w:history="1">
        <w:r>
          <w:rPr>
            <w:rStyle w:val="Hyperlink"/>
          </w:rPr>
          <w:t>https://www.20087.com/3/90/YiDingWanHangYeQuShiFenXi.html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热点：异丁烷是什么气体、异丁烷的结构式、异丁烷的沸点、异丁烷有毒吗、异丁烷结构式、异丁烷沸点、异丁烯化学式、异丁烷爆炸下限、异丁烷和丁烷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b4606c0354b7e" w:history="1">
      <w:r>
        <w:rPr>
          <w:rStyle w:val="Hyperlink"/>
        </w:rPr>
        <w:t>2025-2031年中国异丁烷市场深度调研与发展趋势报告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DingWanHangYeQuShiFenXi.html" TargetMode="External" Id="Rc980ce0b2445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DingWanHangYeQuShiFenXi.html" TargetMode="External" Id="Rc52b4606c035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2025-04-30T04:17:00Z</dcterms:created>
  <dcterms:modified xsi:type="dcterms:W3CDTF">2025-04-30T05:17:00Z</dcterms:modified>
  <dc:subject>2025-2031年中国异丁烷市场深度调研与发展趋势报告</dc:subject>
  <dc:title>2025-2031年中国异丁烷市场深度调研与发展趋势报告</dc:title>
  <cp:keywords>2025-2031年中国异丁烷市场深度调研与发展趋势报告</cp:keywords>
  <dc:description>2025-2031年中国异丁烷市场深度调研与发展趋势报告</dc:description>
</cp:coreProperties>
</file>