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a542b51cd4d42" w:history="1">
              <w:r>
                <w:rPr>
                  <w:rStyle w:val="Hyperlink"/>
                </w:rPr>
                <w:t>2023-2029年全球与中国水杨酸钠行业发展全面调研与未来趋势分析报告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a542b51cd4d42" w:history="1">
              <w:r>
                <w:rPr>
                  <w:rStyle w:val="Hyperlink"/>
                </w:rPr>
                <w:t>2023-2029年全球与中国水杨酸钠行业发展全面调研与未来趋势分析报告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fa542b51cd4d42" w:history="1">
                <w:r>
                  <w:rPr>
                    <w:rStyle w:val="Hyperlink"/>
                  </w:rPr>
                  <w:t>https://www.20087.com/9/20/ShuiYangSuanNaFaZhanQuShi.html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钠是一种重要的化学品，近年来随着化学合成技术和材料科学的进步，在医药合成、化妆品制造等领域发挥了重要作用。现代水杨酸钠不仅在纯度、稳定性方面有了显著提升，还在设计和环保性上实现了创新。例如，采用更先进的化学合成技术和环保型材料，提高了产品的综合性能和使用便捷性。此外，随着用户对高质量、环保化学品的需求增加，水杨酸钠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水杨酸钠市场将持续受益于技术创新和用户对高质量、环保化学品的需求增长。一方面，随着新材料和新技术的应用，水杨酸钠将更加高效、环保，以适应不同应用场景的需求。另一方面，随着用户对高质量、环保化学品的需求增加，对高性能水杨酸钠的需求将持续增长。此外，随着可持续发展理念的普及，采用环保材料和工艺的水杨酸钠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fa542b51cd4d42" w:history="1">
        <w:r>
          <w:rPr>
            <w:rStyle w:val="Hyperlink"/>
          </w:rPr>
          <w:t>2023-2029年全球与中国水杨酸钠行业发展全面调研与未来趋势分析报告</w:t>
        </w:r>
      </w:hyperlink>
      <w:r>
        <w:rPr>
          <w:rFonts w:hint="eastAsia"/>
        </w:rPr>
        <w:t>》系统分析了水杨酸钠行业的市场规模、供需动态及竞争格局，重点评估了主要水杨酸钠企业的经营表现，并对水杨酸钠行业未来发展趋势进行了科学预测。报告结合水杨酸钠技术现状与SWOT分析，揭示了市场机遇与潜在风险。市场调研网发布的《</w:t>
      </w:r>
      <w:hyperlink r:id="Ra9fa542b51cd4d42" w:history="1">
        <w:r>
          <w:rPr>
            <w:rStyle w:val="Hyperlink"/>
          </w:rPr>
          <w:t>2023-2029年全球与中国水杨酸钠行业发展全面调研与未来趋势分析报告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中国水杨酸钠概述</w:t>
      </w:r>
      <w:r>
        <w:rPr>
          <w:rFonts w:hint="eastAsia"/>
        </w:rPr>
        <w:br/>
      </w:r>
      <w:r>
        <w:rPr>
          <w:rFonts w:hint="eastAsia"/>
        </w:rPr>
        <w:t>　　第一节 水杨酸钠行业定义</w:t>
      </w:r>
      <w:r>
        <w:rPr>
          <w:rFonts w:hint="eastAsia"/>
        </w:rPr>
        <w:br/>
      </w:r>
      <w:r>
        <w:rPr>
          <w:rFonts w:hint="eastAsia"/>
        </w:rPr>
        <w:t>　　第二节 水杨酸钠行业发展特性</w:t>
      </w:r>
      <w:r>
        <w:rPr>
          <w:rFonts w:hint="eastAsia"/>
        </w:rPr>
        <w:br/>
      </w:r>
      <w:r>
        <w:rPr>
          <w:rFonts w:hint="eastAsia"/>
        </w:rPr>
        <w:t>　　第三节 水杨酸钠产业链分析</w:t>
      </w:r>
      <w:r>
        <w:rPr>
          <w:rFonts w:hint="eastAsia"/>
        </w:rPr>
        <w:br/>
      </w:r>
      <w:r>
        <w:rPr>
          <w:rFonts w:hint="eastAsia"/>
        </w:rPr>
        <w:t>　　第四节 水杨酸钠行业生命周期分析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2022-2023年国外主要水杨酸钠市场发展概况</w:t>
      </w:r>
      <w:r>
        <w:rPr>
          <w:rFonts w:hint="eastAsia"/>
        </w:rPr>
        <w:br/>
      </w:r>
      <w:r>
        <w:rPr>
          <w:rFonts w:hint="eastAsia"/>
        </w:rPr>
        <w:t>　　第一节 全球水杨酸钠市场发展分析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欧洲地区主要国家水杨酸钠市场概况</w:t>
      </w:r>
      <w:r>
        <w:rPr>
          <w:rFonts w:hint="eastAsia"/>
        </w:rPr>
        <w:br/>
      </w:r>
      <w:r>
        <w:rPr>
          <w:rFonts w:hint="eastAsia"/>
        </w:rPr>
        <w:t>　　第三节 美国地区水杨酸钠市场概况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亚洲地区主要国家水杨酸钠市场概况</w:t>
      </w:r>
      <w:r>
        <w:rPr>
          <w:rFonts w:hint="eastAsia"/>
        </w:rPr>
        <w:br/>
      </w:r>
      <w:r>
        <w:rPr>
          <w:rFonts w:hint="eastAsia"/>
        </w:rPr>
        <w:t>　　第五节 全球水杨酸钠市场发展预测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2022-2023年中国水杨酸钠发展环境分析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水杨酸钠行业相关政策、标准</w:t>
      </w:r>
      <w:r>
        <w:rPr>
          <w:rFonts w:hint="eastAsia"/>
        </w:rPr>
        <w:br/>
      </w:r>
      <w:r>
        <w:rPr>
          <w:rFonts w:hint="eastAsia"/>
        </w:rPr>
        <w:t>　　第三节 水杨酸钠行业相关发展规划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中国水杨酸钠技术发展分析</w:t>
      </w:r>
      <w:r>
        <w:rPr>
          <w:rFonts w:hint="eastAsia"/>
        </w:rPr>
        <w:br/>
      </w:r>
      <w:r>
        <w:rPr>
          <w:rFonts w:hint="eastAsia"/>
        </w:rPr>
        <w:t>　　第一节 当前水杨酸钠技术发展现状分析</w:t>
      </w:r>
      <w:r>
        <w:rPr>
          <w:rFonts w:hint="eastAsia"/>
        </w:rPr>
        <w:br/>
      </w:r>
      <w:r>
        <w:rPr>
          <w:rFonts w:hint="eastAsia"/>
        </w:rPr>
        <w:t>　　第二节 水杨酸钠生产中需注意的问题</w:t>
      </w:r>
      <w:r>
        <w:rPr>
          <w:rFonts w:hint="eastAsia"/>
        </w:rPr>
        <w:br/>
      </w:r>
      <w:r>
        <w:rPr>
          <w:rFonts w:hint="eastAsia"/>
        </w:rPr>
        <w:t>　　第三节 水杨酸钠行业主要技术发展趋势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水杨酸钠市场特性分析</w:t>
      </w:r>
      <w:r>
        <w:rPr>
          <w:rFonts w:hint="eastAsia"/>
        </w:rPr>
        <w:br/>
      </w:r>
      <w:r>
        <w:rPr>
          <w:rFonts w:hint="eastAsia"/>
        </w:rPr>
        <w:t>　　第一节 水杨酸钠行业集中度分析</w:t>
      </w:r>
      <w:r>
        <w:rPr>
          <w:rFonts w:hint="eastAsia"/>
        </w:rPr>
        <w:br/>
      </w:r>
      <w:r>
        <w:rPr>
          <w:rFonts w:hint="eastAsia"/>
        </w:rPr>
        <w:t>　　第二节 水杨酸钠行业SWOT分析</w:t>
      </w:r>
      <w:r>
        <w:rPr>
          <w:rFonts w:hint="eastAsia"/>
        </w:rPr>
        <w:br/>
      </w:r>
      <w:r>
        <w:rPr>
          <w:rFonts w:hint="eastAsia"/>
        </w:rPr>
        <w:t>　　　　一、水杨酸钠行业优势</w:t>
      </w:r>
      <w:r>
        <w:rPr>
          <w:rFonts w:hint="eastAsia"/>
        </w:rPr>
        <w:br/>
      </w:r>
      <w:r>
        <w:rPr>
          <w:rFonts w:hint="eastAsia"/>
        </w:rPr>
        <w:t>　　　　二、水杨酸钠行业劣势</w:t>
      </w:r>
      <w:r>
        <w:rPr>
          <w:rFonts w:hint="eastAsia"/>
        </w:rPr>
        <w:br/>
      </w:r>
      <w:r>
        <w:rPr>
          <w:rFonts w:hint="eastAsia"/>
        </w:rPr>
        <w:t>　　　　三、水杨酸钠行业机会</w:t>
      </w:r>
      <w:r>
        <w:rPr>
          <w:rFonts w:hint="eastAsia"/>
        </w:rPr>
        <w:br/>
      </w:r>
      <w:r>
        <w:rPr>
          <w:rFonts w:hint="eastAsia"/>
        </w:rPr>
        <w:t>　　　　四、水杨酸钠行业风险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中国水杨酸钠发展现状</w:t>
      </w:r>
      <w:r>
        <w:rPr>
          <w:rFonts w:hint="eastAsia"/>
        </w:rPr>
        <w:br/>
      </w:r>
      <w:r>
        <w:rPr>
          <w:rFonts w:hint="eastAsia"/>
        </w:rPr>
        <w:t>　　第一节 中国水杨酸钠市场现状分析</w:t>
      </w:r>
      <w:r>
        <w:rPr>
          <w:rFonts w:hint="eastAsia"/>
        </w:rPr>
        <w:br/>
      </w:r>
      <w:r>
        <w:rPr>
          <w:rFonts w:hint="eastAsia"/>
        </w:rPr>
        <w:t>　　第二节 中国水杨酸钠行业产量情况分析及预测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一、水杨酸钠总体产能规模</w:t>
      </w:r>
      <w:r>
        <w:rPr>
          <w:rFonts w:hint="eastAsia"/>
        </w:rPr>
        <w:br/>
      </w:r>
      <w:r>
        <w:rPr>
          <w:rFonts w:hint="eastAsia"/>
        </w:rPr>
        <w:t>　　　　二、水杨酸钠生产区域分布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三、2018-2023年中国水杨酸钠产量统计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三、2023-2029年中国水杨酸钠产量预测</w:t>
      </w:r>
      <w:r>
        <w:rPr>
          <w:rFonts w:hint="eastAsia"/>
        </w:rPr>
        <w:br/>
      </w:r>
      <w:r>
        <w:rPr>
          <w:rFonts w:hint="eastAsia"/>
        </w:rPr>
        <w:t>　　第三节 中国水杨酸钠市场需求分析及预测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一、中国水杨酸钠市场需求特点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二、2018-2023年中国水杨酸钠市场需求量统计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三、2023-2029年中国水杨酸钠市场需求量预测</w:t>
      </w:r>
      <w:r>
        <w:rPr>
          <w:rFonts w:hint="eastAsia"/>
        </w:rPr>
        <w:br/>
      </w:r>
      <w:r>
        <w:rPr>
          <w:rFonts w:hint="eastAsia"/>
        </w:rPr>
        <w:t>　　第四节 中国水杨酸钠价格趋势分析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一、2018-2023年中国水杨酸钠市场价格趋势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二、2023-2029年中国水杨酸钠市场价格走势预测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2018-2023年水杨酸钠行业经济运行状况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2018-2023年中国水杨酸钠行业盈利能力分析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2018-2023年中国水杨酸钠行业发展能力分析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2018-2023年水杨酸钠行业偿债能力分析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2018-2023年水杨酸钠制造企业数量分析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水杨酸钠行业上游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中国水杨酸钠行业重点地区发展分析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水杨酸钠行业重点区域市场结构调研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**地区水杨酸钠市场发展分析</w:t>
      </w:r>
      <w:r>
        <w:rPr>
          <w:rFonts w:hint="eastAsia"/>
        </w:rPr>
        <w:br/>
      </w:r>
      <w:r>
        <w:rPr>
          <w:rFonts w:hint="eastAsia"/>
        </w:rPr>
        <w:t>　　第三节 **地区水杨酸钠市场发展分析</w:t>
      </w:r>
      <w:r>
        <w:rPr>
          <w:rFonts w:hint="eastAsia"/>
        </w:rPr>
        <w:br/>
      </w:r>
      <w:r>
        <w:rPr>
          <w:rFonts w:hint="eastAsia"/>
        </w:rPr>
        <w:t>　　第四节 **地区水杨酸钠市场发展分析</w:t>
      </w:r>
      <w:r>
        <w:rPr>
          <w:rFonts w:hint="eastAsia"/>
        </w:rPr>
        <w:br/>
      </w:r>
      <w:r>
        <w:rPr>
          <w:rFonts w:hint="eastAsia"/>
        </w:rPr>
        <w:t>　　第五节 **地区水杨酸钠市场发展分析</w:t>
      </w:r>
      <w:r>
        <w:rPr>
          <w:rFonts w:hint="eastAsia"/>
        </w:rPr>
        <w:br/>
      </w:r>
      <w:r>
        <w:rPr>
          <w:rFonts w:hint="eastAsia"/>
        </w:rPr>
        <w:t>　　第六节 **地区水杨酸钠市场发展分析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2018-2023年中国水杨酸钠进出口分析</w:t>
      </w:r>
      <w:r>
        <w:rPr>
          <w:rFonts w:hint="eastAsia"/>
        </w:rPr>
        <w:br/>
      </w:r>
      <w:r>
        <w:rPr>
          <w:rFonts w:hint="eastAsia"/>
        </w:rPr>
        <w:t>　　第一节 水杨酸钠进口情况分析</w:t>
      </w:r>
      <w:r>
        <w:rPr>
          <w:rFonts w:hint="eastAsia"/>
        </w:rPr>
        <w:br/>
      </w:r>
      <w:r>
        <w:rPr>
          <w:rFonts w:hint="eastAsia"/>
        </w:rPr>
        <w:t>　　第二节 水杨酸钠出口情况分析</w:t>
      </w:r>
      <w:r>
        <w:rPr>
          <w:rFonts w:hint="eastAsia"/>
        </w:rPr>
        <w:br/>
      </w:r>
      <w:r>
        <w:rPr>
          <w:rFonts w:hint="eastAsia"/>
        </w:rPr>
        <w:t>　　第三节 影响水杨酸钠进出口因素分析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三、企业水杨酸钠经营状况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水杨酸钠企业多样化经营策略分析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一、水杨酸钠企业多样化经营情况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二、现行水杨酸钠行业多样化经营的方向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大型水杨酸钠企业集团未来发展策略分析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对中小水杨酸钠企业生产经营的建议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水杨酸钠行业投资风险预警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影响水杨酸钠行业发展的主要因素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一、2023年影响水杨酸钠行业运行的有利因素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二、2023年影响水杨酸钠行业运行的稳定因素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三、2023年影响水杨酸钠行业运行的不利因素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四、2023年我国水杨酸钠行业发展面临的挑战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五、2023年我国水杨酸钠行业发展面临的机遇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水杨酸钠行业投资风险预警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一、水杨酸钠行业市场风险预测</w:t>
      </w:r>
      <w:r>
        <w:rPr>
          <w:rFonts w:hint="eastAsia"/>
        </w:rPr>
        <w:br/>
      </w:r>
      <w:r>
        <w:rPr>
          <w:rFonts w:hint="eastAsia"/>
        </w:rPr>
        <w:t>　　　　二、水杨酸钠行业政策风险预测</w:t>
      </w:r>
      <w:r>
        <w:rPr>
          <w:rFonts w:hint="eastAsia"/>
        </w:rPr>
        <w:br/>
      </w:r>
      <w:r>
        <w:rPr>
          <w:rFonts w:hint="eastAsia"/>
        </w:rPr>
        <w:t>　　　　三、水杨酸钠行业经营风险预测</w:t>
      </w:r>
      <w:r>
        <w:rPr>
          <w:rFonts w:hint="eastAsia"/>
        </w:rPr>
        <w:br/>
      </w:r>
      <w:r>
        <w:rPr>
          <w:rFonts w:hint="eastAsia"/>
        </w:rPr>
        <w:t>　　　　四、水杨酸钠行业技术风险预测</w:t>
      </w:r>
      <w:r>
        <w:rPr>
          <w:rFonts w:hint="eastAsia"/>
        </w:rPr>
        <w:br/>
      </w:r>
      <w:r>
        <w:rPr>
          <w:rFonts w:hint="eastAsia"/>
        </w:rPr>
        <w:t>　　　　五、水杨酸钠行业竞争风险预测</w:t>
      </w:r>
      <w:r>
        <w:rPr>
          <w:rFonts w:hint="eastAsia"/>
        </w:rPr>
        <w:br/>
      </w:r>
      <w:r>
        <w:rPr>
          <w:rFonts w:hint="eastAsia"/>
        </w:rPr>
        <w:t>　　　　六、水杨酸钠行业其他风险预测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水杨酸钠投资建议</w:t>
      </w:r>
      <w:r>
        <w:rPr>
          <w:rFonts w:hint="eastAsia"/>
        </w:rPr>
        <w:br/>
      </w:r>
      <w:r>
        <w:rPr>
          <w:rFonts w:hint="eastAsia"/>
        </w:rPr>
        <w:t>　　第一节 水杨酸钠行业投资环境分析</w:t>
      </w:r>
      <w:r>
        <w:rPr>
          <w:rFonts w:hint="eastAsia"/>
        </w:rPr>
        <w:br/>
      </w:r>
      <w:r>
        <w:rPr>
          <w:rFonts w:hint="eastAsia"/>
        </w:rPr>
        <w:t>　　第二节 水杨酸钠行业投资进入壁垒分析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2018-2023年中国水杨酸钠市场需求量及增速统计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2018-2023年中国水杨酸钠行业企业数量情况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2018-2023年中国水杨酸钠行业企业平均规模情况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2018-2023年中国水杨酸钠行业市场规模及增长情况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**地区水杨酸钠市场规模及增长情况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**地区水杨酸钠行业市场需求情况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2023-2029年中国水杨酸钠行业产量预测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2023-2029年中国水杨酸钠市场需求量预测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2023-2029年中国水杨酸钠行业市场规模预测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2023-2029年中国水杨酸钠市场前景分析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2023-2029年中国水杨酸钠行业发展趋势预测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a542b51cd4d42" w:history="1">
        <w:r>
          <w:rPr>
            <w:rStyle w:val="Hyperlink"/>
          </w:rPr>
          <w:t>2023-2029年全球与中国水杨酸钠行业发展全面调研与未来趋势分析报告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fa542b51cd4d42" w:history="1">
        <w:r>
          <w:rPr>
            <w:rStyle w:val="Hyperlink"/>
          </w:rPr>
          <w:t>https://www.20087.com/9/20/ShuiYangSuanNaFaZhanQuShi.html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热点：水杨酸钠的作用与用途、水杨酸钠和水杨酸的区别、水杨酸与水杨酸钠的区别、水杨酸钠的作用与用途、水杨酸钠溶液、水杨酸钠对皮肤有害吗、水杨酸钠对皮肤的作用、水杨酸钠是阿司匹林吗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1f2430e814cb0" w:history="1">
      <w:r>
        <w:rPr>
          <w:rStyle w:val="Hyperlink"/>
        </w:rPr>
        <w:t>2023-2029年全球与中国水杨酸钠行业发展全面调研与未来趋势分析报告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ShuiYangSuanNaFaZhanQuShi.html" TargetMode="External" Id="Ra9fa542b51cd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ShuiYangSuanNaFaZhanQuShi.html" TargetMode="External" Id="R3d21f2430e81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2023-01-19T00:07:00Z</dcterms:created>
  <dcterms:modified xsi:type="dcterms:W3CDTF">2023-01-19T01:07:00Z</dcterms:modified>
  <dc:subject>2023-2029年全球与中国水杨酸钠行业发展全面调研与未来趋势分析报告</dc:subject>
  <dc:title>2023-2029年全球与中国水杨酸钠行业发展全面调研与未来趋势分析报告</dc:title>
  <cp:keywords>2023-2029年全球与中国水杨酸钠行业发展全面调研与未来趋势分析报告</cp:keywords>
  <dc:description>2023-2029年全球与中国水杨酸钠行业发展全面调研与未来趋势分析报告</dc:description>
</cp:coreProperties>
</file>