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0273383b4167" w:history="1">
              <w:r>
                <w:rPr>
                  <w:rStyle w:val="Hyperlink"/>
                </w:rPr>
                <w:t>2026-2032年中国二乙烯三胺五乙酸行业现状研究及市场前景分析报告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0273383b4167" w:history="1">
              <w:r>
                <w:rPr>
                  <w:rStyle w:val="Hyperlink"/>
                </w:rPr>
                <w:t>2026-2032年中国二乙烯三胺五乙酸行业现状研究及市场前景分析报告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0273383b4167" w:history="1">
                <w:r>
                  <w:rPr>
                    <w:rStyle w:val="Hyperlink"/>
                  </w:rPr>
                  <w:t>https://www.20087.com/3/25/ErYiXiSanAnWuYiSuanHangYeDiaoYanBaoGao.html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五乙酸（DTPA），作为一种重要的螯合剂，被广泛应用于金属离子的分离、分析和处理过程中。在化学分析、水处理、农业和医药领域，DTPA因其良好的溶解性和稳定的络合能力而受到青睐。目前，DTPA的生产主要依赖于化学合成，工艺相对成熟，但仍有改进空间，尤其是在提高产率和减少副产物方面。</w:t>
      </w:r>
      <w:r>
        <w:rPr>
          <w:rFonts w:hint="eastAsia"/>
        </w:rPr>
        <w:br/>
      </w:r>
      <w:r>
        <w:rPr>
          <w:rFonts w:hint="eastAsia"/>
        </w:rPr>
        <w:t>　　未来，DTPA的研发将更加聚焦于绿色化学和循环经济。采用更环保的合成路线，如生物基原料和生物催化，将减少化学合成过程中的能耗和污染。此外，DTPA在新型应用领域的探索，如在纳米材料的表面改性或作为催化剂载体，将拓展其市场范围。同时，随着环保法规的严格实施，开发DTPA的替代品或改进其回收再利用技术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0273383b4167" w:history="1">
        <w:r>
          <w:rPr>
            <w:rStyle w:val="Hyperlink"/>
          </w:rPr>
          <w:t>2026-2032年中国二乙烯三胺五乙酸行业现状研究及市场前景分析报告</w:t>
        </w:r>
      </w:hyperlink>
      <w:r>
        <w:rPr>
          <w:rFonts w:hint="eastAsia"/>
        </w:rPr>
        <w:t>》基于对二乙烯三胺五乙酸行业的长期监测研究，结合二乙烯三胺五乙酸行业供需关系变化规律、产品消费结构、应用领域拓展、市场发展环境及政策支持等多维度分析，采用定量与定性相结合的科学方法，对行业内重点企业进行了系统研究。报告全面呈现了二乙烯三胺五乙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二乙烯三胺五乙酸产业概述</w:t>
      </w:r>
      <w:r>
        <w:rPr>
          <w:rFonts w:hint="eastAsia"/>
        </w:rPr>
        <w:br/>
      </w:r>
      <w:r>
        <w:rPr>
          <w:rFonts w:hint="eastAsia"/>
        </w:rPr>
        <w:t>　　第一节 二乙烯三胺五乙酸产业定义</w:t>
      </w:r>
      <w:r>
        <w:rPr>
          <w:rFonts w:hint="eastAsia"/>
        </w:rPr>
        <w:br/>
      </w:r>
      <w:r>
        <w:rPr>
          <w:rFonts w:hint="eastAsia"/>
        </w:rPr>
        <w:t>　　第二节 二乙烯三胺五乙酸产业发展历程</w:t>
      </w:r>
      <w:r>
        <w:rPr>
          <w:rFonts w:hint="eastAsia"/>
        </w:rPr>
        <w:br/>
      </w:r>
      <w:r>
        <w:rPr>
          <w:rFonts w:hint="eastAsia"/>
        </w:rPr>
        <w:t>　　第三节 二乙烯三胺五乙酸分类情况</w:t>
      </w:r>
      <w:r>
        <w:rPr>
          <w:rFonts w:hint="eastAsia"/>
        </w:rPr>
        <w:br/>
      </w:r>
      <w:r>
        <w:rPr>
          <w:rFonts w:hint="eastAsia"/>
        </w:rPr>
        <w:t>　　第四节 二乙烯三胺五乙酸产业链分析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2025-2026年二乙烯三胺五乙酸行业发展环境及政策分析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2025-2026年二乙烯三胺五乙酸行业关政策、法规、标准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2025-2026年中国二乙烯三胺五乙酸行业发展概况</w:t>
      </w:r>
      <w:r>
        <w:rPr>
          <w:rFonts w:hint="eastAsia"/>
        </w:rPr>
        <w:br/>
      </w:r>
      <w:r>
        <w:rPr>
          <w:rFonts w:hint="eastAsia"/>
        </w:rPr>
        <w:t>　　第一节 二乙烯三胺五乙酸行业发展态势分析</w:t>
      </w:r>
      <w:r>
        <w:rPr>
          <w:rFonts w:hint="eastAsia"/>
        </w:rPr>
        <w:br/>
      </w:r>
      <w:r>
        <w:rPr>
          <w:rFonts w:hint="eastAsia"/>
        </w:rPr>
        <w:t>　　第二节 二乙烯三胺五乙酸行业发展特点分析</w:t>
      </w:r>
      <w:r>
        <w:rPr>
          <w:rFonts w:hint="eastAsia"/>
        </w:rPr>
        <w:br/>
      </w:r>
      <w:r>
        <w:rPr>
          <w:rFonts w:hint="eastAsia"/>
        </w:rPr>
        <w:t>　　第三节 二乙烯三胺五乙酸行业市场供需分析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中国二乙烯三胺五乙酸行业供给与需求情况分析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2020-2025年中国二乙烯三胺五乙酸行业总体规模</w:t>
      </w:r>
      <w:r>
        <w:rPr>
          <w:rFonts w:hint="eastAsia"/>
        </w:rPr>
        <w:br/>
      </w:r>
      <w:r>
        <w:rPr>
          <w:rFonts w:hint="eastAsia"/>
        </w:rPr>
        <w:t>　　第二节 中国二乙烯三胺五乙酸行业盈利情况分析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中国二乙烯三胺五乙酸行业产量情况分析与预测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一、2020-2025年二乙烯三胺五乙酸行业产量统计分析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二、2026年二乙烯三胺五乙酸行业产量特点分析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三、2026-2032年中国二乙烯三胺五乙酸行业产量预测分析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中国二乙烯三胺五乙酸行业需求概况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一、2020-2025年中国二乙烯三胺五乙酸行业需求情况分析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二、2026年中国二乙烯三胺五乙酸行业市场需求特点分析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三、2026-2032年中国二乙烯三胺五乙酸市场需求预测分析</w:t>
      </w:r>
      <w:r>
        <w:rPr>
          <w:rFonts w:hint="eastAsia"/>
        </w:rPr>
        <w:br/>
      </w:r>
      <w:r>
        <w:rPr>
          <w:rFonts w:hint="eastAsia"/>
        </w:rPr>
        <w:t>　　第五节 二乙烯三胺五乙酸产业供需平衡状况分析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2020-2025年中国二乙烯三胺五乙酸行业重点地区调研分析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一、中国二乙烯三胺五乙酸行业重点区域市场结构调研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二、**地区二乙烯三胺五乙酸行业调研分析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三、**地区二乙烯三胺五乙酸行业调研分析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四、**地区二乙烯三胺五乙酸行业调研分析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五、**地区二乙烯三胺五乙酸行业调研分析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六、**地区二乙烯三胺五乙酸行业调研分析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中国二乙烯三胺五乙酸行业进出口情况分析预测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2020-2025年中国二乙烯三胺五乙酸行业进出口情况分析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一、2020-2025年中国二乙烯三胺五乙酸行业进口分析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二、2020-2025年中国二乙烯三胺五乙酸行业出口分析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2026-2032年中国二乙烯三胺五乙酸行业进出口情况预测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一、2026-2032年中国二乙烯三胺五乙酸行业进口预测分析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二、2026-2032年中国二乙烯三胺五乙酸行业出口预测分析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影响二乙烯三胺五乙酸行业进出口变化的主要原因分析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中国二乙烯三胺五乙酸行业产品价格监测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一、二乙烯三胺五乙酸市场价格特征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二、当前二乙烯三胺五乙酸市场价格评述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三、影响二乙烯三胺五乙酸市场价格因素分析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四、未来二乙烯三胺五乙酸市场价格走势预测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二乙烯三胺五乙酸行业市场竞争策略分析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二乙烯三胺五乙酸行业竞争结构分析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二、二乙烯三胺五乙酸行业潜在进入者分析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五、二乙烯三胺五乙酸行业客户议价能力</w:t>
      </w:r>
      <w:r>
        <w:rPr>
          <w:rFonts w:hint="eastAsia"/>
        </w:rPr>
        <w:br/>
      </w:r>
      <w:r>
        <w:rPr>
          <w:rFonts w:hint="eastAsia"/>
        </w:rPr>
        <w:t>　　第二节 二乙烯三胺五乙酸市场竞争策略分析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二乙烯三胺五乙酸行业企业竞争策略分析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一、2026-2032年中国二乙烯三胺五乙酸市场竞争趋势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二、2026-2032年二乙烯三胺五乙酸行业竞争格局展望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三、2026-2032年二乙烯三胺五乙酸行业竞争策略分析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二乙烯三胺五乙酸行业重点企业发展调研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二乙烯三胺五乙酸重点企业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四、二乙烯三胺五乙酸企业发展规划</w:t>
      </w:r>
      <w:r>
        <w:rPr>
          <w:rFonts w:hint="eastAsia"/>
        </w:rPr>
        <w:br/>
      </w:r>
      <w:r>
        <w:rPr>
          <w:rFonts w:hint="eastAsia"/>
        </w:rPr>
        <w:t>　　第二节 二乙烯三胺五乙酸重点企业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四、二乙烯三胺五乙酸企业发展规划</w:t>
      </w:r>
      <w:r>
        <w:rPr>
          <w:rFonts w:hint="eastAsia"/>
        </w:rPr>
        <w:br/>
      </w:r>
      <w:r>
        <w:rPr>
          <w:rFonts w:hint="eastAsia"/>
        </w:rPr>
        <w:t>　　第三节 二乙烯三胺五乙酸重点企业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四、二乙烯三胺五乙酸企业发展规划</w:t>
      </w:r>
      <w:r>
        <w:rPr>
          <w:rFonts w:hint="eastAsia"/>
        </w:rPr>
        <w:br/>
      </w:r>
      <w:r>
        <w:rPr>
          <w:rFonts w:hint="eastAsia"/>
        </w:rPr>
        <w:t>　　第四节 二乙烯三胺五乙酸重点企业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四、二乙烯三胺五乙酸企业发展规划</w:t>
      </w:r>
      <w:r>
        <w:rPr>
          <w:rFonts w:hint="eastAsia"/>
        </w:rPr>
        <w:br/>
      </w:r>
      <w:r>
        <w:rPr>
          <w:rFonts w:hint="eastAsia"/>
        </w:rPr>
        <w:t>　　第五节 二乙烯三胺五乙酸重点企业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四、二乙烯三胺五乙酸企业发展规划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二乙烯三胺五乙酸企业发展策略分析</w:t>
      </w:r>
      <w:r>
        <w:rPr>
          <w:rFonts w:hint="eastAsia"/>
        </w:rPr>
        <w:br/>
      </w:r>
      <w:r>
        <w:rPr>
          <w:rFonts w:hint="eastAsia"/>
        </w:rPr>
        <w:t>　　第一节 二乙烯三胺五乙酸市场策略分析</w:t>
      </w:r>
      <w:r>
        <w:rPr>
          <w:rFonts w:hint="eastAsia"/>
        </w:rPr>
        <w:br/>
      </w:r>
      <w:r>
        <w:rPr>
          <w:rFonts w:hint="eastAsia"/>
        </w:rPr>
        <w:t>　　　　一、二乙烯三胺五乙酸价格策略分析</w:t>
      </w:r>
      <w:r>
        <w:rPr>
          <w:rFonts w:hint="eastAsia"/>
        </w:rPr>
        <w:br/>
      </w:r>
      <w:r>
        <w:rPr>
          <w:rFonts w:hint="eastAsia"/>
        </w:rPr>
        <w:t>　　　　二、二乙烯三胺五乙酸渠道策略分析</w:t>
      </w:r>
      <w:r>
        <w:rPr>
          <w:rFonts w:hint="eastAsia"/>
        </w:rPr>
        <w:br/>
      </w:r>
      <w:r>
        <w:rPr>
          <w:rFonts w:hint="eastAsia"/>
        </w:rPr>
        <w:t>　　第二节 二乙烯三胺五乙酸销售策略分析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提高二乙烯三胺五乙酸企业竞争力的策略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一、提高中国二乙烯三胺五乙酸企业核心竞争力的对策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三、影响二乙烯三胺五乙酸企业核心竞争力的因素及提升途径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四、提高二乙烯三胺五乙酸企业竞争力的策略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对我国二乙烯三胺五乙酸品牌的战略思考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一、二乙烯三胺五乙酸实施品牌战略的意义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三、我国二乙烯三胺五乙酸企业的品牌战略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四、二乙烯三胺五乙酸品牌战略管理的策略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二乙烯三胺五乙酸行业投资机会与风险规避研究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2026-2032年中国二乙烯三胺五乙酸投资环境的分析与对策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2026-2032年中国二乙烯三胺五乙酸投资机遇分析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2026-2032年中国二乙烯三胺五乙酸投资风险分析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2026-2032年中国二乙烯三胺五乙酸投资策略与建议</w:t>
      </w:r>
      <w:r>
        <w:rPr>
          <w:rFonts w:hint="eastAsia"/>
        </w:rPr>
        <w:br/>
      </w:r>
      <w:r>
        <w:rPr>
          <w:rFonts w:hint="eastAsia"/>
        </w:rPr>
        <w:t>　　　　一、二乙烯三胺五乙酸企业资本结构选择</w:t>
      </w:r>
      <w:r>
        <w:rPr>
          <w:rFonts w:hint="eastAsia"/>
        </w:rPr>
        <w:br/>
      </w:r>
      <w:r>
        <w:rPr>
          <w:rFonts w:hint="eastAsia"/>
        </w:rPr>
        <w:t>　　　　二、二乙烯三胺五乙酸企业战略选择</w:t>
      </w:r>
      <w:r>
        <w:rPr>
          <w:rFonts w:hint="eastAsia"/>
        </w:rPr>
        <w:br/>
      </w:r>
      <w:r>
        <w:rPr>
          <w:rFonts w:hint="eastAsia"/>
        </w:rPr>
        <w:t>　　　　三、二乙烯三胺五乙酸行业投资区域选择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二乙烯三胺五乙酸市场预测及项目投资建议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中国二乙烯三胺五乙酸行业生产、营销企业投资运作模式分析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二乙烯三胺五乙酸行业外销与内销优势分析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2026-2032年中国二乙烯三胺五乙酸行业市场规模及增长趋势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2026-2032年中国二乙烯三胺五乙酸行业投资规模预测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2026-2032年二乙烯三胺五乙酸行业市场盈利预测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[.中智.林.]二乙烯三胺五乙酸行业项目投资建议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一、二乙烯三胺五乙酸技术应用注意事项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二、二乙烯三胺五乙酸项目投资注意事项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三、二乙烯三胺五乙酸生产开发注意事项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四、二乙烯三胺五乙酸销售注意事项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二乙烯三胺五乙酸行业类别</w:t>
      </w:r>
      <w:r>
        <w:rPr>
          <w:rFonts w:hint="eastAsia"/>
        </w:rPr>
        <w:br/>
      </w:r>
      <w:r>
        <w:rPr>
          <w:rFonts w:hint="eastAsia"/>
        </w:rPr>
        <w:t>　　图表 二乙烯三胺五乙酸行业产业链调研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二乙烯三胺五乙酸行业现状</w:t>
      </w:r>
      <w:r>
        <w:rPr>
          <w:rFonts w:hint="eastAsia"/>
        </w:rPr>
        <w:br/>
      </w:r>
      <w:r>
        <w:rPr>
          <w:rFonts w:hint="eastAsia"/>
        </w:rPr>
        <w:t>　　图表 二乙烯三胺五乙酸行业标准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2025年中国二乙烯三胺五乙酸行业产能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2020-2025年中国二乙烯三胺五乙酸行业产量统计</w:t>
      </w:r>
      <w:r>
        <w:rPr>
          <w:rFonts w:hint="eastAsia"/>
        </w:rPr>
        <w:br/>
      </w:r>
      <w:r>
        <w:rPr>
          <w:rFonts w:hint="eastAsia"/>
        </w:rPr>
        <w:t>　　图表 二乙烯三胺五乙酸行业动态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2020-2025年中国二乙烯三胺五乙酸市场需求量</w:t>
      </w:r>
      <w:r>
        <w:rPr>
          <w:rFonts w:hint="eastAsia"/>
        </w:rPr>
        <w:br/>
      </w:r>
      <w:r>
        <w:rPr>
          <w:rFonts w:hint="eastAsia"/>
        </w:rPr>
        <w:t>　　图表 2025年中国二乙烯三胺五乙酸行业需求区域调研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2020-2025年中国二乙烯三胺五乙酸行情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2020-2025年中国二乙烯三胺五乙酸行业企业数量统计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**地区二乙烯三胺五乙酸市场调研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**地区二乙烯三胺五乙酸行业市场需求分析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二乙烯三胺五乙酸行业竞争对手分析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二乙烯三胺五乙酸重点企业（三）成长能力情况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2026-2032年中国二乙烯三胺五乙酸行业市场规模预测</w:t>
      </w:r>
      <w:r>
        <w:rPr>
          <w:rFonts w:hint="eastAsia"/>
        </w:rPr>
        <w:br/>
      </w:r>
      <w:r>
        <w:rPr>
          <w:rFonts w:hint="eastAsia"/>
        </w:rPr>
        <w:t>　　图表 二乙烯三胺五乙酸行业准入条件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2026-2032年中国二乙烯三胺五乙酸行业发展趋势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0273383b4167" w:history="1">
        <w:r>
          <w:rPr>
            <w:rStyle w:val="Hyperlink"/>
          </w:rPr>
          <w:t>2026-2032年中国二乙烯三胺五乙酸行业现状研究及市场前景分析报告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0273383b4167" w:history="1">
        <w:r>
          <w:rPr>
            <w:rStyle w:val="Hyperlink"/>
          </w:rPr>
          <w:t>https://www.20087.com/3/25/ErYiXiSanAnWuYiSuanHangYeDiaoYanBaoGao.html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和乙二胺四乙酸、二乙三胺五乙酸和二乙烯三胺五乙酸、二乙烯三胺和乙酸反应方程式、二乙烯三胺五乙酸是不是促排灵、丙烯酰胺、二乙烯三胺五乙酸是DTPA吗、二乙三胺五乙酸、二乙烯三胺五乙酸用途、二乙三胺五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ce0ef32cf4ba4" w:history="1">
      <w:r>
        <w:rPr>
          <w:rStyle w:val="Hyperlink"/>
        </w:rPr>
        <w:t>2026-2032年中国二乙烯三胺五乙酸行业现状研究及市场前景分析报告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ErYiXiSanAnWuYiSuanHangYeDiaoYanBaoGao.html" TargetMode="External" Id="Rca980273383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ErYiXiSanAnWuYiSuanHangYeDiaoYanBaoGao.html" TargetMode="External" Id="Rc71ce0ef32cf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2025-12-11T04:06:00Z</dcterms:created>
  <dcterms:modified xsi:type="dcterms:W3CDTF">2025-12-11T05:06:00Z</dcterms:modified>
  <dc:subject>2026-2032年中国二乙烯三胺五乙酸行业现状研究及市场前景分析报告</dc:subject>
  <dc:title>2026-2032年中国二乙烯三胺五乙酸行业现状研究及市场前景分析报告</dc:title>
  <cp:keywords>2026-2032年中国二乙烯三胺五乙酸行业现状研究及市场前景分析报告</cp:keywords>
  <dc:description>2026-2032年中国二乙烯三胺五乙酸行业现状研究及市场前景分析报告</dc:description>
</cp:coreProperties>
</file>