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24efd9b7a46e2" w:history="1">
              <w:r>
                <w:rPr>
                  <w:rStyle w:val="Hyperlink"/>
                </w:rPr>
                <w:t>2025-2031年中国异恶草松行业发展调研与前景趋势预测报告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24efd9b7a46e2" w:history="1">
              <w:r>
                <w:rPr>
                  <w:rStyle w:val="Hyperlink"/>
                </w:rPr>
                <w:t>2025-2031年中国异恶草松行业发展调研与前景趋势预测报告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24efd9b7a46e2" w:history="1">
                <w:r>
                  <w:rPr>
                    <w:rStyle w:val="Hyperlink"/>
                  </w:rPr>
                  <w:t>https://www.20087.com/8/21/YiECaoSongFaZhanXianZhuangQianJing.html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恶草松是一种广泛使用的除草剂，主要用于防治禾本科杂草，尤其在谷物、大豆和棉花等农作物中有着重要的应用。近年来，由于抗性杂草的出现和对环境安全性的考量，异恶草松的使用受到了一定的限制，促使生产商和研究机构加大了对其作用机制和使用策略的研究。新型复配剂型的开发，结合其他除草剂或生物控制手段，有助于延缓抗性杂草的进化，提高异恶草松的使用效率。</w:t>
      </w:r>
      <w:r>
        <w:rPr>
          <w:rFonts w:hint="eastAsia"/>
        </w:rPr>
        <w:br/>
      </w:r>
      <w:r>
        <w:rPr>
          <w:rFonts w:hint="eastAsia"/>
        </w:rPr>
        <w:t>　　未来，异恶草松的应用将更加注重精准农业和生物多样性保护。通过精准喷洒技术和无人机的应用，可以实现对特定区域的精确施药，减少对非目标植物的影响。同时，结合基因编辑技术，培育出对异恶草松具有抗性的作物品种，既可以有效控制杂草，又可以减少化学农药的使用量。此外，对异恶草松的代谢途径和降解机制的深入研究，将有助于开发更安全的替代品，降低对生态系统的影响。</w:t>
      </w:r>
      <w:r>
        <w:rPr>
          <w:rFonts w:hint="eastAsia"/>
        </w:rPr>
        <w:br/>
      </w:r>
      <w:r>
        <w:rPr>
          <w:rFonts w:hint="eastAsia"/>
        </w:rPr>
        <w:t>　　《</w:t>
      </w:r>
      <w:hyperlink r:id="Ree124efd9b7a46e2" w:history="1">
        <w:r>
          <w:rPr>
            <w:rStyle w:val="Hyperlink"/>
          </w:rPr>
          <w:t>2025-2031年中国异恶草松行业发展调研与前景趋势预测报告</w:t>
        </w:r>
      </w:hyperlink>
      <w:r>
        <w:rPr>
          <w:rFonts w:hint="eastAsia"/>
        </w:rPr>
        <w:t>》基于国家统计局、发改委、相关行业协会及科研单位的详实数据，系统分析了异恶草松行业的发展环境、产业链结构、市场规模及重点企业表现，科学预测了异恶草松市场前景及未来发展趋势，揭示了行业潜在需求与投资机会，同时通过SWOT分析评估了异恶草松技术现状、发展方向及潜在风险。报告为战略投资者、企业决策层及银行信贷部门提供了全面的市场情报与科学的决策依据，助力把握异恶草松行业动态，优化战略布局。</w:t>
      </w:r>
      <w:r>
        <w:rPr>
          <w:rFonts w:hint="eastAsia"/>
        </w:rPr>
        <w:br/>
      </w:r>
      <w:r>
        <w:rPr>
          <w:rFonts w:hint="eastAsia"/>
        </w:rPr>
        <w:br/>
      </w:r>
      <w:r>
        <w:rPr>
          <w:rFonts w:hint="eastAsia"/>
        </w:rPr>
        <w:t>第一章 异恶草松行业概述</w:t>
      </w:r>
      <w:r>
        <w:rPr>
          <w:rFonts w:hint="eastAsia"/>
        </w:rPr>
        <w:br/>
      </w:r>
      <w:r>
        <w:rPr>
          <w:rFonts w:hint="eastAsia"/>
        </w:rPr>
        <w:t>　　第一节 异恶草松行业定义</w:t>
      </w:r>
      <w:r>
        <w:rPr>
          <w:rFonts w:hint="eastAsia"/>
        </w:rPr>
        <w:br/>
      </w:r>
      <w:r>
        <w:rPr>
          <w:rFonts w:hint="eastAsia"/>
        </w:rPr>
        <w:t>　　第二节 异恶草松发展历程</w:t>
      </w:r>
      <w:r>
        <w:rPr>
          <w:rFonts w:hint="eastAsia"/>
        </w:rPr>
        <w:br/>
      </w:r>
      <w:r>
        <w:rPr>
          <w:rFonts w:hint="eastAsia"/>
        </w:rPr>
        <w:br/>
      </w:r>
      <w:r>
        <w:rPr>
          <w:rFonts w:hint="eastAsia"/>
        </w:rPr>
        <w:t>第二章 国外异恶草松市场发展概况</w:t>
      </w:r>
      <w:r>
        <w:rPr>
          <w:rFonts w:hint="eastAsia"/>
        </w:rPr>
        <w:br/>
      </w:r>
      <w:r>
        <w:rPr>
          <w:rFonts w:hint="eastAsia"/>
        </w:rPr>
        <w:t>　　第一节 国际异恶草松市场分析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2025年中国异恶草松环境分析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中国异恶草松技术发展分析</w:t>
      </w:r>
      <w:r>
        <w:rPr>
          <w:rFonts w:hint="eastAsia"/>
        </w:rPr>
        <w:br/>
      </w:r>
      <w:r>
        <w:rPr>
          <w:rFonts w:hint="eastAsia"/>
        </w:rPr>
        <w:t>　　第一节 当前中国异恶草松技术发展现况分析</w:t>
      </w:r>
      <w:r>
        <w:rPr>
          <w:rFonts w:hint="eastAsia"/>
        </w:rPr>
        <w:br/>
      </w:r>
      <w:r>
        <w:rPr>
          <w:rFonts w:hint="eastAsia"/>
        </w:rPr>
        <w:t>　　第二节 中国异恶草松技术成熟度分析</w:t>
      </w:r>
      <w:r>
        <w:rPr>
          <w:rFonts w:hint="eastAsia"/>
        </w:rPr>
        <w:br/>
      </w:r>
      <w:r>
        <w:rPr>
          <w:rFonts w:hint="eastAsia"/>
        </w:rPr>
        <w:t>　　第三节 中外异恶草松技术差距及其主要因素分析</w:t>
      </w:r>
      <w:r>
        <w:rPr>
          <w:rFonts w:hint="eastAsia"/>
        </w:rPr>
        <w:br/>
      </w:r>
      <w:r>
        <w:rPr>
          <w:rFonts w:hint="eastAsia"/>
        </w:rPr>
        <w:t>　　第四节 提高中国异恶草松技术的策略</w:t>
      </w:r>
      <w:r>
        <w:rPr>
          <w:rFonts w:hint="eastAsia"/>
        </w:rPr>
        <w:br/>
      </w:r>
      <w:r>
        <w:rPr>
          <w:rFonts w:hint="eastAsia"/>
        </w:rPr>
        <w:br/>
      </w:r>
      <w:r>
        <w:rPr>
          <w:rFonts w:hint="eastAsia"/>
        </w:rPr>
        <w:t>第五章 异恶草松市场特性分析</w:t>
      </w:r>
      <w:r>
        <w:rPr>
          <w:rFonts w:hint="eastAsia"/>
        </w:rPr>
        <w:br/>
      </w:r>
      <w:r>
        <w:rPr>
          <w:rFonts w:hint="eastAsia"/>
        </w:rPr>
        <w:t>　　第一节 集中度异恶草松及预测</w:t>
      </w:r>
      <w:r>
        <w:rPr>
          <w:rFonts w:hint="eastAsia"/>
        </w:rPr>
        <w:br/>
      </w:r>
      <w:r>
        <w:rPr>
          <w:rFonts w:hint="eastAsia"/>
        </w:rPr>
        <w:t>　　第二节 SWOT异恶草松及预测</w:t>
      </w:r>
      <w:r>
        <w:rPr>
          <w:rFonts w:hint="eastAsia"/>
        </w:rPr>
        <w:br/>
      </w:r>
      <w:r>
        <w:rPr>
          <w:rFonts w:hint="eastAsia"/>
        </w:rPr>
        <w:t>　　　　一、优势异恶草松</w:t>
      </w:r>
      <w:r>
        <w:rPr>
          <w:rFonts w:hint="eastAsia"/>
        </w:rPr>
        <w:br/>
      </w:r>
      <w:r>
        <w:rPr>
          <w:rFonts w:hint="eastAsia"/>
        </w:rPr>
        <w:t>　　　　二、劣势异恶草松</w:t>
      </w:r>
      <w:r>
        <w:rPr>
          <w:rFonts w:hint="eastAsia"/>
        </w:rPr>
        <w:br/>
      </w:r>
      <w:r>
        <w:rPr>
          <w:rFonts w:hint="eastAsia"/>
        </w:rPr>
        <w:t>　　　　三、机会异恶草松</w:t>
      </w:r>
      <w:r>
        <w:rPr>
          <w:rFonts w:hint="eastAsia"/>
        </w:rPr>
        <w:br/>
      </w:r>
      <w:r>
        <w:rPr>
          <w:rFonts w:hint="eastAsia"/>
        </w:rPr>
        <w:t>　　　　四、风险异恶草松</w:t>
      </w:r>
      <w:r>
        <w:rPr>
          <w:rFonts w:hint="eastAsia"/>
        </w:rPr>
        <w:br/>
      </w:r>
      <w:r>
        <w:rPr>
          <w:rFonts w:hint="eastAsia"/>
        </w:rPr>
        <w:t>　　第三节 异恶草松供应模式</w:t>
      </w:r>
      <w:r>
        <w:rPr>
          <w:rFonts w:hint="eastAsia"/>
        </w:rPr>
        <w:br/>
      </w:r>
      <w:r>
        <w:rPr>
          <w:rFonts w:hint="eastAsia"/>
        </w:rPr>
        <w:br/>
      </w:r>
      <w:r>
        <w:rPr>
          <w:rFonts w:hint="eastAsia"/>
        </w:rPr>
        <w:t>第六章 中国异恶草松发展现状</w:t>
      </w:r>
      <w:r>
        <w:rPr>
          <w:rFonts w:hint="eastAsia"/>
        </w:rPr>
        <w:br/>
      </w:r>
      <w:r>
        <w:rPr>
          <w:rFonts w:hint="eastAsia"/>
        </w:rPr>
        <w:t>　　第一节 中国异恶草松市场现状分析及预测</w:t>
      </w:r>
      <w:r>
        <w:rPr>
          <w:rFonts w:hint="eastAsia"/>
        </w:rPr>
        <w:br/>
      </w:r>
      <w:r>
        <w:rPr>
          <w:rFonts w:hint="eastAsia"/>
        </w:rPr>
        <w:t>　　第二节 中国异恶草松行业产量情况分析及预测</w:t>
      </w:r>
      <w:r>
        <w:rPr>
          <w:rFonts w:hint="eastAsia"/>
        </w:rPr>
        <w:br/>
      </w:r>
      <w:r>
        <w:rPr>
          <w:rFonts w:hint="eastAsia"/>
        </w:rPr>
        <w:t>　　　　一、异恶草松总体产能规模</w:t>
      </w:r>
      <w:r>
        <w:rPr>
          <w:rFonts w:hint="eastAsia"/>
        </w:rPr>
        <w:br/>
      </w:r>
      <w:r>
        <w:rPr>
          <w:rFonts w:hint="eastAsia"/>
        </w:rPr>
        <w:t>　　　　二、异恶草松生产区域分布</w:t>
      </w:r>
      <w:r>
        <w:rPr>
          <w:rFonts w:hint="eastAsia"/>
        </w:rPr>
        <w:br/>
      </w:r>
      <w:r>
        <w:rPr>
          <w:rFonts w:hint="eastAsia"/>
        </w:rPr>
        <w:t>　　　　三、2020-2025年产量</w:t>
      </w:r>
      <w:r>
        <w:rPr>
          <w:rFonts w:hint="eastAsia"/>
        </w:rPr>
        <w:br/>
      </w:r>
      <w:r>
        <w:rPr>
          <w:rFonts w:hint="eastAsia"/>
        </w:rPr>
        <w:t>　　第三节 中国异恶草松市场需求分析及预测</w:t>
      </w:r>
      <w:r>
        <w:rPr>
          <w:rFonts w:hint="eastAsia"/>
        </w:rPr>
        <w:br/>
      </w:r>
      <w:r>
        <w:rPr>
          <w:rFonts w:hint="eastAsia"/>
        </w:rPr>
        <w:t>　　　　一、中国异恶草松需求特点</w:t>
      </w:r>
      <w:r>
        <w:rPr>
          <w:rFonts w:hint="eastAsia"/>
        </w:rPr>
        <w:br/>
      </w:r>
      <w:r>
        <w:rPr>
          <w:rFonts w:hint="eastAsia"/>
        </w:rPr>
        <w:t>　　　　二、主要地域分布</w:t>
      </w:r>
      <w:r>
        <w:rPr>
          <w:rFonts w:hint="eastAsia"/>
        </w:rPr>
        <w:br/>
      </w:r>
      <w:r>
        <w:rPr>
          <w:rFonts w:hint="eastAsia"/>
        </w:rPr>
        <w:t>　　第四节 中国异恶草松价格趋势分析</w:t>
      </w:r>
      <w:r>
        <w:rPr>
          <w:rFonts w:hint="eastAsia"/>
        </w:rPr>
        <w:br/>
      </w:r>
      <w:r>
        <w:rPr>
          <w:rFonts w:hint="eastAsia"/>
        </w:rPr>
        <w:t>　　　　一、中国异恶草松2020-2025年价格趋势</w:t>
      </w:r>
      <w:r>
        <w:rPr>
          <w:rFonts w:hint="eastAsia"/>
        </w:rPr>
        <w:br/>
      </w:r>
      <w:r>
        <w:rPr>
          <w:rFonts w:hint="eastAsia"/>
        </w:rPr>
        <w:t>　　　　二、中国异恶草松当前市场价格及分析</w:t>
      </w:r>
      <w:r>
        <w:rPr>
          <w:rFonts w:hint="eastAsia"/>
        </w:rPr>
        <w:br/>
      </w:r>
      <w:r>
        <w:rPr>
          <w:rFonts w:hint="eastAsia"/>
        </w:rPr>
        <w:t>　　　　三、影响异恶草松价格因素分析</w:t>
      </w:r>
      <w:r>
        <w:rPr>
          <w:rFonts w:hint="eastAsia"/>
        </w:rPr>
        <w:br/>
      </w:r>
      <w:r>
        <w:rPr>
          <w:rFonts w:hint="eastAsia"/>
        </w:rPr>
        <w:t>　　　　四、2025-2031年中国异恶草松价格走势预测</w:t>
      </w:r>
      <w:r>
        <w:rPr>
          <w:rFonts w:hint="eastAsia"/>
        </w:rPr>
        <w:br/>
      </w:r>
      <w:r>
        <w:rPr>
          <w:rFonts w:hint="eastAsia"/>
        </w:rPr>
        <w:br/>
      </w:r>
      <w:r>
        <w:rPr>
          <w:rFonts w:hint="eastAsia"/>
        </w:rPr>
        <w:t>第七章 2020-2025年中国异恶草松所属行业经济运行</w:t>
      </w:r>
      <w:r>
        <w:rPr>
          <w:rFonts w:hint="eastAsia"/>
        </w:rPr>
        <w:br/>
      </w:r>
      <w:r>
        <w:rPr>
          <w:rFonts w:hint="eastAsia"/>
        </w:rPr>
        <w:t>　　第一节 2020-2025年异恶草松所属行业偿债能力分析</w:t>
      </w:r>
      <w:r>
        <w:rPr>
          <w:rFonts w:hint="eastAsia"/>
        </w:rPr>
        <w:br/>
      </w:r>
      <w:r>
        <w:rPr>
          <w:rFonts w:hint="eastAsia"/>
        </w:rPr>
        <w:t>　　第二节 2020-2025年异恶草松所属行业盈利能力分析</w:t>
      </w:r>
      <w:r>
        <w:rPr>
          <w:rFonts w:hint="eastAsia"/>
        </w:rPr>
        <w:br/>
      </w:r>
      <w:r>
        <w:rPr>
          <w:rFonts w:hint="eastAsia"/>
        </w:rPr>
        <w:t>　　第三节 2020-2025年异恶草松所属行业发展能力分析</w:t>
      </w:r>
      <w:r>
        <w:rPr>
          <w:rFonts w:hint="eastAsia"/>
        </w:rPr>
        <w:br/>
      </w:r>
      <w:r>
        <w:rPr>
          <w:rFonts w:hint="eastAsia"/>
        </w:rPr>
        <w:t>　　第四节 2020-2025年异恶草松所属行业企业数量及变化趋势</w:t>
      </w:r>
      <w:r>
        <w:rPr>
          <w:rFonts w:hint="eastAsia"/>
        </w:rPr>
        <w:br/>
      </w:r>
      <w:r>
        <w:rPr>
          <w:rFonts w:hint="eastAsia"/>
        </w:rPr>
        <w:br/>
      </w:r>
      <w:r>
        <w:rPr>
          <w:rFonts w:hint="eastAsia"/>
        </w:rPr>
        <w:t>第八章 2020-2025年中国异恶草松所属行业进、出口分析</w:t>
      </w:r>
      <w:r>
        <w:rPr>
          <w:rFonts w:hint="eastAsia"/>
        </w:rPr>
        <w:br/>
      </w:r>
      <w:r>
        <w:rPr>
          <w:rFonts w:hint="eastAsia"/>
        </w:rPr>
        <w:t>　　第一节 异恶草松进、出口特点</w:t>
      </w:r>
      <w:r>
        <w:rPr>
          <w:rFonts w:hint="eastAsia"/>
        </w:rPr>
        <w:br/>
      </w:r>
      <w:r>
        <w:rPr>
          <w:rFonts w:hint="eastAsia"/>
        </w:rPr>
        <w:t>　　第二节 异恶草松进口分析</w:t>
      </w:r>
      <w:r>
        <w:rPr>
          <w:rFonts w:hint="eastAsia"/>
        </w:rPr>
        <w:br/>
      </w:r>
      <w:r>
        <w:rPr>
          <w:rFonts w:hint="eastAsia"/>
        </w:rPr>
        <w:t>　　第三节 异恶草松出口分析</w:t>
      </w:r>
      <w:r>
        <w:rPr>
          <w:rFonts w:hint="eastAsia"/>
        </w:rPr>
        <w:br/>
      </w:r>
      <w:r>
        <w:rPr>
          <w:rFonts w:hint="eastAsia"/>
        </w:rPr>
        <w:br/>
      </w:r>
      <w:r>
        <w:rPr>
          <w:rFonts w:hint="eastAsia"/>
        </w:rPr>
        <w:t>第九章 异恶草松重点企业及竞争格局</w:t>
      </w:r>
      <w:r>
        <w:rPr>
          <w:rFonts w:hint="eastAsia"/>
        </w:rPr>
        <w:br/>
      </w:r>
      <w:r>
        <w:rPr>
          <w:rFonts w:hint="eastAsia"/>
        </w:rPr>
        <w:t>　　第一节 FMC公司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利山东先达农化股份有限公司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沧州科润化工有限公司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江苏联化科技有限公司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江苏宝众宝达药业有限公司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异恶草松投资建议</w:t>
      </w:r>
      <w:r>
        <w:rPr>
          <w:rFonts w:hint="eastAsia"/>
        </w:rPr>
        <w:br/>
      </w:r>
      <w:r>
        <w:rPr>
          <w:rFonts w:hint="eastAsia"/>
        </w:rPr>
        <w:t>　　第一节 异恶草松投资环境分析</w:t>
      </w:r>
      <w:r>
        <w:rPr>
          <w:rFonts w:hint="eastAsia"/>
        </w:rPr>
        <w:br/>
      </w:r>
      <w:r>
        <w:rPr>
          <w:rFonts w:hint="eastAsia"/>
        </w:rPr>
        <w:t>　　第二节 异恶草松投资进入壁垒分析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异恶草松投资建议</w:t>
      </w:r>
      <w:r>
        <w:rPr>
          <w:rFonts w:hint="eastAsia"/>
        </w:rPr>
        <w:br/>
      </w:r>
      <w:r>
        <w:rPr>
          <w:rFonts w:hint="eastAsia"/>
        </w:rPr>
        <w:br/>
      </w:r>
      <w:r>
        <w:rPr>
          <w:rFonts w:hint="eastAsia"/>
        </w:rPr>
        <w:t>第十一章 2025-2031年中国异恶草松未来发展预测及投资前景分析</w:t>
      </w:r>
      <w:r>
        <w:rPr>
          <w:rFonts w:hint="eastAsia"/>
        </w:rPr>
        <w:br/>
      </w:r>
      <w:r>
        <w:rPr>
          <w:rFonts w:hint="eastAsia"/>
        </w:rPr>
        <w:t>　　第一节 未来异恶草松行业发展趋势分析</w:t>
      </w:r>
      <w:r>
        <w:rPr>
          <w:rFonts w:hint="eastAsia"/>
        </w:rPr>
        <w:br/>
      </w:r>
      <w:r>
        <w:rPr>
          <w:rFonts w:hint="eastAsia"/>
        </w:rPr>
        <w:t>　　　　一、未来异恶草松行业发展分析</w:t>
      </w:r>
      <w:r>
        <w:rPr>
          <w:rFonts w:hint="eastAsia"/>
        </w:rPr>
        <w:br/>
      </w:r>
      <w:r>
        <w:rPr>
          <w:rFonts w:hint="eastAsia"/>
        </w:rPr>
        <w:t>　　　　二、未来异恶草松行业技术开发方向</w:t>
      </w:r>
      <w:r>
        <w:rPr>
          <w:rFonts w:hint="eastAsia"/>
        </w:rPr>
        <w:br/>
      </w:r>
      <w:r>
        <w:rPr>
          <w:rFonts w:hint="eastAsia"/>
        </w:rPr>
        <w:t>　　　　三、总体行业“十五五”整体规划及预测</w:t>
      </w:r>
      <w:r>
        <w:rPr>
          <w:rFonts w:hint="eastAsia"/>
        </w:rPr>
        <w:br/>
      </w:r>
      <w:r>
        <w:rPr>
          <w:rFonts w:hint="eastAsia"/>
        </w:rPr>
        <w:t>　　第二节 异恶草松行业相关趋势预测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2025-2031年异恶草松技术开发、项目投资、生产及销售注意事项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异恶草松行业历程</w:t>
      </w:r>
      <w:r>
        <w:rPr>
          <w:rFonts w:hint="eastAsia"/>
        </w:rPr>
        <w:br/>
      </w:r>
      <w:r>
        <w:rPr>
          <w:rFonts w:hint="eastAsia"/>
        </w:rPr>
        <w:t>　　图表 异恶草松行业生命周期</w:t>
      </w:r>
      <w:r>
        <w:rPr>
          <w:rFonts w:hint="eastAsia"/>
        </w:rPr>
        <w:br/>
      </w:r>
      <w:r>
        <w:rPr>
          <w:rFonts w:hint="eastAsia"/>
        </w:rPr>
        <w:t>　　图表 异恶草松行业产业链分析</w:t>
      </w:r>
      <w:r>
        <w:rPr>
          <w:rFonts w:hint="eastAsia"/>
        </w:rPr>
        <w:br/>
      </w:r>
      <w:r>
        <w:rPr>
          <w:rFonts w:hint="eastAsia"/>
        </w:rPr>
        <w:t>　　……</w:t>
      </w:r>
      <w:r>
        <w:rPr>
          <w:rFonts w:hint="eastAsia"/>
        </w:rPr>
        <w:br/>
      </w:r>
      <w:r>
        <w:rPr>
          <w:rFonts w:hint="eastAsia"/>
        </w:rPr>
        <w:t>　　图表 2020-2025年中国异恶草松行业市场规模及增长情况</w:t>
      </w:r>
      <w:r>
        <w:rPr>
          <w:rFonts w:hint="eastAsia"/>
        </w:rPr>
        <w:br/>
      </w:r>
      <w:r>
        <w:rPr>
          <w:rFonts w:hint="eastAsia"/>
        </w:rPr>
        <w:t>　　图表 2020-2025年异恶草松行业市场容量分析</w:t>
      </w:r>
      <w:r>
        <w:rPr>
          <w:rFonts w:hint="eastAsia"/>
        </w:rPr>
        <w:br/>
      </w:r>
      <w:r>
        <w:rPr>
          <w:rFonts w:hint="eastAsia"/>
        </w:rPr>
        <w:t>　　……</w:t>
      </w:r>
      <w:r>
        <w:rPr>
          <w:rFonts w:hint="eastAsia"/>
        </w:rPr>
        <w:br/>
      </w:r>
      <w:r>
        <w:rPr>
          <w:rFonts w:hint="eastAsia"/>
        </w:rPr>
        <w:t>　　图表 2020-2025年中国异恶草松行业产能统计</w:t>
      </w:r>
      <w:r>
        <w:rPr>
          <w:rFonts w:hint="eastAsia"/>
        </w:rPr>
        <w:br/>
      </w:r>
      <w:r>
        <w:rPr>
          <w:rFonts w:hint="eastAsia"/>
        </w:rPr>
        <w:t>　　图表 2020-2025年中国异恶草松行业产量及增长趋势</w:t>
      </w:r>
      <w:r>
        <w:rPr>
          <w:rFonts w:hint="eastAsia"/>
        </w:rPr>
        <w:br/>
      </w:r>
      <w:r>
        <w:rPr>
          <w:rFonts w:hint="eastAsia"/>
        </w:rPr>
        <w:t>　　图表 异恶草松行业动态</w:t>
      </w:r>
      <w:r>
        <w:rPr>
          <w:rFonts w:hint="eastAsia"/>
        </w:rPr>
        <w:br/>
      </w:r>
      <w:r>
        <w:rPr>
          <w:rFonts w:hint="eastAsia"/>
        </w:rPr>
        <w:t>　　图表 2020-2025年中国异恶草松市场需求量及增速统计</w:t>
      </w:r>
      <w:r>
        <w:rPr>
          <w:rFonts w:hint="eastAsia"/>
        </w:rPr>
        <w:br/>
      </w:r>
      <w:r>
        <w:rPr>
          <w:rFonts w:hint="eastAsia"/>
        </w:rPr>
        <w:t>　　图表 2025年中国异恶草松行业需求领域分布格局</w:t>
      </w:r>
      <w:r>
        <w:rPr>
          <w:rFonts w:hint="eastAsia"/>
        </w:rPr>
        <w:br/>
      </w:r>
      <w:r>
        <w:rPr>
          <w:rFonts w:hint="eastAsia"/>
        </w:rPr>
        <w:t>　　……</w:t>
      </w:r>
      <w:r>
        <w:rPr>
          <w:rFonts w:hint="eastAsia"/>
        </w:rPr>
        <w:br/>
      </w:r>
      <w:r>
        <w:rPr>
          <w:rFonts w:hint="eastAsia"/>
        </w:rPr>
        <w:t>　　图表 2020-2025年中国异恶草松行业销售收入分析 单位：亿元</w:t>
      </w:r>
      <w:r>
        <w:rPr>
          <w:rFonts w:hint="eastAsia"/>
        </w:rPr>
        <w:br/>
      </w:r>
      <w:r>
        <w:rPr>
          <w:rFonts w:hint="eastAsia"/>
        </w:rPr>
        <w:t>　　图表 2020-2025年中国异恶草松行业盈利情况 单位：亿元</w:t>
      </w:r>
      <w:r>
        <w:rPr>
          <w:rFonts w:hint="eastAsia"/>
        </w:rPr>
        <w:br/>
      </w:r>
      <w:r>
        <w:rPr>
          <w:rFonts w:hint="eastAsia"/>
        </w:rPr>
        <w:t>　　图表 2020-2025年中国异恶草松行业利润总额统计</w:t>
      </w:r>
      <w:r>
        <w:rPr>
          <w:rFonts w:hint="eastAsia"/>
        </w:rPr>
        <w:br/>
      </w:r>
      <w:r>
        <w:rPr>
          <w:rFonts w:hint="eastAsia"/>
        </w:rPr>
        <w:t>　　……</w:t>
      </w:r>
      <w:r>
        <w:rPr>
          <w:rFonts w:hint="eastAsia"/>
        </w:rPr>
        <w:br/>
      </w:r>
      <w:r>
        <w:rPr>
          <w:rFonts w:hint="eastAsia"/>
        </w:rPr>
        <w:t>　　图表 2020-2025年中国异恶草松进口数量分析</w:t>
      </w:r>
      <w:r>
        <w:rPr>
          <w:rFonts w:hint="eastAsia"/>
        </w:rPr>
        <w:br/>
      </w:r>
      <w:r>
        <w:rPr>
          <w:rFonts w:hint="eastAsia"/>
        </w:rPr>
        <w:t>　　图表 2020-2025年中国异恶草松进口金额分析</w:t>
      </w:r>
      <w:r>
        <w:rPr>
          <w:rFonts w:hint="eastAsia"/>
        </w:rPr>
        <w:br/>
      </w:r>
      <w:r>
        <w:rPr>
          <w:rFonts w:hint="eastAsia"/>
        </w:rPr>
        <w:t>　　图表 2020-2025年中国异恶草松出口数量分析</w:t>
      </w:r>
      <w:r>
        <w:rPr>
          <w:rFonts w:hint="eastAsia"/>
        </w:rPr>
        <w:br/>
      </w:r>
      <w:r>
        <w:rPr>
          <w:rFonts w:hint="eastAsia"/>
        </w:rPr>
        <w:t>　　图表 2020-2025年中国异恶草松出口金额分析</w:t>
      </w:r>
      <w:r>
        <w:rPr>
          <w:rFonts w:hint="eastAsia"/>
        </w:rPr>
        <w:br/>
      </w:r>
      <w:r>
        <w:rPr>
          <w:rFonts w:hint="eastAsia"/>
        </w:rPr>
        <w:t>　　图表 2025年中国异恶草松进口国家及地区分析</w:t>
      </w:r>
      <w:r>
        <w:rPr>
          <w:rFonts w:hint="eastAsia"/>
        </w:rPr>
        <w:br/>
      </w:r>
      <w:r>
        <w:rPr>
          <w:rFonts w:hint="eastAsia"/>
        </w:rPr>
        <w:t>　　图表 2025年中国异恶草松出口国家及地区分析</w:t>
      </w:r>
      <w:r>
        <w:rPr>
          <w:rFonts w:hint="eastAsia"/>
        </w:rPr>
        <w:br/>
      </w:r>
      <w:r>
        <w:rPr>
          <w:rFonts w:hint="eastAsia"/>
        </w:rPr>
        <w:t>　　……</w:t>
      </w:r>
      <w:r>
        <w:rPr>
          <w:rFonts w:hint="eastAsia"/>
        </w:rPr>
        <w:br/>
      </w:r>
      <w:r>
        <w:rPr>
          <w:rFonts w:hint="eastAsia"/>
        </w:rPr>
        <w:t>　　图表 2020-2025年中国异恶草松行业企业数量情况 单位：家</w:t>
      </w:r>
      <w:r>
        <w:rPr>
          <w:rFonts w:hint="eastAsia"/>
        </w:rPr>
        <w:br/>
      </w:r>
      <w:r>
        <w:rPr>
          <w:rFonts w:hint="eastAsia"/>
        </w:rPr>
        <w:t>　　图表 2020-2025年中国异恶草松行业企业平均规模情况 单位：万元/家</w:t>
      </w:r>
      <w:r>
        <w:rPr>
          <w:rFonts w:hint="eastAsia"/>
        </w:rPr>
        <w:br/>
      </w:r>
      <w:r>
        <w:rPr>
          <w:rFonts w:hint="eastAsia"/>
        </w:rPr>
        <w:t>　　……</w:t>
      </w:r>
      <w:r>
        <w:rPr>
          <w:rFonts w:hint="eastAsia"/>
        </w:rPr>
        <w:br/>
      </w:r>
      <w:r>
        <w:rPr>
          <w:rFonts w:hint="eastAsia"/>
        </w:rPr>
        <w:t>　　图表 **地区异恶草松市场规模及增长情况</w:t>
      </w:r>
      <w:r>
        <w:rPr>
          <w:rFonts w:hint="eastAsia"/>
        </w:rPr>
        <w:br/>
      </w:r>
      <w:r>
        <w:rPr>
          <w:rFonts w:hint="eastAsia"/>
        </w:rPr>
        <w:t>　　图表 **地区异恶草松行业市场需求情况</w:t>
      </w:r>
      <w:r>
        <w:rPr>
          <w:rFonts w:hint="eastAsia"/>
        </w:rPr>
        <w:br/>
      </w:r>
      <w:r>
        <w:rPr>
          <w:rFonts w:hint="eastAsia"/>
        </w:rPr>
        <w:t>　　图表 **地区异恶草松市场规模及增长情况</w:t>
      </w:r>
      <w:r>
        <w:rPr>
          <w:rFonts w:hint="eastAsia"/>
        </w:rPr>
        <w:br/>
      </w:r>
      <w:r>
        <w:rPr>
          <w:rFonts w:hint="eastAsia"/>
        </w:rPr>
        <w:t>　　图表 **地区异恶草松行业市场需求情况</w:t>
      </w:r>
      <w:r>
        <w:rPr>
          <w:rFonts w:hint="eastAsia"/>
        </w:rPr>
        <w:br/>
      </w:r>
      <w:r>
        <w:rPr>
          <w:rFonts w:hint="eastAsia"/>
        </w:rPr>
        <w:t>　　图表 **地区异恶草松市场规模及增长情况</w:t>
      </w:r>
      <w:r>
        <w:rPr>
          <w:rFonts w:hint="eastAsia"/>
        </w:rPr>
        <w:br/>
      </w:r>
      <w:r>
        <w:rPr>
          <w:rFonts w:hint="eastAsia"/>
        </w:rPr>
        <w:t>　　图表 **地区异恶草松行业市场需求情况</w:t>
      </w:r>
      <w:r>
        <w:rPr>
          <w:rFonts w:hint="eastAsia"/>
        </w:rPr>
        <w:br/>
      </w:r>
      <w:r>
        <w:rPr>
          <w:rFonts w:hint="eastAsia"/>
        </w:rPr>
        <w:t>　　图表 **地区异恶草松市场规模及增长情况</w:t>
      </w:r>
      <w:r>
        <w:rPr>
          <w:rFonts w:hint="eastAsia"/>
        </w:rPr>
        <w:br/>
      </w:r>
      <w:r>
        <w:rPr>
          <w:rFonts w:hint="eastAsia"/>
        </w:rPr>
        <w:t>　　图表 **地区异恶草松行业市场需求情况</w:t>
      </w:r>
      <w:r>
        <w:rPr>
          <w:rFonts w:hint="eastAsia"/>
        </w:rPr>
        <w:br/>
      </w:r>
      <w:r>
        <w:rPr>
          <w:rFonts w:hint="eastAsia"/>
        </w:rPr>
        <w:t>　　……</w:t>
      </w:r>
      <w:r>
        <w:rPr>
          <w:rFonts w:hint="eastAsia"/>
        </w:rPr>
        <w:br/>
      </w:r>
      <w:r>
        <w:rPr>
          <w:rFonts w:hint="eastAsia"/>
        </w:rPr>
        <w:t>　　图表 异恶草松重点企业（一）基本信息</w:t>
      </w:r>
      <w:r>
        <w:rPr>
          <w:rFonts w:hint="eastAsia"/>
        </w:rPr>
        <w:br/>
      </w:r>
      <w:r>
        <w:rPr>
          <w:rFonts w:hint="eastAsia"/>
        </w:rPr>
        <w:t>　　图表 异恶草松重点企业（一）经营情况分析</w:t>
      </w:r>
      <w:r>
        <w:rPr>
          <w:rFonts w:hint="eastAsia"/>
        </w:rPr>
        <w:br/>
      </w:r>
      <w:r>
        <w:rPr>
          <w:rFonts w:hint="eastAsia"/>
        </w:rPr>
        <w:t>　　图表 异恶草松重点企业（一）主要经济指标情况</w:t>
      </w:r>
      <w:r>
        <w:rPr>
          <w:rFonts w:hint="eastAsia"/>
        </w:rPr>
        <w:br/>
      </w:r>
      <w:r>
        <w:rPr>
          <w:rFonts w:hint="eastAsia"/>
        </w:rPr>
        <w:t>　　图表 异恶草松重点企业（一）盈利能力情况</w:t>
      </w:r>
      <w:r>
        <w:rPr>
          <w:rFonts w:hint="eastAsia"/>
        </w:rPr>
        <w:br/>
      </w:r>
      <w:r>
        <w:rPr>
          <w:rFonts w:hint="eastAsia"/>
        </w:rPr>
        <w:t>　　图表 异恶草松重点企业（一）偿债能力情况</w:t>
      </w:r>
      <w:r>
        <w:rPr>
          <w:rFonts w:hint="eastAsia"/>
        </w:rPr>
        <w:br/>
      </w:r>
      <w:r>
        <w:rPr>
          <w:rFonts w:hint="eastAsia"/>
        </w:rPr>
        <w:t>　　图表 异恶草松重点企业（一）运营能力情况</w:t>
      </w:r>
      <w:r>
        <w:rPr>
          <w:rFonts w:hint="eastAsia"/>
        </w:rPr>
        <w:br/>
      </w:r>
      <w:r>
        <w:rPr>
          <w:rFonts w:hint="eastAsia"/>
        </w:rPr>
        <w:t>　　图表 异恶草松重点企业（一）成长能力情况</w:t>
      </w:r>
      <w:r>
        <w:rPr>
          <w:rFonts w:hint="eastAsia"/>
        </w:rPr>
        <w:br/>
      </w:r>
      <w:r>
        <w:rPr>
          <w:rFonts w:hint="eastAsia"/>
        </w:rPr>
        <w:t>　　图表 异恶草松重点企业（二）基本信息</w:t>
      </w:r>
      <w:r>
        <w:rPr>
          <w:rFonts w:hint="eastAsia"/>
        </w:rPr>
        <w:br/>
      </w:r>
      <w:r>
        <w:rPr>
          <w:rFonts w:hint="eastAsia"/>
        </w:rPr>
        <w:t>　　图表 异恶草松重点企业（二）经营情况分析</w:t>
      </w:r>
      <w:r>
        <w:rPr>
          <w:rFonts w:hint="eastAsia"/>
        </w:rPr>
        <w:br/>
      </w:r>
      <w:r>
        <w:rPr>
          <w:rFonts w:hint="eastAsia"/>
        </w:rPr>
        <w:t>　　图表 异恶草松重点企业（二）主要经济指标情况</w:t>
      </w:r>
      <w:r>
        <w:rPr>
          <w:rFonts w:hint="eastAsia"/>
        </w:rPr>
        <w:br/>
      </w:r>
      <w:r>
        <w:rPr>
          <w:rFonts w:hint="eastAsia"/>
        </w:rPr>
        <w:t>　　图表 异恶草松重点企业（二）盈利能力情况</w:t>
      </w:r>
      <w:r>
        <w:rPr>
          <w:rFonts w:hint="eastAsia"/>
        </w:rPr>
        <w:br/>
      </w:r>
      <w:r>
        <w:rPr>
          <w:rFonts w:hint="eastAsia"/>
        </w:rPr>
        <w:t>　　图表 异恶草松重点企业（二）偿债能力情况</w:t>
      </w:r>
      <w:r>
        <w:rPr>
          <w:rFonts w:hint="eastAsia"/>
        </w:rPr>
        <w:br/>
      </w:r>
      <w:r>
        <w:rPr>
          <w:rFonts w:hint="eastAsia"/>
        </w:rPr>
        <w:t>　　图表 异恶草松重点企业（二）运营能力情况</w:t>
      </w:r>
      <w:r>
        <w:rPr>
          <w:rFonts w:hint="eastAsia"/>
        </w:rPr>
        <w:br/>
      </w:r>
      <w:r>
        <w:rPr>
          <w:rFonts w:hint="eastAsia"/>
        </w:rPr>
        <w:t>　　图表 异恶草松重点企业（二）成长能力情况</w:t>
      </w:r>
      <w:r>
        <w:rPr>
          <w:rFonts w:hint="eastAsia"/>
        </w:rPr>
        <w:br/>
      </w:r>
      <w:r>
        <w:rPr>
          <w:rFonts w:hint="eastAsia"/>
        </w:rPr>
        <w:t>　　图表 异恶草松重点企业（三）基本信息</w:t>
      </w:r>
      <w:r>
        <w:rPr>
          <w:rFonts w:hint="eastAsia"/>
        </w:rPr>
        <w:br/>
      </w:r>
      <w:r>
        <w:rPr>
          <w:rFonts w:hint="eastAsia"/>
        </w:rPr>
        <w:t>　　图表 异恶草松重点企业（三）经营情况分析</w:t>
      </w:r>
      <w:r>
        <w:rPr>
          <w:rFonts w:hint="eastAsia"/>
        </w:rPr>
        <w:br/>
      </w:r>
      <w:r>
        <w:rPr>
          <w:rFonts w:hint="eastAsia"/>
        </w:rPr>
        <w:t>　　图表 异恶草松重点企业（三）主要经济指标情况</w:t>
      </w:r>
      <w:r>
        <w:rPr>
          <w:rFonts w:hint="eastAsia"/>
        </w:rPr>
        <w:br/>
      </w:r>
      <w:r>
        <w:rPr>
          <w:rFonts w:hint="eastAsia"/>
        </w:rPr>
        <w:t>　　图表 异恶草松重点企业（三）盈利能力情况</w:t>
      </w:r>
      <w:r>
        <w:rPr>
          <w:rFonts w:hint="eastAsia"/>
        </w:rPr>
        <w:br/>
      </w:r>
      <w:r>
        <w:rPr>
          <w:rFonts w:hint="eastAsia"/>
        </w:rPr>
        <w:t>　　图表 异恶草松重点企业（三）偿债能力情况</w:t>
      </w:r>
      <w:r>
        <w:rPr>
          <w:rFonts w:hint="eastAsia"/>
        </w:rPr>
        <w:br/>
      </w:r>
      <w:r>
        <w:rPr>
          <w:rFonts w:hint="eastAsia"/>
        </w:rPr>
        <w:t>　　图表 异恶草松重点企业（三）运营能力情况</w:t>
      </w:r>
      <w:r>
        <w:rPr>
          <w:rFonts w:hint="eastAsia"/>
        </w:rPr>
        <w:br/>
      </w:r>
      <w:r>
        <w:rPr>
          <w:rFonts w:hint="eastAsia"/>
        </w:rPr>
        <w:t>　　图表 异恶草松重点企业（三）成长能力情况</w:t>
      </w:r>
      <w:r>
        <w:rPr>
          <w:rFonts w:hint="eastAsia"/>
        </w:rPr>
        <w:br/>
      </w:r>
      <w:r>
        <w:rPr>
          <w:rFonts w:hint="eastAsia"/>
        </w:rPr>
        <w:t>　　……</w:t>
      </w:r>
      <w:r>
        <w:rPr>
          <w:rFonts w:hint="eastAsia"/>
        </w:rPr>
        <w:br/>
      </w:r>
      <w:r>
        <w:rPr>
          <w:rFonts w:hint="eastAsia"/>
        </w:rPr>
        <w:t>　　图表 2025-2031年中国异恶草松行业产能预测</w:t>
      </w:r>
      <w:r>
        <w:rPr>
          <w:rFonts w:hint="eastAsia"/>
        </w:rPr>
        <w:br/>
      </w:r>
      <w:r>
        <w:rPr>
          <w:rFonts w:hint="eastAsia"/>
        </w:rPr>
        <w:t>　　图表 2025-2031年中国异恶草松行业产量预测</w:t>
      </w:r>
      <w:r>
        <w:rPr>
          <w:rFonts w:hint="eastAsia"/>
        </w:rPr>
        <w:br/>
      </w:r>
      <w:r>
        <w:rPr>
          <w:rFonts w:hint="eastAsia"/>
        </w:rPr>
        <w:t>　　图表 2025-2031年中国异恶草松市场需求量预测</w:t>
      </w:r>
      <w:r>
        <w:rPr>
          <w:rFonts w:hint="eastAsia"/>
        </w:rPr>
        <w:br/>
      </w:r>
      <w:r>
        <w:rPr>
          <w:rFonts w:hint="eastAsia"/>
        </w:rPr>
        <w:t>　　图表 2025-2031年中国异恶草松行业供需平衡预测</w:t>
      </w:r>
      <w:r>
        <w:rPr>
          <w:rFonts w:hint="eastAsia"/>
        </w:rPr>
        <w:br/>
      </w:r>
      <w:r>
        <w:rPr>
          <w:rFonts w:hint="eastAsia"/>
        </w:rPr>
        <w:t>　　图表 2025-2031年中国异恶草松行业风险分析</w:t>
      </w:r>
      <w:r>
        <w:rPr>
          <w:rFonts w:hint="eastAsia"/>
        </w:rPr>
        <w:br/>
      </w:r>
      <w:r>
        <w:rPr>
          <w:rFonts w:hint="eastAsia"/>
        </w:rPr>
        <w:t>　　图表 2025-2031年中国异恶草松行业市场容量预测</w:t>
      </w:r>
      <w:r>
        <w:rPr>
          <w:rFonts w:hint="eastAsia"/>
        </w:rPr>
        <w:br/>
      </w:r>
      <w:r>
        <w:rPr>
          <w:rFonts w:hint="eastAsia"/>
        </w:rPr>
        <w:t>　　图表 2025-2031年中国异恶草松行业市场规模预测</w:t>
      </w:r>
      <w:r>
        <w:rPr>
          <w:rFonts w:hint="eastAsia"/>
        </w:rPr>
        <w:br/>
      </w:r>
      <w:r>
        <w:rPr>
          <w:rFonts w:hint="eastAsia"/>
        </w:rPr>
        <w:t>　　图表 2025-2031年中国异恶草松市场前景分析</w:t>
      </w:r>
      <w:r>
        <w:rPr>
          <w:rFonts w:hint="eastAsia"/>
        </w:rPr>
        <w:br/>
      </w:r>
      <w:r>
        <w:rPr>
          <w:rFonts w:hint="eastAsia"/>
        </w:rPr>
        <w:t>　　图表 2025-2031年中国异恶草松行业发展趋势预测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24efd9b7a46e2" w:history="1">
        <w:r>
          <w:rPr>
            <w:rStyle w:val="Hyperlink"/>
          </w:rPr>
          <w:t>2025-2031年中国异恶草松行业发展调研与前景趋势预测报告</w:t>
        </w:r>
      </w:hyperlink>
      <w:r>
        <w:rPr>
          <w:color w:val="C00000"/>
        </w:rPr>
        <w:t>》，报告编号：</w:t>
      </w:r>
      <w:r>
        <w:rPr>
          <w:rFonts w:hint="eastAsia"/>
          <w:color w:val="C00000"/>
        </w:rPr>
        <w:t>3392218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24efd9b7a46e2" w:history="1">
        <w:r>
          <w:rPr>
            <w:rStyle w:val="Hyperlink"/>
          </w:rPr>
          <w:t>https://www.20087.com/8/21/YiECaoSongFaZhanXianZhuangQianJing.html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热点：异恶草松除草剂使用范围、异恶草松除草剂使用范围、异恶草酮和异恶草松、异恶草松水稻使用方法、异恶草松水稻注意事项、广灭灵、异恶草松玉米田能用吗、异恶草松对后茬的影响、富美实广灭灵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e4945c8cc4daa" w:history="1">
      <w:r>
        <w:rPr>
          <w:rStyle w:val="Hyperlink"/>
        </w:rPr>
        <w:t>2025-2031年中国异恶草松行业发展调研与前景趋势预测报告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iECaoSongFaZhanXianZhuangQianJing.html" TargetMode="External" Id="Ree124efd9b7a46e2" /></Relationships>
</file>

<file path=word/_rels/header2.xml.rels>&#65279;<?xml version="1.0" encoding="utf-8"?><Relationships xmlns="http://schemas.openxmlformats.org/package/2006/relationships"><Relationship Type="http://schemas.openxmlformats.org/officeDocument/2006/relationships/hyperlink" Target="https://www.20087.com/8/21/YiECaoSongFaZhanXianZhuangQianJing.html" TargetMode="External" Id="Rca0e4945c8cc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2025-05-24T08:17:00Z</dcterms:created>
  <dcterms:modified xsi:type="dcterms:W3CDTF">2025-05-24T09:17:00Z</dcterms:modified>
  <dc:subject>2025-2031年中国异恶草松行业发展调研与前景趋势预测报告</dc:subject>
  <dc:title>2025-2031年中国异恶草松行业发展调研与前景趋势预测报告</dc:title>
  <cp:keywords>2025-2031年中国异恶草松行业发展调研与前景趋势预测报告</cp:keywords>
  <dc:description>2025-2031年中国异恶草松行业发展调研与前景趋势预测报告</dc:description>
</cp:coreProperties>
</file>