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9867a126d4fd6" w:history="1">
              <w:r>
                <w:rPr>
                  <w:rStyle w:val="Hyperlink"/>
                </w:rPr>
                <w:t>中国防焦剂行业现状分析与市场前景预测报告（2025-2031年）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9867a126d4fd6" w:history="1">
              <w:r>
                <w:rPr>
                  <w:rStyle w:val="Hyperlink"/>
                </w:rPr>
                <w:t>中国防焦剂行业现状分析与市场前景预测报告（2025-2031年）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9867a126d4fd6" w:history="1">
                <w:r>
                  <w:rPr>
                    <w:rStyle w:val="Hyperlink"/>
                  </w:rPr>
                  <w:t>https://www.20087.com/9/91/FangJiaoJiHangYeFaZhanQianJing.html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焦剂在石油炼制和石油化工过程中扮演着关键角色，用于防止加热炉管和反应器内壁结焦，提高热效率和延长设备使用寿命。当前市场上防焦剂种类繁多，针对性强，能够适应不同的工况条件。随着环保法规的日趋严格，绿色环保、低毒性的防焦剂产品越来越受到欢迎，同时，复合型防焦剂的研发也是提升防焦效果和应用范围的热点。</w:t>
      </w:r>
      <w:r>
        <w:rPr>
          <w:rFonts w:hint="eastAsia"/>
        </w:rPr>
        <w:br/>
      </w:r>
      <w:r>
        <w:rPr>
          <w:rFonts w:hint="eastAsia"/>
        </w:rPr>
        <w:t>　　防焦剂行业的发展趋势将聚焦于高效能和生态友好。随着原油重质化趋势明显，开发能有效应对重油加工难题的高性能防焦剂将成为关键。此外，基于生物技术的绿色防焦剂研发，以及与数字化技术的结合，通过在线监测和智能化调整添加方案，将提升防焦剂使用的精准性和经济效益，推动行业向智能化、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9867a126d4fd6" w:history="1">
        <w:r>
          <w:rPr>
            <w:rStyle w:val="Hyperlink"/>
          </w:rPr>
          <w:t>中国防焦剂行业现状分析与市场前景预测报告（2025-2031年）</w:t>
        </w:r>
      </w:hyperlink>
      <w:r>
        <w:rPr>
          <w:rFonts w:hint="eastAsia"/>
        </w:rPr>
        <w:t>》通过详实的数据分析，全面解析了防焦剂行业的市场规模、需求动态及价格趋势，深入探讨了防焦剂产业链上下游的协同关系与竞争格局变化。报告对防焦剂细分市场进行精准划分，结合重点企业研究，揭示了品牌影响力与市场集中度的现状，为行业参与者提供了清晰的竞争态势洞察。同时，报告结合宏观经济环境、技术发展路径及消费者需求演变，科学预测了防焦剂行业的未来发展方向，并针对潜在风险提出了切实可行的应对策略。报告为防焦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防焦剂行业概述</w:t>
      </w:r>
      <w:r>
        <w:rPr>
          <w:rFonts w:hint="eastAsia"/>
        </w:rPr>
        <w:br/>
      </w:r>
      <w:r>
        <w:rPr>
          <w:rFonts w:hint="eastAsia"/>
        </w:rPr>
        <w:t>　　第一节 防焦剂定义与分类</w:t>
      </w:r>
      <w:r>
        <w:rPr>
          <w:rFonts w:hint="eastAsia"/>
        </w:rPr>
        <w:br/>
      </w:r>
      <w:r>
        <w:rPr>
          <w:rFonts w:hint="eastAsia"/>
        </w:rPr>
        <w:t>　　第二节 防焦剂应用领域</w:t>
      </w:r>
      <w:r>
        <w:rPr>
          <w:rFonts w:hint="eastAsia"/>
        </w:rPr>
        <w:br/>
      </w:r>
      <w:r>
        <w:rPr>
          <w:rFonts w:hint="eastAsia"/>
        </w:rPr>
        <w:t>　　第三节 防焦剂行业经济指标分析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防焦剂产业链及经营模式分析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三、防焦剂销售模式及销售渠道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全球防焦剂市场发展综述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2019-2024年全球防焦剂市场规模与趋势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主要国家与地区防焦剂市场分析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2025-2031年全球防焦剂行业发展趋势与前景预测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中国防焦剂行业市场分析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2024-2025年防焦剂产能与投资动态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一、国内防焦剂产能及利用情况</w:t>
      </w:r>
      <w:r>
        <w:rPr>
          <w:rFonts w:hint="eastAsia"/>
        </w:rPr>
        <w:br/>
      </w:r>
      <w:r>
        <w:rPr>
          <w:rFonts w:hint="eastAsia"/>
        </w:rPr>
        <w:t>　　　　二、防焦剂产能扩张与投资动态</w:t>
      </w:r>
      <w:r>
        <w:rPr>
          <w:rFonts w:hint="eastAsia"/>
        </w:rPr>
        <w:br/>
      </w:r>
      <w:r>
        <w:rPr>
          <w:rFonts w:hint="eastAsia"/>
        </w:rPr>
        <w:t>　　第二节 防焦剂行业产量情况分析与趋势预测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一、2019-2024年防焦剂行业产量数据统计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1、2019-2024年防焦剂产量及增长趋势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2、2019-2024年防焦剂细分产品产量及份额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二、影响防焦剂产量的关键因素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三、2025-2031年防焦剂产量预测</w:t>
      </w:r>
      <w:r>
        <w:rPr>
          <w:rFonts w:hint="eastAsia"/>
        </w:rPr>
        <w:br/>
      </w:r>
      <w:r>
        <w:rPr>
          <w:rFonts w:hint="eastAsia"/>
        </w:rPr>
        <w:t>　　第三节 2025-2031年防焦剂市场需求与销售分析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一、2024-2025年防焦剂行业需求现状</w:t>
      </w:r>
      <w:r>
        <w:rPr>
          <w:rFonts w:hint="eastAsia"/>
        </w:rPr>
        <w:br/>
      </w:r>
      <w:r>
        <w:rPr>
          <w:rFonts w:hint="eastAsia"/>
        </w:rPr>
        <w:t>　　　　二、防焦剂客户群体与需求特点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三、2019-2024年防焦剂行业销售规模分析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四、2025-2031年防焦剂市场增长潜力与规模预测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2024-2025年防焦剂行业技术发展现状及趋势分析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防焦剂行业技术发展现状分析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国内外防焦剂行业技术差异与原因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防焦剂行业技术发展方向、趋势预测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提升防焦剂行业技术能力策略建议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中国防焦剂细分市场与下游应用领域分析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防焦剂细分市场分析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一、2024-2025年防焦剂主要细分产品市场现状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防焦剂下游应用与客户群体分析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一、2024-2025年防焦剂各应用领域市场现状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防焦剂价格机制与竞争策略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一、2019-2024年防焦剂市场价格走势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防焦剂定价策略与方法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2025-2031年防焦剂价格竞争态势与趋势预测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中国防焦剂行业重点区域市场研究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2024-2025年重点区域防焦剂市场发展概况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二、2019-2024年防焦剂市场需求规模情况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三、2025-2031年防焦剂行业发展潜力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二、2019-2024年防焦剂市场需求规模情况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三、2025-2031年防焦剂行业发展潜力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二、2019-2024年防焦剂市场需求规模情况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三、2025-2031年防焦剂行业发展潜力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二、2019-2024年防焦剂市场需求规模情况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三、2025-2031年防焦剂行业发展潜力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二、2019-2024年防焦剂市场需求规模情况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三、2025-2031年防焦剂行业发展潜力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2019-2024年中国防焦剂行业进出口情况分析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防焦剂行业进口情况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一、2019-2024年防焦剂进口规模及增长情况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二、防焦剂主要进口来源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防焦剂行业出口情况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一、2019-2024年防焦剂出口规模及增长情况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二、防焦剂主要出口目的地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2019-2024年中国防焦剂行业总体发展与财务状况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2019-2024年中国防焦剂行业规模情况</w:t>
      </w:r>
      <w:r>
        <w:rPr>
          <w:rFonts w:hint="eastAsia"/>
        </w:rPr>
        <w:br/>
      </w:r>
      <w:r>
        <w:rPr>
          <w:rFonts w:hint="eastAsia"/>
        </w:rPr>
        <w:t>　　　　一、防焦剂行业企业数量规模</w:t>
      </w:r>
      <w:r>
        <w:rPr>
          <w:rFonts w:hint="eastAsia"/>
        </w:rPr>
        <w:br/>
      </w:r>
      <w:r>
        <w:rPr>
          <w:rFonts w:hint="eastAsia"/>
        </w:rPr>
        <w:t>　　　　二、防焦剂行业从业人员规模</w:t>
      </w:r>
      <w:r>
        <w:rPr>
          <w:rFonts w:hint="eastAsia"/>
        </w:rPr>
        <w:br/>
      </w:r>
      <w:r>
        <w:rPr>
          <w:rFonts w:hint="eastAsia"/>
        </w:rPr>
        <w:t>　　　　三、防焦剂行业市场敏感性分析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2019-2024年中国防焦剂行业财务能力分析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一、防焦剂行业盈利能力</w:t>
      </w:r>
      <w:r>
        <w:rPr>
          <w:rFonts w:hint="eastAsia"/>
        </w:rPr>
        <w:br/>
      </w:r>
      <w:r>
        <w:rPr>
          <w:rFonts w:hint="eastAsia"/>
        </w:rPr>
        <w:t>　　　　二、防焦剂行业偿债能力</w:t>
      </w:r>
      <w:r>
        <w:rPr>
          <w:rFonts w:hint="eastAsia"/>
        </w:rPr>
        <w:br/>
      </w:r>
      <w:r>
        <w:rPr>
          <w:rFonts w:hint="eastAsia"/>
        </w:rPr>
        <w:t>　　　　三、防焦剂行业营运能力</w:t>
      </w:r>
      <w:r>
        <w:rPr>
          <w:rFonts w:hint="eastAsia"/>
        </w:rPr>
        <w:br/>
      </w:r>
      <w:r>
        <w:rPr>
          <w:rFonts w:hint="eastAsia"/>
        </w:rPr>
        <w:t>　　　　四、防焦剂行业发展能力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防焦剂行业重点企业调研分析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二、企业防焦剂业务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二、企业防焦剂业务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二、企业防焦剂业务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二、企业防焦剂业务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二、企业防焦剂业务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二、企业防焦剂业务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中国防焦剂行业竞争格局分析</w:t>
      </w:r>
      <w:r>
        <w:rPr>
          <w:rFonts w:hint="eastAsia"/>
        </w:rPr>
        <w:br/>
      </w:r>
      <w:r>
        <w:rPr>
          <w:rFonts w:hint="eastAsia"/>
        </w:rPr>
        <w:t>　　第一节 防焦剂行业竞争格局总览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2024-2025年防焦剂行业竞争力分析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2019-2024年防焦剂行业企业并购活动分析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2024-2025年防焦剂行业会展与招投标活动分析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一、防焦剂行业会展活动及其市场影响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2025年中国防焦剂企业发展企业发展策略与建议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防焦剂销售模式与渠道策略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防焦剂品牌与市场推广策略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防焦剂研发投入与技术创新能力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防焦剂合作联盟与资源整合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中国防焦剂行业风险与对策</w:t>
      </w:r>
      <w:r>
        <w:rPr>
          <w:rFonts w:hint="eastAsia"/>
        </w:rPr>
        <w:br/>
      </w:r>
      <w:r>
        <w:rPr>
          <w:rFonts w:hint="eastAsia"/>
        </w:rPr>
        <w:t>　　第一节 防焦剂行业SWOT分析</w:t>
      </w:r>
      <w:r>
        <w:rPr>
          <w:rFonts w:hint="eastAsia"/>
        </w:rPr>
        <w:br/>
      </w:r>
      <w:r>
        <w:rPr>
          <w:rFonts w:hint="eastAsia"/>
        </w:rPr>
        <w:t>　　　　一、防焦剂行业优势</w:t>
      </w:r>
      <w:r>
        <w:rPr>
          <w:rFonts w:hint="eastAsia"/>
        </w:rPr>
        <w:br/>
      </w:r>
      <w:r>
        <w:rPr>
          <w:rFonts w:hint="eastAsia"/>
        </w:rPr>
        <w:t>　　　　二、防焦剂行业劣势</w:t>
      </w:r>
      <w:r>
        <w:rPr>
          <w:rFonts w:hint="eastAsia"/>
        </w:rPr>
        <w:br/>
      </w:r>
      <w:r>
        <w:rPr>
          <w:rFonts w:hint="eastAsia"/>
        </w:rPr>
        <w:t>　　　　三、防焦剂市场机会</w:t>
      </w:r>
      <w:r>
        <w:rPr>
          <w:rFonts w:hint="eastAsia"/>
        </w:rPr>
        <w:br/>
      </w:r>
      <w:r>
        <w:rPr>
          <w:rFonts w:hint="eastAsia"/>
        </w:rPr>
        <w:t>　　　　四、防焦剂市场威胁</w:t>
      </w:r>
      <w:r>
        <w:rPr>
          <w:rFonts w:hint="eastAsia"/>
        </w:rPr>
        <w:br/>
      </w:r>
      <w:r>
        <w:rPr>
          <w:rFonts w:hint="eastAsia"/>
        </w:rPr>
        <w:t>　　第二节 防焦剂行业风险及对策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2025-2031年中国防焦剂行业前景与发展趋势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2024-2025年防焦剂行业发展环境分析</w:t>
      </w:r>
      <w:r>
        <w:rPr>
          <w:rFonts w:hint="eastAsia"/>
        </w:rPr>
        <w:br/>
      </w:r>
      <w:r>
        <w:rPr>
          <w:rFonts w:hint="eastAsia"/>
        </w:rPr>
        <w:t>　　　　一、防焦剂行业主管部门与监管体制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二、防焦剂行业主要法律法规及政策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三、防焦剂行业标准与质量监管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2025-2031年防焦剂行业发展趋势与方向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2025-2031年防焦剂行业发展潜力与机遇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防焦剂行业研究结论与建议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(中智.林)防焦剂行业发展建议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2019-2024年中国防焦剂市场规模及增长情况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2019-2024年中国防焦剂行业产量及增长趋势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2025-2031年中国防焦剂行业产量预测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2019-2024年中国防焦剂行业市场需求及增长情况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2025-2031年中国防焦剂行业市场需求预测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2019-2024年中国防焦剂行业利润及增长情况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**地区防焦剂行业市场需求情况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**地区防焦剂行业市场需求情况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2019-2024年中国防焦剂行业出口情况分析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2019-2024年中国防焦剂行业产品市场价格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2025-2031年中国防焦剂行业产品市场价格走势预测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防焦剂重点企业经营情况分析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防焦剂重点企业经营情况分析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2025-2031年中国防焦剂市场规模预测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2025-2031年中国防焦剂行业利润预测</w:t>
      </w:r>
      <w:r>
        <w:rPr>
          <w:rFonts w:hint="eastAsia"/>
        </w:rPr>
        <w:br/>
      </w:r>
      <w:r>
        <w:rPr>
          <w:rFonts w:hint="eastAsia"/>
        </w:rPr>
        <w:t>　　图表 2025年防焦剂行业壁垒</w:t>
      </w:r>
      <w:r>
        <w:rPr>
          <w:rFonts w:hint="eastAsia"/>
        </w:rPr>
        <w:br/>
      </w:r>
      <w:r>
        <w:rPr>
          <w:rFonts w:hint="eastAsia"/>
        </w:rPr>
        <w:t>　　图表 2025年防焦剂市场前景分析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2025-2031年中国防焦剂市场需求预测</w:t>
      </w:r>
      <w:r>
        <w:rPr>
          <w:rFonts w:hint="eastAsia"/>
        </w:rPr>
        <w:br/>
      </w:r>
      <w:r>
        <w:rPr>
          <w:rFonts w:hint="eastAsia"/>
        </w:rPr>
        <w:t>　　图表 2025年防焦剂发展趋势预测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9867a126d4fd6" w:history="1">
        <w:r>
          <w:rPr>
            <w:rStyle w:val="Hyperlink"/>
          </w:rPr>
          <w:t>中国防焦剂行业现状分析与市场前景预测报告（2025-2031年）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9867a126d4fd6" w:history="1">
        <w:r>
          <w:rPr>
            <w:rStyle w:val="Hyperlink"/>
          </w:rPr>
          <w:t>https://www.20087.com/9/91/FangJiaoJiHangYeFaZhanQianJing.html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热点：除焦剂的主要成分、防焦剂ctp用法与用量、橡胶防焦剂、防焦剂EC与CTP的区别、防焦剂在橡胶中的作用、防焦剂ctp在橡胶配方中用多了会怎么样、焦亚硫酸钠是什么添加剂、防焦剂YG-1、clecim公司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0cec94b214358" w:history="1">
      <w:r>
        <w:rPr>
          <w:rStyle w:val="Hyperlink"/>
        </w:rPr>
        <w:t>中国防焦剂行业现状分析与市场前景预测报告（2025-2031年）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FangJiaoJiHangYeFaZhanQianJing.html" TargetMode="External" Id="R62e9867a126d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FangJiaoJiHangYeFaZhanQianJing.html" TargetMode="External" Id="R4fe0cec94b21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2024-11-05T23:21:00Z</dcterms:created>
  <dcterms:modified xsi:type="dcterms:W3CDTF">2024-11-06T00:21:00Z</dcterms:modified>
  <dc:subject>中国防焦剂行业现状分析与市场前景预测报告（2025-2031年）</dc:subject>
  <dc:title>中国防焦剂行业现状分析与市场前景预测报告（2025-2031年）</dc:title>
  <cp:keywords>中国防焦剂行业现状分析与市场前景预测报告（2025-2031年）</cp:keywords>
  <dc:description>中国防焦剂行业现状分析与市场前景预测报告（2025-2031年）</dc:description>
</cp:coreProperties>
</file>