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dbd28d524449" w:history="1">
              <w:r>
                <w:rPr>
                  <w:rStyle w:val="Hyperlink"/>
                </w:rPr>
                <w:t>2025-2031年中国MS树脂（苯乙烯-甲基丙烯酸甲酯树脂）行业全面调研与发展趋势报告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dbd28d524449" w:history="1">
              <w:r>
                <w:rPr>
                  <w:rStyle w:val="Hyperlink"/>
                </w:rPr>
                <w:t>2025-2031年中国MS树脂（苯乙烯-甲基丙烯酸甲酯树脂）行业全面调研与发展趋势报告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3dbd28d524449" w:history="1">
                <w:r>
                  <w:rPr>
                    <w:rStyle w:val="Hyperlink"/>
                  </w:rPr>
                  <w:t>https://www.20087.com/0/02/MSShuZhiBenYiXiJiaJiBingXiSuanJi.html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树脂作为一种重要的高分子材料，在多个领域都有广泛的应用。其发展现状呈现出高性能化、多功能化和环保化的趋势。MS树脂具有优异的透明度、耐候性和加工性能，因此在包装、建筑材料、汽车零部件等领域得到了广泛应用。同时，随着技术的不断进步和市场需求的提升，MS树脂也在逐步拓展其应用领域，如进入光电领域作为光学材料使用等。</w:t>
      </w:r>
      <w:r>
        <w:rPr>
          <w:rFonts w:hint="eastAsia"/>
        </w:rPr>
        <w:br/>
      </w:r>
      <w:r>
        <w:rPr>
          <w:rFonts w:hint="eastAsia"/>
        </w:rPr>
        <w:t>　　未来，MS树脂（苯乙烯-甲基丙烯酸甲酯树脂）将继续朝着高性能化、环保化和定制化的方向发展。为了满足不同领域对材料性能的需求，MS树脂将不断提升其力学性能、耐热性能等方面的表现。同时，随着全球环保意识的提升和可持续发展战略的推进，MS树脂的环保性能也将成为未来发展的重要考量因素。此外，随着个性化消费趋势的兴起，定制化MS树脂产品也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3dbd28d524449" w:history="1">
        <w:r>
          <w:rPr>
            <w:rStyle w:val="Hyperlink"/>
          </w:rPr>
          <w:t>2025-2031年中国MS树脂（苯乙烯-甲基丙烯酸甲酯树脂）行业全面调研与发展趋势报告</w:t>
        </w:r>
      </w:hyperlink>
      <w:r>
        <w:rPr>
          <w:rFonts w:hint="eastAsia"/>
        </w:rPr>
        <w:t>》基于多年MS树脂（苯乙烯-甲基丙烯酸甲酯树脂）行业研究积累，结合当前市场发展现状，依托国家权威数据资源和长期市场监测数据库，对MS树脂（苯乙烯-甲基丙烯酸甲酯树脂）行业进行了全面调研与分析。报告详细阐述了MS树脂（苯乙烯-甲基丙烯酸甲酯树脂）市场规模、市场前景、发展趋势、技术现状及未来方向，重点分析了行业内主要企业的竞争格局，并通过SWOT分析揭示了MS树脂（苯乙烯-甲基丙烯酸甲酯树脂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83dbd28d524449" w:history="1">
        <w:r>
          <w:rPr>
            <w:rStyle w:val="Hyperlink"/>
          </w:rPr>
          <w:t>2025-2031年中国MS树脂（苯乙烯-甲基丙烯酸甲酯树脂）行业全面调研与发展趋势报告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》为投资者提供了准确的市场现状解读，帮助预判行业前景，挖掘投资价值，同时从投资策略和营销策略等角度提出实用建议，助力投资者在MS树脂（苯乙烯-甲基丙烯酸甲酯树脂）行业中把握机遇、规避风险。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我国MS树脂概述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国外MS树脂市场发展概况</w:t>
      </w:r>
      <w:r>
        <w:rPr>
          <w:rFonts w:hint="eastAsia"/>
        </w:rPr>
        <w:br/>
      </w:r>
      <w:r>
        <w:rPr>
          <w:rFonts w:hint="eastAsia"/>
        </w:rPr>
        <w:t>　　第一节 全球MS树脂市场调研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2025年我国MS树脂环境分析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我国MS树脂技术发展分析</w:t>
      </w:r>
      <w:r>
        <w:rPr>
          <w:rFonts w:hint="eastAsia"/>
        </w:rPr>
        <w:br/>
      </w:r>
      <w:r>
        <w:rPr>
          <w:rFonts w:hint="eastAsia"/>
        </w:rPr>
        <w:t>　　第一节 当前我国MS树脂技术发展现况分析</w:t>
      </w:r>
      <w:r>
        <w:rPr>
          <w:rFonts w:hint="eastAsia"/>
        </w:rPr>
        <w:br/>
      </w:r>
      <w:r>
        <w:rPr>
          <w:rFonts w:hint="eastAsia"/>
        </w:rPr>
        <w:t>　　第二节 我国MS树脂技术成熟度分析</w:t>
      </w:r>
      <w:r>
        <w:rPr>
          <w:rFonts w:hint="eastAsia"/>
        </w:rPr>
        <w:br/>
      </w:r>
      <w:r>
        <w:rPr>
          <w:rFonts w:hint="eastAsia"/>
        </w:rPr>
        <w:t>　　第三节 中、外MS树脂技术差距及其主要因素分析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未来提高我国MS树脂技术的策略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MS树脂市场特性分析</w:t>
      </w:r>
      <w:r>
        <w:rPr>
          <w:rFonts w:hint="eastAsia"/>
        </w:rPr>
        <w:br/>
      </w:r>
      <w:r>
        <w:rPr>
          <w:rFonts w:hint="eastAsia"/>
        </w:rPr>
        <w:t>　　第一节 MS树脂市场集中度分析及预测</w:t>
      </w:r>
      <w:r>
        <w:rPr>
          <w:rFonts w:hint="eastAsia"/>
        </w:rPr>
        <w:br/>
      </w:r>
      <w:r>
        <w:rPr>
          <w:rFonts w:hint="eastAsia"/>
        </w:rPr>
        <w:t>　　第二节 MS树脂SWOT分析及预测</w:t>
      </w:r>
      <w:r>
        <w:rPr>
          <w:rFonts w:hint="eastAsia"/>
        </w:rPr>
        <w:br/>
      </w:r>
      <w:r>
        <w:rPr>
          <w:rFonts w:hint="eastAsia"/>
        </w:rPr>
        <w:t>　　　　一、优势MS树脂</w:t>
      </w:r>
      <w:r>
        <w:rPr>
          <w:rFonts w:hint="eastAsia"/>
        </w:rPr>
        <w:br/>
      </w:r>
      <w:r>
        <w:rPr>
          <w:rFonts w:hint="eastAsia"/>
        </w:rPr>
        <w:t>　　　　二、劣势MS树脂</w:t>
      </w:r>
      <w:r>
        <w:rPr>
          <w:rFonts w:hint="eastAsia"/>
        </w:rPr>
        <w:br/>
      </w:r>
      <w:r>
        <w:rPr>
          <w:rFonts w:hint="eastAsia"/>
        </w:rPr>
        <w:t>　　　　三、机会MS树脂</w:t>
      </w:r>
      <w:r>
        <w:rPr>
          <w:rFonts w:hint="eastAsia"/>
        </w:rPr>
        <w:br/>
      </w:r>
      <w:r>
        <w:rPr>
          <w:rFonts w:hint="eastAsia"/>
        </w:rPr>
        <w:t>　　　　四、风险MS树脂</w:t>
      </w:r>
      <w:r>
        <w:rPr>
          <w:rFonts w:hint="eastAsia"/>
        </w:rPr>
        <w:br/>
      </w:r>
      <w:r>
        <w:rPr>
          <w:rFonts w:hint="eastAsia"/>
        </w:rPr>
        <w:t>　　第三节 MS树脂进入退出状况分析及预测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我国MS树脂发展现状调研</w:t>
      </w:r>
      <w:r>
        <w:rPr>
          <w:rFonts w:hint="eastAsia"/>
        </w:rPr>
        <w:br/>
      </w:r>
      <w:r>
        <w:rPr>
          <w:rFonts w:hint="eastAsia"/>
        </w:rPr>
        <w:t>　　第一节 我国MS树脂市场现状分析及预测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我国MS树脂产量分析</w:t>
      </w:r>
      <w:r>
        <w:rPr>
          <w:rFonts w:hint="eastAsia"/>
        </w:rPr>
        <w:br/>
      </w:r>
      <w:r>
        <w:rPr>
          <w:rFonts w:hint="eastAsia"/>
        </w:rPr>
        <w:t>　　　　一、我国MS树脂生产区域分布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二、2020-2025年我国MS树脂产量</w:t>
      </w:r>
      <w:r>
        <w:rPr>
          <w:rFonts w:hint="eastAsia"/>
        </w:rPr>
        <w:br/>
      </w:r>
      <w:r>
        <w:rPr>
          <w:rFonts w:hint="eastAsia"/>
        </w:rPr>
        <w:t>　　第三节 我国MS树脂市场需求分析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一、2020-2025年我国MS树脂需求量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我国MS树脂价格趋势预测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一、2020-2025年MS树脂价格分析</w:t>
      </w:r>
      <w:r>
        <w:rPr>
          <w:rFonts w:hint="eastAsia"/>
        </w:rPr>
        <w:br/>
      </w:r>
      <w:r>
        <w:rPr>
          <w:rFonts w:hint="eastAsia"/>
        </w:rPr>
        <w:t>　　　　二、影响MS树脂价格的因素</w:t>
      </w:r>
      <w:r>
        <w:rPr>
          <w:rFonts w:hint="eastAsia"/>
        </w:rPr>
        <w:br/>
      </w:r>
      <w:r>
        <w:rPr>
          <w:rFonts w:hint="eastAsia"/>
        </w:rPr>
        <w:t>　　　　三、未来几年MS树脂市场价格预测分析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2020-2025年我国MS树脂行业经济运行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2020-2025年我国MS树脂进、出口分析</w:t>
      </w:r>
      <w:r>
        <w:rPr>
          <w:rFonts w:hint="eastAsia"/>
        </w:rPr>
        <w:br/>
      </w:r>
      <w:r>
        <w:rPr>
          <w:rFonts w:hint="eastAsia"/>
        </w:rPr>
        <w:t>　　第一节 2025年MS树脂进、出口特点</w:t>
      </w:r>
      <w:r>
        <w:rPr>
          <w:rFonts w:hint="eastAsia"/>
        </w:rPr>
        <w:br/>
      </w:r>
      <w:r>
        <w:rPr>
          <w:rFonts w:hint="eastAsia"/>
        </w:rPr>
        <w:t>　　第二节 MS树脂进口分析</w:t>
      </w:r>
      <w:r>
        <w:rPr>
          <w:rFonts w:hint="eastAsia"/>
        </w:rPr>
        <w:br/>
      </w:r>
      <w:r>
        <w:rPr>
          <w:rFonts w:hint="eastAsia"/>
        </w:rPr>
        <w:t>　　第三节 MS树脂出口分析</w:t>
      </w:r>
      <w:r>
        <w:rPr>
          <w:rFonts w:hint="eastAsia"/>
        </w:rPr>
        <w:br/>
      </w:r>
      <w:r>
        <w:rPr>
          <w:rFonts w:hint="eastAsia"/>
        </w:rPr>
        <w:t>　　第四节 2025-2031年MS树脂进、出口预测分析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2020-2025年主要MS树脂企业及竞争格局</w:t>
      </w:r>
      <w:r>
        <w:rPr>
          <w:rFonts w:hint="eastAsia"/>
        </w:rPr>
        <w:br/>
      </w:r>
      <w:r>
        <w:rPr>
          <w:rFonts w:hint="eastAsia"/>
        </w:rPr>
        <w:t>　　第一节 迈图高新材料集团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三、2020-2025年MS树脂产品研究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江西蓝星星火有机硅有限公司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三、2020-2025年MS树脂产品研究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瓦克化学（张家港）有限公司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三、2020-2025年MS树脂产品研究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泰州瑞洋立泰新材料科技有限公司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三、2020-2025年MS树脂产品研究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2025-2031年MS树脂投资建议</w:t>
      </w:r>
      <w:r>
        <w:rPr>
          <w:rFonts w:hint="eastAsia"/>
        </w:rPr>
        <w:br/>
      </w:r>
      <w:r>
        <w:rPr>
          <w:rFonts w:hint="eastAsia"/>
        </w:rPr>
        <w:t>　　第一节 MS树脂投资环境分析</w:t>
      </w:r>
      <w:r>
        <w:rPr>
          <w:rFonts w:hint="eastAsia"/>
        </w:rPr>
        <w:br/>
      </w:r>
      <w:r>
        <w:rPr>
          <w:rFonts w:hint="eastAsia"/>
        </w:rPr>
        <w:t>　　第二节 MS树脂投资进入壁垒分析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MS树脂投资建议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2025-2031年我国MS树脂未来发展预测及行业前景调研分析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未来MS树脂行业发展趋势预测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一、未来MS树脂行业发展分析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二、未来MS树脂行业技术开发方向</w:t>
      </w:r>
      <w:r>
        <w:rPr>
          <w:rFonts w:hint="eastAsia"/>
        </w:rPr>
        <w:br/>
      </w:r>
      <w:r>
        <w:rPr>
          <w:rFonts w:hint="eastAsia"/>
        </w:rPr>
        <w:t>　　第二节 MS树脂行业相关趋势预测分析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2025-2031年业内专家对我国MS树脂投资的建议及观点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投资机遇MS树脂</w:t>
      </w:r>
      <w:r>
        <w:rPr>
          <w:rFonts w:hint="eastAsia"/>
        </w:rPr>
        <w:br/>
      </w:r>
      <w:r>
        <w:rPr>
          <w:rFonts w:hint="eastAsia"/>
        </w:rPr>
        <w:t>　　第二节 投资前景MS树脂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中智⋅林⋅行业应对策略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dbd28d524449" w:history="1">
        <w:r>
          <w:rPr>
            <w:rStyle w:val="Hyperlink"/>
          </w:rPr>
          <w:t>2025-2031年中国MS树脂（苯乙烯-甲基丙烯酸甲酯树脂）行业全面调研与发展趋势报告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3dbd28d524449" w:history="1">
        <w:r>
          <w:rPr>
            <w:rStyle w:val="Hyperlink"/>
          </w:rPr>
          <w:t>https://www.20087.com/0/02/MSShuZhiBenYiXiJiaJiBingXiSuanJi.html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热点：甲基丙烯酸树脂、ms树脂配方、苯乙烯嵌段共聚物、树脂苯乙烯有毒吗、乙烯基酯树脂牌号、乙烯基mq树脂、Gelacryl SR树脂、树脂和苯乙烯的比例是多少、甲基丙烯酸甲酯醋酸乙烯苯乙烯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d96a7b6f0487d" w:history="1">
      <w:r>
        <w:rPr>
          <w:rStyle w:val="Hyperlink"/>
        </w:rPr>
        <w:t>2025-2031年中国MS树脂（苯乙烯-甲基丙烯酸甲酯树脂）行业全面调研与发展趋势报告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SShuZhiBenYiXiJiaJiBingXiSuanJi.html" TargetMode="External" Id="R4383dbd28d52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SShuZhiBenYiXiJiaJiBingXiSuanJi.html" TargetMode="External" Id="Rcded96a7b6f0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2025-04-22T07:35:00Z</dcterms:created>
  <dcterms:modified xsi:type="dcterms:W3CDTF">2025-04-22T08:35:00Z</dcterms:modified>
  <dc:subject>2025-2031年中国MS树脂（苯乙烯-甲基丙烯酸甲酯树脂）行业全面调研与发展趋势报告</dc:subject>
  <dc:title>2025-2031年中国MS树脂（苯乙烯-甲基丙烯酸甲酯树脂）行业全面调研与发展趋势报告</dc:title>
  <cp:keywords>2025-2031年中国MS树脂（苯乙烯-甲基丙烯酸甲酯树脂）行业全面调研与发展趋势报告</cp:keywords>
  <dc:description>2025-2031年中国MS树脂（苯乙烯-甲基丙烯酸甲酯树脂）行业全面调研与发展趋势报告</dc:description>
</cp:coreProperties>
</file>