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bb371c3fc4179" w:history="1">
              <w:r>
                <w:rPr>
                  <w:rStyle w:val="Hyperlink"/>
                </w:rPr>
                <w:t>2026-2032年中国异戊烷市场现状与前景趋势报告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bb371c3fc4179" w:history="1">
              <w:r>
                <w:rPr>
                  <w:rStyle w:val="Hyperlink"/>
                </w:rPr>
                <w:t>2026-2032年中国异戊烷市场现状与前景趋势报告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bb371c3fc4179" w:history="1">
                <w:r>
                  <w:rPr>
                    <w:rStyle w:val="Hyperlink"/>
                  </w:rPr>
                  <w:t>https://www.20087.com/7/12/YiWuWanDeFaZhanQuShi.html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烷是一种重要的化工原料和制冷剂，广泛应用于发泡剂、溶剂和石油开采等领域。近年来，随着对环保和健康要求的提高，异戊烷因其低全球变暖潜能值和无臭氧层破坏作用，逐渐成为替代传统含氟制冷剂的优选。同时，异戊烷的合成技术和回收利用技术也在不断进步，提高了资源利用效率，减少了环境污染。</w:t>
      </w:r>
      <w:r>
        <w:rPr>
          <w:rFonts w:hint="eastAsia"/>
        </w:rPr>
        <w:br/>
      </w:r>
      <w:r>
        <w:rPr>
          <w:rFonts w:hint="eastAsia"/>
        </w:rPr>
        <w:t>　　未来，异戊烷的应用将更加注重环保和安全。随着全球环保法规的趋严，异戊烷作为绿色制冷剂的市场需求将持续增长。同时，通过催化剂和反应工程的创新，异戊烷的生产将更加高效和经济，满足工业生产的需求。此外，异戊烷在新型材料，如高性能发泡材料和生物基化学品中的应用，将拓展其市场领域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bb371c3fc4179" w:history="1">
        <w:r>
          <w:rPr>
            <w:rStyle w:val="Hyperlink"/>
          </w:rPr>
          <w:t>2026-2032年中国异戊烷市场现状与前景趋势报告</w:t>
        </w:r>
      </w:hyperlink>
      <w:r>
        <w:rPr>
          <w:rFonts w:hint="eastAsia"/>
        </w:rPr>
        <w:t>》基于国家统计局及相关协会的详实数据，结合长期监测的一手资料，全面分析了异戊烷行业的市场规模、需求变化、产业链动态及区域发展格局。报告重点解读了异戊烷行业竞争态势与重点企业的市场表现，并通过科学研判行业趋势与前景，揭示了异戊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异戊烷行业界定</w:t>
      </w:r>
      <w:r>
        <w:rPr>
          <w:rFonts w:hint="eastAsia"/>
        </w:rPr>
        <w:br/>
      </w:r>
      <w:r>
        <w:rPr>
          <w:rFonts w:hint="eastAsia"/>
        </w:rPr>
        <w:t>　　第一节 异戊烷行业定义</w:t>
      </w:r>
      <w:r>
        <w:rPr>
          <w:rFonts w:hint="eastAsia"/>
        </w:rPr>
        <w:br/>
      </w:r>
      <w:r>
        <w:rPr>
          <w:rFonts w:hint="eastAsia"/>
        </w:rPr>
        <w:t>　　第二节 异戊烷行业特点分析</w:t>
      </w:r>
      <w:r>
        <w:rPr>
          <w:rFonts w:hint="eastAsia"/>
        </w:rPr>
        <w:br/>
      </w:r>
      <w:r>
        <w:rPr>
          <w:rFonts w:hint="eastAsia"/>
        </w:rPr>
        <w:t>　　第三节 异戊烷产业链分析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2026年全球异戊烷行业市场运行形势分析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2026年全球异戊烷行业发展概况</w:t>
      </w:r>
      <w:r>
        <w:rPr>
          <w:rFonts w:hint="eastAsia"/>
        </w:rPr>
        <w:br/>
      </w:r>
      <w:r>
        <w:rPr>
          <w:rFonts w:hint="eastAsia"/>
        </w:rPr>
        <w:t>　　第二节 全球异戊烷行业发展走势</w:t>
      </w:r>
      <w:r>
        <w:rPr>
          <w:rFonts w:hint="eastAsia"/>
        </w:rPr>
        <w:br/>
      </w:r>
      <w:r>
        <w:rPr>
          <w:rFonts w:hint="eastAsia"/>
        </w:rPr>
        <w:t>　　　　二、全球异戊烷行业市场分布情况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三、全球异戊烷行业发展趋势分析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全球异戊烷行业重点国家和区域分析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2025-2026年中国异戊烷行业发展环境分析</w:t>
      </w:r>
      <w:r>
        <w:rPr>
          <w:rFonts w:hint="eastAsia"/>
        </w:rPr>
        <w:br/>
      </w:r>
      <w:r>
        <w:rPr>
          <w:rFonts w:hint="eastAsia"/>
        </w:rPr>
        <w:t>　　第一节 异戊烷行业经济环境分析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2026年异戊烷行业技术发展现状及趋势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当前我国异戊烷技术发展现状</w:t>
      </w:r>
      <w:r>
        <w:rPr>
          <w:rFonts w:hint="eastAsia"/>
        </w:rPr>
        <w:br/>
      </w:r>
      <w:r>
        <w:rPr>
          <w:rFonts w:hint="eastAsia"/>
        </w:rPr>
        <w:t>　　第二节 中外异戊烷技术差距及产生差距的主要原因分析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提高我国异戊烷技术的对策</w:t>
      </w:r>
      <w:r>
        <w:rPr>
          <w:rFonts w:hint="eastAsia"/>
        </w:rPr>
        <w:br/>
      </w:r>
      <w:r>
        <w:rPr>
          <w:rFonts w:hint="eastAsia"/>
        </w:rPr>
        <w:t>　　第四节 我国异戊烷研发、设计发展趋势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中国异戊烷发展现状调研</w:t>
      </w:r>
      <w:r>
        <w:rPr>
          <w:rFonts w:hint="eastAsia"/>
        </w:rPr>
        <w:br/>
      </w:r>
      <w:r>
        <w:rPr>
          <w:rFonts w:hint="eastAsia"/>
        </w:rPr>
        <w:t>　　第一节 中国异戊烷市场现状分析</w:t>
      </w:r>
      <w:r>
        <w:rPr>
          <w:rFonts w:hint="eastAsia"/>
        </w:rPr>
        <w:br/>
      </w:r>
      <w:r>
        <w:rPr>
          <w:rFonts w:hint="eastAsia"/>
        </w:rPr>
        <w:t>　　第二节 中国异戊烷行业产量情况分析及预测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一、异戊烷总体产能规模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三、2020-2025年中国异戊烷产量统计</w:t>
      </w:r>
      <w:r>
        <w:rPr>
          <w:rFonts w:hint="eastAsia"/>
        </w:rPr>
        <w:br/>
      </w:r>
      <w:r>
        <w:rPr>
          <w:rFonts w:hint="eastAsia"/>
        </w:rPr>
        <w:t>　　　　二、异戊烷生产区域分布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三、2026-2032年中国异戊烷产量预测分析</w:t>
      </w:r>
      <w:r>
        <w:rPr>
          <w:rFonts w:hint="eastAsia"/>
        </w:rPr>
        <w:br/>
      </w:r>
      <w:r>
        <w:rPr>
          <w:rFonts w:hint="eastAsia"/>
        </w:rPr>
        <w:t>　　第三节 中国异戊烷市场需求分析及预测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一、中国异戊烷市场需求特点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二、2020-2025年中国异戊烷市场需求量统计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三、2026-2032年中国异戊烷市场需求量预测分析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2020-2025年中国异戊烷行业进出口情况分析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一、2020-2025年中国异戊烷行业进口分析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二、2020-2025年中国异戊烷行业出口分析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2026-2032年中国异戊烷行业进出口情况预测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一、2026-2032年中国异戊烷行业进口预测分析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二、2026-2032年中国异戊烷行业出口预测分析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影响异戊烷行业进出口变化的主要原因分析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2020-2025年中国异戊烷行业重点地区调研分析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一、中国异戊烷行业重点区域市场结构调研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二、**地区异戊烷市场调研分析</w:t>
      </w:r>
      <w:r>
        <w:rPr>
          <w:rFonts w:hint="eastAsia"/>
        </w:rPr>
        <w:br/>
      </w:r>
      <w:r>
        <w:rPr>
          <w:rFonts w:hint="eastAsia"/>
        </w:rPr>
        <w:t>　　　　三、**地区异戊烷市场调研分析</w:t>
      </w:r>
      <w:r>
        <w:rPr>
          <w:rFonts w:hint="eastAsia"/>
        </w:rPr>
        <w:br/>
      </w:r>
      <w:r>
        <w:rPr>
          <w:rFonts w:hint="eastAsia"/>
        </w:rPr>
        <w:t>　　　　四、**地区异戊烷市场调研分析</w:t>
      </w:r>
      <w:r>
        <w:rPr>
          <w:rFonts w:hint="eastAsia"/>
        </w:rPr>
        <w:br/>
      </w:r>
      <w:r>
        <w:rPr>
          <w:rFonts w:hint="eastAsia"/>
        </w:rPr>
        <w:t>　　　　五、**地区异戊烷市场调研分析</w:t>
      </w:r>
      <w:r>
        <w:rPr>
          <w:rFonts w:hint="eastAsia"/>
        </w:rPr>
        <w:br/>
      </w:r>
      <w:r>
        <w:rPr>
          <w:rFonts w:hint="eastAsia"/>
        </w:rPr>
        <w:t>　　　　六、**地区异戊烷市场调研分析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异戊烷行业竞争格局分析</w:t>
      </w:r>
      <w:r>
        <w:rPr>
          <w:rFonts w:hint="eastAsia"/>
        </w:rPr>
        <w:br/>
      </w:r>
      <w:r>
        <w:rPr>
          <w:rFonts w:hint="eastAsia"/>
        </w:rPr>
        <w:t>　　第一节 异戊烷行业集中度分析</w:t>
      </w:r>
      <w:r>
        <w:rPr>
          <w:rFonts w:hint="eastAsia"/>
        </w:rPr>
        <w:br/>
      </w:r>
      <w:r>
        <w:rPr>
          <w:rFonts w:hint="eastAsia"/>
        </w:rPr>
        <w:t>　　　　一、异戊烷市场集中度分析</w:t>
      </w:r>
      <w:r>
        <w:rPr>
          <w:rFonts w:hint="eastAsia"/>
        </w:rPr>
        <w:br/>
      </w:r>
      <w:r>
        <w:rPr>
          <w:rFonts w:hint="eastAsia"/>
        </w:rPr>
        <w:t>　　　　二、异戊烷企业集中度分析</w:t>
      </w:r>
      <w:r>
        <w:rPr>
          <w:rFonts w:hint="eastAsia"/>
        </w:rPr>
        <w:br/>
      </w:r>
      <w:r>
        <w:rPr>
          <w:rFonts w:hint="eastAsia"/>
        </w:rPr>
        <w:t>　　　　三、异戊烷区域集中度分析</w:t>
      </w:r>
      <w:r>
        <w:rPr>
          <w:rFonts w:hint="eastAsia"/>
        </w:rPr>
        <w:br/>
      </w:r>
      <w:r>
        <w:rPr>
          <w:rFonts w:hint="eastAsia"/>
        </w:rPr>
        <w:t>　　第二节 异戊烷行业主要企业竞争力分析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异戊烷行业竞争格局分析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一、2026年异戊烷行业竞争分析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二、2026年中外异戊烷产品竞争分析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三、2020-2025年我国异戊烷市场竞争分析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四、2026-2032年国内主要异戊烷企业动向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异戊烷行业上游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异戊烷重点企业（二）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异戊烷重点企业（三）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异戊烷重点企业（四）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异戊烷重点企业（五）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异戊烷重点企业（六）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提高异戊烷企业竞争力的策略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一、提高中国异戊烷企业核心竞争力的对策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二、异戊烷企业提升竞争力的主要方向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三、影响异戊烷企业核心竞争力的因素及提升途径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四、提高异戊烷企业竞争力的策略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对我国异戊烷品牌的战略思考</w:t>
      </w:r>
      <w:r>
        <w:rPr>
          <w:rFonts w:hint="eastAsia"/>
        </w:rPr>
        <w:br/>
      </w:r>
      <w:r>
        <w:rPr>
          <w:rFonts w:hint="eastAsia"/>
        </w:rPr>
        <w:t>　　　　一、异戊烷实施品牌战略的意义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二、异戊烷企业品牌的现状分析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三、我国异戊烷企业的品牌战略</w:t>
      </w:r>
      <w:r>
        <w:rPr>
          <w:rFonts w:hint="eastAsia"/>
        </w:rPr>
        <w:br/>
      </w:r>
      <w:r>
        <w:rPr>
          <w:rFonts w:hint="eastAsia"/>
        </w:rPr>
        <w:t>　　　　四、异戊烷品牌战略管理的策略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2026-2032年中国异戊烷行业前景与风险预测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2026年中国异戊烷市场前景分析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2026-2032年中国异戊烷发展趋势预测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2026-2032年中国异戊烷行业投资特性分析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一、2026-2032年中国异戊烷行业进入壁垒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二、2026-2032年中国异戊烷行业盈利模式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三、2026-2032年中国异戊烷行业盈利因素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2026-2032年中国异戊烷行业投资机会分析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一、2026-2032年中国异戊烷细分市场投资机会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二、2026-2032年中国异戊烷行业区域市场投资潜力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2026-2032年中国异戊烷行业投资风险分析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一、2026-2032年中国异戊烷行业市场竞争风险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二、2026-2032年中国异戊烷行业技术风险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三、2026-2032年中国异戊烷行业政策风险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四、2026-2032年中国异戊烷行业进入退出风险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异戊烷行业研究结论</w:t>
      </w:r>
      <w:r>
        <w:rPr>
          <w:rFonts w:hint="eastAsia"/>
        </w:rPr>
        <w:br/>
      </w:r>
      <w:r>
        <w:rPr>
          <w:rFonts w:hint="eastAsia"/>
        </w:rPr>
        <w:t>　　第二节 异戊烷行业投资价值评估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[:中:智:林]异戊烷行业投资建议</w:t>
      </w:r>
      <w:r>
        <w:rPr>
          <w:rFonts w:hint="eastAsia"/>
        </w:rPr>
        <w:br/>
      </w:r>
      <w:r>
        <w:rPr>
          <w:rFonts w:hint="eastAsia"/>
        </w:rPr>
        <w:t>　　　　一、异戊烷行业投资策略建议</w:t>
      </w:r>
      <w:r>
        <w:rPr>
          <w:rFonts w:hint="eastAsia"/>
        </w:rPr>
        <w:br/>
      </w:r>
      <w:r>
        <w:rPr>
          <w:rFonts w:hint="eastAsia"/>
        </w:rPr>
        <w:t>　　　　二、异戊烷行业投资方向建议</w:t>
      </w:r>
      <w:r>
        <w:rPr>
          <w:rFonts w:hint="eastAsia"/>
        </w:rPr>
        <w:br/>
      </w:r>
      <w:r>
        <w:rPr>
          <w:rFonts w:hint="eastAsia"/>
        </w:rPr>
        <w:t>　　　　三、异戊烷行业投资方式建议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异戊烷行业历程</w:t>
      </w:r>
      <w:r>
        <w:rPr>
          <w:rFonts w:hint="eastAsia"/>
        </w:rPr>
        <w:br/>
      </w:r>
      <w:r>
        <w:rPr>
          <w:rFonts w:hint="eastAsia"/>
        </w:rPr>
        <w:t>　　图表 异戊烷行业生命周期</w:t>
      </w:r>
      <w:r>
        <w:rPr>
          <w:rFonts w:hint="eastAsia"/>
        </w:rPr>
        <w:br/>
      </w:r>
      <w:r>
        <w:rPr>
          <w:rFonts w:hint="eastAsia"/>
        </w:rPr>
        <w:t>　　图表 异戊烷行业产业链分析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2020-2025年异戊烷行业市场容量分析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2020-2025年中国异戊烷行业产量及增长趋势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2020-2025年中国异戊烷市场需求量及增速统计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2026年中国异戊烷行业需求领域分布格局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2020-2025年中国异戊烷出口数量分析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2020-2025年中国异戊烷出口金额分析</w:t>
      </w:r>
      <w:r>
        <w:rPr>
          <w:rFonts w:hint="eastAsia"/>
        </w:rPr>
        <w:br/>
      </w:r>
      <w:r>
        <w:rPr>
          <w:rFonts w:hint="eastAsia"/>
        </w:rPr>
        <w:t>　　图表 2026年中国异戊烷进口国家及地区分析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2026年中国异戊烷出口国家及地区分析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2020-2025年中国异戊烷行业企业平均规模情况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2026-2032年中国异戊烷行业产能预测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2026-2032年中国异戊烷行业产量预测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2026-2032年中国异戊烷市场需求量预测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2026-2032年中国异戊烷行业供需平衡预测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2026-2032年中国异戊烷行业市场容量预测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2026-2032年中国异戊烷行业市场规模预测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2026-2032年中国异戊烷市场前景分析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2026-2032年中国异戊烷行业发展趋势预测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bb371c3fc4179" w:history="1">
        <w:r>
          <w:rPr>
            <w:rStyle w:val="Hyperlink"/>
          </w:rPr>
          <w:t>2026-2032年中国异戊烷市场现状与前景趋势报告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bb371c3fc4179" w:history="1">
        <w:r>
          <w:rPr>
            <w:rStyle w:val="Hyperlink"/>
          </w:rPr>
          <w:t>https://www.20087.com/7/12/YiWuWanDeFaZhanQuShi.html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热点：异戊烷又叫什么、异戊烷结构式、戊烷的性质及用途、异戊烷沸点、异戊烷和环戊烷性质比较、异戊烷熔点、异戊烷市场价格、异戊烷用途、正戊烷异戊烷新戊烷的结构式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f04ed839f44c1" w:history="1">
      <w:r>
        <w:rPr>
          <w:rStyle w:val="Hyperlink"/>
        </w:rPr>
        <w:t>2026-2032年中国异戊烷市场现状与前景趋势报告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iWuWanDeFaZhanQuShi.html" TargetMode="External" Id="R9e6bb371c3fc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iWuWanDeFaZhanQuShi.html" TargetMode="External" Id="R76af04ed839f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2025-08-08T06:09:00Z</dcterms:created>
  <dcterms:modified xsi:type="dcterms:W3CDTF">2025-08-08T07:09:00Z</dcterms:modified>
  <dc:subject>2026-2032年中国异戊烷市场现状与前景趋势报告</dc:subject>
  <dc:title>2026-2032年中国异戊烷市场现状与前景趋势报告</dc:title>
  <cp:keywords>2026-2032年中国异戊烷市场现状与前景趋势报告</cp:keywords>
  <dc:description>2026-2032年中国异戊烷市场现状与前景趋势报告</dc:description>
</cp:coreProperties>
</file>