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28e9785fd4c59" w:history="1">
              <w:r>
                <w:rPr>
                  <w:rStyle w:val="Hyperlink"/>
                </w:rPr>
                <w:t>2026-2032年全球与中国蛋白胨市场调查研究及前景分析报告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28e9785fd4c59" w:history="1">
              <w:r>
                <w:rPr>
                  <w:rStyle w:val="Hyperlink"/>
                </w:rPr>
                <w:t>2026-2032年全球与中国蛋白胨市场调查研究及前景分析报告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28e9785fd4c59" w:history="1">
                <w:r>
                  <w:rPr>
                    <w:rStyle w:val="Hyperlink"/>
                  </w:rPr>
                  <w:t>https://www.20087.com/7/12/DanBaiDongQianJing.html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通过酶解或酸解动物胶原、植物蛋白或微生物细胞制得的水溶性肽与氨基酸混合物，广泛用作微生物培养基核心氮源，支撑疫苗、抗生素、益生菌及分子生物学试剂生产。当前高端产品强调高溶解度、低内毒素、批次一致性及符合USP/EP或ISO 11133培养基质量标准。在生物医药研发加速与细胞培养肉产业化推进背景下，对蛋白胨的成分明确性（chemically defined替代趋势）、无动物源风险及可持续来源提出更高要求。然而，传统动物源蛋白胨存在疯牛病等潜在生物安全风险；且植物源产品可能含抑制因子影响某些菌株生长。</w:t>
      </w:r>
      <w:r>
        <w:rPr>
          <w:rFonts w:hint="eastAsia"/>
        </w:rPr>
        <w:br/>
      </w:r>
      <w:r>
        <w:rPr>
          <w:rFonts w:hint="eastAsia"/>
        </w:rPr>
        <w:t>　　未来，蛋白胨将向合成替代、精准营养与绿色制造演进。重组蛋白或发酵来源的定制肽段实现成分完全可控；AI模型匹配特定菌种最优氮源谱。在可持续方面，食品加工副产物（如豆粕、鱼糜）高效转化提升资源利用率；无溶剂酶解工艺减少废水排放。同时，区块链溯源确保原料合规；数字标签提供氨基酸谱与内毒素数据。长远看，蛋白胨将从基础培养基组分升级为主动赋能合成生物学、细胞农业与绿色生物制造的下一代精准营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28e9785fd4c59" w:history="1">
        <w:r>
          <w:rPr>
            <w:rStyle w:val="Hyperlink"/>
          </w:rPr>
          <w:t>2026-2032年全球与中国蛋白胨市场调查研究及前景分析报告</w:t>
        </w:r>
      </w:hyperlink>
      <w:r>
        <w:rPr>
          <w:rFonts w:hint="eastAsia"/>
        </w:rPr>
        <w:t>》采用定量与定性相结合的研究方法，系统分析了蛋白胨行业的市场规模、需求动态及价格变化，并对蛋白胨产业链各环节进行了全面梳理。报告详细解读了蛋白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动物蛋白胨</w:t>
      </w:r>
      <w:r>
        <w:rPr>
          <w:rFonts w:hint="eastAsia"/>
        </w:rPr>
        <w:br/>
      </w:r>
      <w:r>
        <w:rPr>
          <w:rFonts w:hint="eastAsia"/>
        </w:rPr>
        <w:t>　　　　1.3.3 植物蛋白胨</w:t>
      </w:r>
      <w:r>
        <w:rPr>
          <w:rFonts w:hint="eastAsia"/>
        </w:rPr>
        <w:br/>
      </w:r>
      <w:r>
        <w:rPr>
          <w:rFonts w:hint="eastAsia"/>
        </w:rPr>
        <w:t>　　　　1.3.4 酵母蛋白胨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蛋白胨行业发展总体概况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蛋白胨行业发展主要特点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蛋白胨行业发展影响因素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蛋白胨有利因素</w:t>
      </w:r>
      <w:r>
        <w:rPr>
          <w:rFonts w:hint="eastAsia"/>
        </w:rPr>
        <w:br/>
      </w:r>
      <w:r>
        <w:rPr>
          <w:rFonts w:hint="eastAsia"/>
        </w:rPr>
        <w:t>　　　　1.5.3 .2 蛋白胨不利因素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全球主要厂商成立时间及蛋白胨商业化日期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全球主要厂商蛋白胨产品类型及应用</w:t>
      </w:r>
      <w:r>
        <w:rPr>
          <w:rFonts w:hint="eastAsia"/>
        </w:rPr>
        <w:br/>
      </w:r>
      <w:r>
        <w:rPr>
          <w:rFonts w:hint="eastAsia"/>
        </w:rPr>
        <w:t>　　2.9 蛋白胨行业集中度、竞争程度分析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全球蛋白胨总体规模分析</w:t>
      </w:r>
      <w:r>
        <w:rPr>
          <w:rFonts w:hint="eastAsia"/>
        </w:rPr>
        <w:br/>
      </w:r>
      <w:r>
        <w:rPr>
          <w:rFonts w:hint="eastAsia"/>
        </w:rPr>
        <w:t>　　3.1 全球蛋白胨供需现状及预测（2021-2032）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中国市场蛋白胨进出口（2021-2032）</w:t>
      </w:r>
      <w:r>
        <w:rPr>
          <w:rFonts w:hint="eastAsia"/>
        </w:rPr>
        <w:br/>
      </w:r>
      <w:r>
        <w:rPr>
          <w:rFonts w:hint="eastAsia"/>
        </w:rPr>
        <w:t>　　3.4 全球蛋白胨销量及销售额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不同产品类型蛋白胨分析</w:t>
      </w:r>
      <w:r>
        <w:rPr>
          <w:rFonts w:hint="eastAsia"/>
        </w:rPr>
        <w:br/>
      </w:r>
      <w:r>
        <w:rPr>
          <w:rFonts w:hint="eastAsia"/>
        </w:rPr>
        <w:t>　　6.1 全球不同产品类型蛋白胨销量（2021-2032）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不同应用蛋白胨分析</w:t>
      </w:r>
      <w:r>
        <w:rPr>
          <w:rFonts w:hint="eastAsia"/>
        </w:rPr>
        <w:br/>
      </w:r>
      <w:r>
        <w:rPr>
          <w:rFonts w:hint="eastAsia"/>
        </w:rPr>
        <w:t>　　7.1 全球不同应用蛋白胨销量（2021-2032）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蛋白胨行业发展趋势</w:t>
      </w:r>
      <w:r>
        <w:rPr>
          <w:rFonts w:hint="eastAsia"/>
        </w:rPr>
        <w:br/>
      </w:r>
      <w:r>
        <w:rPr>
          <w:rFonts w:hint="eastAsia"/>
        </w:rPr>
        <w:t>　　8.2 蛋白胨行业主要驱动因素</w:t>
      </w:r>
      <w:r>
        <w:rPr>
          <w:rFonts w:hint="eastAsia"/>
        </w:rPr>
        <w:br/>
      </w:r>
      <w:r>
        <w:rPr>
          <w:rFonts w:hint="eastAsia"/>
        </w:rPr>
        <w:t>　　8.3 蛋白胨中国企业SWOT分析</w:t>
      </w:r>
      <w:r>
        <w:rPr>
          <w:rFonts w:hint="eastAsia"/>
        </w:rPr>
        <w:br/>
      </w:r>
      <w:r>
        <w:rPr>
          <w:rFonts w:hint="eastAsia"/>
        </w:rPr>
        <w:t>　　8.4 中国蛋白胨行业政策环境分析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蛋白胨行业产业链简介</w:t>
      </w:r>
      <w:r>
        <w:rPr>
          <w:rFonts w:hint="eastAsia"/>
        </w:rPr>
        <w:br/>
      </w:r>
      <w:r>
        <w:rPr>
          <w:rFonts w:hint="eastAsia"/>
        </w:rPr>
        <w:t>　　　　9.1.1 蛋白胨行业供应链分析</w:t>
      </w:r>
      <w:r>
        <w:rPr>
          <w:rFonts w:hint="eastAsia"/>
        </w:rPr>
        <w:br/>
      </w:r>
      <w:r>
        <w:rPr>
          <w:rFonts w:hint="eastAsia"/>
        </w:rPr>
        <w:t>　　　　9.1.2 蛋白胨主要原料及供应情况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蛋白胨行业采购模式</w:t>
      </w:r>
      <w:r>
        <w:rPr>
          <w:rFonts w:hint="eastAsia"/>
        </w:rPr>
        <w:br/>
      </w:r>
      <w:r>
        <w:rPr>
          <w:rFonts w:hint="eastAsia"/>
        </w:rPr>
        <w:t>　　9.3 蛋白胨行业生产模式</w:t>
      </w:r>
      <w:r>
        <w:rPr>
          <w:rFonts w:hint="eastAsia"/>
        </w:rPr>
        <w:br/>
      </w:r>
      <w:r>
        <w:rPr>
          <w:rFonts w:hint="eastAsia"/>
        </w:rPr>
        <w:t>　　9.4 蛋白胨行业销售模式及销售渠道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蛋白胨行业发展主要特点</w:t>
      </w:r>
      <w:r>
        <w:rPr>
          <w:rFonts w:hint="eastAsia"/>
        </w:rPr>
        <w:br/>
      </w:r>
      <w:r>
        <w:rPr>
          <w:rFonts w:hint="eastAsia"/>
        </w:rPr>
        <w:t>　　表 4： 蛋白胨行业发展有利因素分析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进入蛋白胨行业壁垒</w:t>
      </w:r>
      <w:r>
        <w:rPr>
          <w:rFonts w:hint="eastAsia"/>
        </w:rPr>
        <w:br/>
      </w:r>
      <w:r>
        <w:rPr>
          <w:rFonts w:hint="eastAsia"/>
        </w:rPr>
        <w:t>　　表 7： 蛋白胨主要企业在国际市场占有率（按销量，2023-2026）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蛋白胨主要企业在国际市场占有率（按收入，2023-2026）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蛋白胨主要企业在中国市场占有率（按收入，2023-2026）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全球主要地区蛋白胨产量（2021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全球主要地区蛋白胨产量（2021-2026）&amp;（吨）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全球主要地区蛋白胨产量（2027-2032）&amp;（吨）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全球主要地区蛋白胨产量市场份额（2021-2026）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中国市场蛋白胨产量、销量、进出口预测（2027-2032）&amp;（吨）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全球主要地区蛋白胨销售收入增速：（2021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全球主要地区蛋白胨销量份额（2027-2032）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蛋白胨生产基地、销售区域、竞争对手及市场地位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全球不同产品类型蛋白胨销量预测（2027-2032）&amp;（吨）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全球市场不同产品类型蛋白胨销量市场份额预测（2027-2032）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全球不同产品类型蛋白胨收入（2021-2026）&amp;（万元）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全球不同产品类型蛋白胨收入市场份额（2021-2026）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全球不同产品类型蛋白胨收入预测（2027-2032）&amp;（万元）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全球不同产品类型蛋白胨收入市场份额预测（2027-2032）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中国不同产品类型蛋白胨销量预测（2027-2032）&amp;（吨）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全球市场不同产品类型蛋白胨销量市场份额预测（2027-2032）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中国不同产品类型蛋白胨收入（2021-2026）&amp;（万元）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中国不同产品类型蛋白胨收入市场份额（2021-2026）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中国不同产品类型蛋白胨收入预测（2027-2032）&amp;（万元）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中国不同产品类型蛋白胨收入市场份额预测（2027-2032）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全球不同应用蛋白胨销量预测（2027-2032）&amp;（吨）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全球市场不同应用蛋白胨销量市场份额预测（2027-2032）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全球不同应用蛋白胨收入（2021-2026）&amp;（万元）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全球不同应用蛋白胨收入市场份额（2021-2026）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全球不同应用蛋白胨收入预测（2027-2032）&amp;（万元）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全球不同应用蛋白胨收入市场份额预测（2027-2032）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中国不同应用蛋白胨销量预测（2027-2032）&amp;（吨）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中国市场不同应用蛋白胨销量市场份额预测（2027-2032）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中国不同应用蛋白胨收入（2021-2026）&amp;（万元）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中国不同应用蛋白胨收入市场份额（2021-2026）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中国不同应用蛋白胨收入预测（2027-2032）&amp;（万元）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中国不同应用蛋白胨收入市场份额预测（2027-2032）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蛋白胨行业发展趋势</w:t>
      </w:r>
      <w:r>
        <w:rPr>
          <w:rFonts w:hint="eastAsia"/>
        </w:rPr>
        <w:br/>
      </w:r>
      <w:r>
        <w:rPr>
          <w:rFonts w:hint="eastAsia"/>
        </w:rPr>
        <w:t>　　表 161： 蛋白胨行业主要驱动因素</w:t>
      </w:r>
      <w:r>
        <w:rPr>
          <w:rFonts w:hint="eastAsia"/>
        </w:rPr>
        <w:br/>
      </w:r>
      <w:r>
        <w:rPr>
          <w:rFonts w:hint="eastAsia"/>
        </w:rPr>
        <w:t>　　表 162： 蛋白胨行业供应链分析</w:t>
      </w:r>
      <w:r>
        <w:rPr>
          <w:rFonts w:hint="eastAsia"/>
        </w:rPr>
        <w:br/>
      </w:r>
      <w:r>
        <w:rPr>
          <w:rFonts w:hint="eastAsia"/>
        </w:rPr>
        <w:t>　　表 163： 蛋白胨上游原料供应商</w:t>
      </w:r>
      <w:r>
        <w:rPr>
          <w:rFonts w:hint="eastAsia"/>
        </w:rPr>
        <w:br/>
      </w:r>
      <w:r>
        <w:rPr>
          <w:rFonts w:hint="eastAsia"/>
        </w:rPr>
        <w:t>　　表 164： 蛋白胨主要地区不同应用客户分析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蛋白胨典型经销商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全球不同产品类型蛋白胨市场份额2025 &amp; 2032</w:t>
      </w:r>
      <w:r>
        <w:rPr>
          <w:rFonts w:hint="eastAsia"/>
        </w:rPr>
        <w:br/>
      </w:r>
      <w:r>
        <w:rPr>
          <w:rFonts w:hint="eastAsia"/>
        </w:rPr>
        <w:t>　　图 4： 动物蛋白胨产品图片</w:t>
      </w:r>
      <w:r>
        <w:rPr>
          <w:rFonts w:hint="eastAsia"/>
        </w:rPr>
        <w:br/>
      </w:r>
      <w:r>
        <w:rPr>
          <w:rFonts w:hint="eastAsia"/>
        </w:rPr>
        <w:t>　　图 5： 植物蛋白胨产品图片</w:t>
      </w:r>
      <w:r>
        <w:rPr>
          <w:rFonts w:hint="eastAsia"/>
        </w:rPr>
        <w:br/>
      </w:r>
      <w:r>
        <w:rPr>
          <w:rFonts w:hint="eastAsia"/>
        </w:rPr>
        <w:t>　　图 6： 酵母蛋白胨产品图片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全球不同应用蛋白胨市场份额2025 &amp; 2032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研究机构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2025年全球前五大生产商蛋白胨市场份额</w:t>
      </w:r>
      <w:r>
        <w:rPr>
          <w:rFonts w:hint="eastAsia"/>
        </w:rPr>
        <w:br/>
      </w:r>
      <w:r>
        <w:rPr>
          <w:rFonts w:hint="eastAsia"/>
        </w:rPr>
        <w:t>　　图 15： 2025年全球蛋白胨第一梯队、第二梯队和第三梯队厂商及市场份额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全球蛋白胨产能、产量、产能利用率及发展趋势（2021-2032）&amp;（吨）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全球蛋白胨产量、需求量及发展趋势（2021-2032）&amp;（吨）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全球主要地区蛋白胨产量市场份额（2021-2032）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中国蛋白胨产能、产量、产能利用率及发展趋势（2021-2032）&amp;（吨）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中国蛋白胨产量、市场需求量及发展趋势（2021-2032）&amp;（吨）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全球蛋白胨市场销售额及增长率：（2021-2032）&amp;（万元）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全球市场蛋白胨市场规模：2021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全球市场蛋白胨价格趋势（2021-2032）&amp;（元/吨）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全球主要地区蛋白胨销售收入（2021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全球主要地区蛋白胨销售收入市场份额（2021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全球不同产品类型蛋白胨价格走势（2021-2032）&amp;（元/吨）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全球不同应用蛋白胨价格走势（2021-2032）&amp;（元/吨）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蛋白胨中国企业SWOT分析</w:t>
      </w:r>
      <w:r>
        <w:rPr>
          <w:rFonts w:hint="eastAsia"/>
        </w:rPr>
        <w:br/>
      </w:r>
      <w:r>
        <w:rPr>
          <w:rFonts w:hint="eastAsia"/>
        </w:rPr>
        <w:t>　　图 46： 蛋白胨产业链</w:t>
      </w:r>
      <w:r>
        <w:rPr>
          <w:rFonts w:hint="eastAsia"/>
        </w:rPr>
        <w:br/>
      </w:r>
      <w:r>
        <w:rPr>
          <w:rFonts w:hint="eastAsia"/>
        </w:rPr>
        <w:t>　　图 47： 蛋白胨行业采购模式分析</w:t>
      </w:r>
      <w:r>
        <w:rPr>
          <w:rFonts w:hint="eastAsia"/>
        </w:rPr>
        <w:br/>
      </w:r>
      <w:r>
        <w:rPr>
          <w:rFonts w:hint="eastAsia"/>
        </w:rPr>
        <w:t>　　图 48： 蛋白胨行业生产模式</w:t>
      </w:r>
      <w:r>
        <w:rPr>
          <w:rFonts w:hint="eastAsia"/>
        </w:rPr>
        <w:br/>
      </w:r>
      <w:r>
        <w:rPr>
          <w:rFonts w:hint="eastAsia"/>
        </w:rPr>
        <w:t>　　图 49： 蛋白胨行业销售模式分析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28e9785fd4c59" w:history="1">
        <w:r>
          <w:rPr>
            <w:rStyle w:val="Hyperlink"/>
          </w:rPr>
          <w:t>2026-2032年全球与中国蛋白胨市场调查研究及前景分析报告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28e9785fd4c59" w:history="1">
        <w:r>
          <w:rPr>
            <w:rStyle w:val="Hyperlink"/>
          </w:rPr>
          <w:t>https://www.20087.com/7/12/DanBaiDongQianJing.html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8b52be24b4f5b" w:history="1">
      <w:r>
        <w:rPr>
          <w:rStyle w:val="Hyperlink"/>
        </w:rPr>
        <w:t>2026-2032年全球与中国蛋白胨市场调查研究及前景分析报告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nBaiDongQianJing.html" TargetMode="External" Id="R9c428e9785fd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nBaiDongQianJing.html" TargetMode="External" Id="R6ba8b52be24b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2025-12-28T23:57:13Z</dcterms:created>
  <dcterms:modified xsi:type="dcterms:W3CDTF">2025-12-29T00:57:13Z</dcterms:modified>
  <dc:subject>2026-2032年全球与中国蛋白胨市场调查研究及前景分析报告</dc:subject>
  <dc:title>2026-2032年全球与中国蛋白胨市场调查研究及前景分析报告</dc:title>
  <cp:keywords>2026-2032年全球与中国蛋白胨市场调查研究及前景分析报告</cp:keywords>
  <dc:description>2026-2032年全球与中国蛋白胨市场调查研究及前景分析报告</dc:description>
</cp:coreProperties>
</file>