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0fe60a9ce41de" w:history="1">
              <w:r>
                <w:rPr>
                  <w:rStyle w:val="Hyperlink"/>
                </w:rPr>
                <w:t>2025-2031年中国普通工业气体行业发展研究与前景分析报告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0fe60a9ce41de" w:history="1">
              <w:r>
                <w:rPr>
                  <w:rStyle w:val="Hyperlink"/>
                </w:rPr>
                <w:t>2025-2031年中国普通工业气体行业发展研究与前景分析报告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0fe60a9ce41de" w:history="1">
                <w:r>
                  <w:rPr>
                    <w:rStyle w:val="Hyperlink"/>
                  </w:rPr>
                  <w:t>https://www.20087.com/0/03/PuTongGongYeQiTiDeFaZhanQianJing.html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工业气体是广泛应用于冶金、化工、机械制造、电子、食品加工等多个行业的基础性气体产品，主要包括氧气、氮气、氩气、二氧化碳、氢气等，具备助燃、保护气氛、冷却、清洗、反应介质等多种功能。目前，该类气体在国内已有较为成熟的生产体系，并逐步向现场制气、分布式供气与混合气体定制方向优化，部分企业已建立低温空分、变压吸附（PSA）与膜分离等多种工艺路线并行的供应网络。随着制造业升级与环保标准趋严，普通工业气体在提升工艺稳定性与减少污染排放方面作用日益增强。然而，行业内仍存在产能布局不均衡、运输成本高、气体纯度控制不稳定、客户用气管理粗放等问题，影响其在终端应用中的经济性与安全性。</w:t>
      </w:r>
      <w:r>
        <w:rPr>
          <w:rFonts w:hint="eastAsia"/>
        </w:rPr>
        <w:br/>
      </w:r>
      <w:r>
        <w:rPr>
          <w:rFonts w:hint="eastAsia"/>
        </w:rPr>
        <w:t>　　未来，普通工业气体将朝着集约化、智能化与低碳化方向演进。一方面，随着小型制气装置、便携式储罐与移动充装系统的成熟应用，企业将推动气体供应由集中式向分布式、按需供气模式转变，提升灵活性与使用便利性。另一方面，结合物联网与AI算法，普通工业气体将进一步实现用气监测、压力调节与泄漏预警功能，增强用户端的安全控制与能耗管理能力。此外，在“双碳”战略引导下，氢能替代、碳捕集利用（CCU）与绿电制氢等新兴应用场景将加速落地，推动工业气体产业向清洁能源与循环经济方向延伸。整体来看，普通工业气体将在技术进步与绿色发展双重驱动下，逐步迈向更高效能、更智能、更具可持续性的现代气体工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0fe60a9ce41de" w:history="1">
        <w:r>
          <w:rPr>
            <w:rStyle w:val="Hyperlink"/>
          </w:rPr>
          <w:t>2025-2031年中国普通工业气体行业发展研究与前景分析报告</w:t>
        </w:r>
      </w:hyperlink>
      <w:r>
        <w:rPr>
          <w:rFonts w:hint="eastAsia"/>
        </w:rPr>
        <w:t>》深入剖析了普通工业气体产业链的整体状况。普通工业气体报告基于详实数据，全面分析了普通工业气体市场规模与需求，探讨了价格走势，客观展现了行业现状，并对普通工业气体市场前景及发展趋势进行了科学预测。同时，普通工业气体报告聚焦于普通工业气体重点企业，评估了市场竞争格局、集中度以及品牌影响力，对不同细分市场进行了深入研究。普通工业气体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普通工业气体行业概述</w:t>
      </w:r>
      <w:r>
        <w:rPr>
          <w:rFonts w:hint="eastAsia"/>
        </w:rPr>
        <w:br/>
      </w:r>
      <w:r>
        <w:rPr>
          <w:rFonts w:hint="eastAsia"/>
        </w:rPr>
        <w:t>　　第一节 普通工业气体定义与分类</w:t>
      </w:r>
      <w:r>
        <w:rPr>
          <w:rFonts w:hint="eastAsia"/>
        </w:rPr>
        <w:br/>
      </w:r>
      <w:r>
        <w:rPr>
          <w:rFonts w:hint="eastAsia"/>
        </w:rPr>
        <w:t>　　第二节 普通工业气体应用领域</w:t>
      </w:r>
      <w:r>
        <w:rPr>
          <w:rFonts w:hint="eastAsia"/>
        </w:rPr>
        <w:br/>
      </w:r>
      <w:r>
        <w:rPr>
          <w:rFonts w:hint="eastAsia"/>
        </w:rPr>
        <w:t>　　第三节 普通工业气体行业经济指标分析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一、普通工业气体行业赢利性评估</w:t>
      </w:r>
      <w:r>
        <w:rPr>
          <w:rFonts w:hint="eastAsia"/>
        </w:rPr>
        <w:br/>
      </w:r>
      <w:r>
        <w:rPr>
          <w:rFonts w:hint="eastAsia"/>
        </w:rPr>
        <w:t>　　　　二、普通工业气体行业成长速度分析</w:t>
      </w:r>
      <w:r>
        <w:rPr>
          <w:rFonts w:hint="eastAsia"/>
        </w:rPr>
        <w:br/>
      </w:r>
      <w:r>
        <w:rPr>
          <w:rFonts w:hint="eastAsia"/>
        </w:rPr>
        <w:t>　　　　三、普通工业气体附加值提升空间探讨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四、普通工业气体行业进入壁垒分析</w:t>
      </w:r>
      <w:r>
        <w:rPr>
          <w:rFonts w:hint="eastAsia"/>
        </w:rPr>
        <w:br/>
      </w:r>
      <w:r>
        <w:rPr>
          <w:rFonts w:hint="eastAsia"/>
        </w:rPr>
        <w:t>　　　　五、普通工业气体行业风险性评估</w:t>
      </w:r>
      <w:r>
        <w:rPr>
          <w:rFonts w:hint="eastAsia"/>
        </w:rPr>
        <w:br/>
      </w:r>
      <w:r>
        <w:rPr>
          <w:rFonts w:hint="eastAsia"/>
        </w:rPr>
        <w:t>　　　　六、普通工业气体行业周期性分析</w:t>
      </w:r>
      <w:r>
        <w:rPr>
          <w:rFonts w:hint="eastAsia"/>
        </w:rPr>
        <w:br/>
      </w:r>
      <w:r>
        <w:rPr>
          <w:rFonts w:hint="eastAsia"/>
        </w:rPr>
        <w:t>　　　　七、普通工业气体行业竞争程度指标</w:t>
      </w:r>
      <w:r>
        <w:rPr>
          <w:rFonts w:hint="eastAsia"/>
        </w:rPr>
        <w:br/>
      </w:r>
      <w:r>
        <w:rPr>
          <w:rFonts w:hint="eastAsia"/>
        </w:rPr>
        <w:t>　　　　八、普通工业气体行业成熟度综合分析</w:t>
      </w:r>
      <w:r>
        <w:rPr>
          <w:rFonts w:hint="eastAsia"/>
        </w:rPr>
        <w:br/>
      </w:r>
      <w:r>
        <w:rPr>
          <w:rFonts w:hint="eastAsia"/>
        </w:rPr>
        <w:t>　　第四节 普通工业气体产业链及经营模式分析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三、普通工业气体销售模式与渠道策略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全球普通工业气体市场发展分析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2024-2025年全球普通工业气体行业发展分析</w:t>
      </w:r>
      <w:r>
        <w:rPr>
          <w:rFonts w:hint="eastAsia"/>
        </w:rPr>
        <w:br/>
      </w:r>
      <w:r>
        <w:rPr>
          <w:rFonts w:hint="eastAsia"/>
        </w:rPr>
        <w:t>　　　　一、全球普通工业气体行业市场规模与趋势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二、全球普通工业气体行业发展特点</w:t>
      </w:r>
      <w:r>
        <w:rPr>
          <w:rFonts w:hint="eastAsia"/>
        </w:rPr>
        <w:br/>
      </w:r>
      <w:r>
        <w:rPr>
          <w:rFonts w:hint="eastAsia"/>
        </w:rPr>
        <w:t>　　　　三、全球普通工业气体行业竞争格局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主要国家与地区普通工业气体市场分析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2025-2031年全球普通工业气体行业发展趋势与前景预测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一、普通工业气体行业发展趋势</w:t>
      </w:r>
      <w:r>
        <w:rPr>
          <w:rFonts w:hint="eastAsia"/>
        </w:rPr>
        <w:br/>
      </w:r>
      <w:r>
        <w:rPr>
          <w:rFonts w:hint="eastAsia"/>
        </w:rPr>
        <w:t>　　　　二、普通工业气体行业发展潜力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中国普通工业气体行业市场分析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2024-2025年普通工业气体产能与投资动态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一、国内普通工业气体产能现状与利用效率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二、普通工业气体产能扩张与投资动态分析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2025-2031年普通工业气体行业产量统计与趋势预测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一、2019-2024年普通工业气体行业产量与增长趋势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1、2019-2024年普通工业气体产量及增长趋势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2、2019-2024年普通工业气体细分产品产量及份额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二、普通工业气体产量影响因素分析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三、2025-2031年普通工业气体产量预测</w:t>
      </w:r>
      <w:r>
        <w:rPr>
          <w:rFonts w:hint="eastAsia"/>
        </w:rPr>
        <w:br/>
      </w:r>
      <w:r>
        <w:rPr>
          <w:rFonts w:hint="eastAsia"/>
        </w:rPr>
        <w:t>　　第三节 2025-2031年普通工业气体市场需求与销售分析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一、2024-2025年普通工业气体行业需求现状</w:t>
      </w:r>
      <w:r>
        <w:rPr>
          <w:rFonts w:hint="eastAsia"/>
        </w:rPr>
        <w:br/>
      </w:r>
      <w:r>
        <w:rPr>
          <w:rFonts w:hint="eastAsia"/>
        </w:rPr>
        <w:t>　　　　二、普通工业气体客户群体与需求特点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三、2019-2024年普通工业气体行业销售规模分析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四、2025-2031年普通工业气体市场增长潜力与规模预测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2024-2025年普通工业气体行业技术发展现状及趋势分析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普通工业气体行业技术发展现状分析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国内外普通工业气体行业技术差距分析及差距形成的主要原因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普通工业气体行业技术发展方向、趋势预测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提升普通工业气体行业技术能力策略建议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中国普通工业气体细分市场分析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一、2024-2025年普通工业气体主要细分产品市场现状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普通工业气体价格机制与竞争策略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一、2019-2024年普通工业气体市场价格走势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普通工业气体定价策略与方法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2025-2031年普通工业气体价格竞争态势与趋势预测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中国普通工业气体行业重点区域市场研究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2024-2025年重点区域普通工业气体市场发展概况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二、2019-2024年普通工业气体市场需求规模情况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三、2025-2031年普通工业气体行业发展潜力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二、2019-2024年普通工业气体市场需求规模情况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三、2025-2031年普通工业气体行业发展潜力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二、2019-2024年普通工业气体市场需求规模情况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三、2025-2031年普通工业气体行业发展潜力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二、2019-2024年普通工业气体市场需求规模情况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三、2025-2031年普通工业气体行业发展潜力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二、2019-2024年普通工业气体市场需求规模情况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三、2025-2031年普通工业气体行业发展潜力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2019-2024年中国普通工业气体行业进出口情况分析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普通工业气体行业进口规模与来源分析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一、2019-2024年普通工业气体进口规模分析</w:t>
      </w:r>
      <w:r>
        <w:rPr>
          <w:rFonts w:hint="eastAsia"/>
        </w:rPr>
        <w:br/>
      </w:r>
      <w:r>
        <w:rPr>
          <w:rFonts w:hint="eastAsia"/>
        </w:rPr>
        <w:t>　　　　二、普通工业气体主要进口来源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普通工业气体行业出口规模与目的地分析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一、2019-2024年普通工业气体出口规模分析</w:t>
      </w:r>
      <w:r>
        <w:rPr>
          <w:rFonts w:hint="eastAsia"/>
        </w:rPr>
        <w:br/>
      </w:r>
      <w:r>
        <w:rPr>
          <w:rFonts w:hint="eastAsia"/>
        </w:rPr>
        <w:t>　　　　二、普通工业气体主要出口目的地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2019-2024年中国普通工业气体总体规模与财务指标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中国普通工业气体行业总体规模分析</w:t>
      </w:r>
      <w:r>
        <w:rPr>
          <w:rFonts w:hint="eastAsia"/>
        </w:rPr>
        <w:br/>
      </w:r>
      <w:r>
        <w:rPr>
          <w:rFonts w:hint="eastAsia"/>
        </w:rPr>
        <w:t>　　　　一、普通工业气体企业数量与结构</w:t>
      </w:r>
      <w:r>
        <w:rPr>
          <w:rFonts w:hint="eastAsia"/>
        </w:rPr>
        <w:br/>
      </w:r>
      <w:r>
        <w:rPr>
          <w:rFonts w:hint="eastAsia"/>
        </w:rPr>
        <w:t>　　　　二、普通工业气体从业人员规模</w:t>
      </w:r>
      <w:r>
        <w:rPr>
          <w:rFonts w:hint="eastAsia"/>
        </w:rPr>
        <w:br/>
      </w:r>
      <w:r>
        <w:rPr>
          <w:rFonts w:hint="eastAsia"/>
        </w:rPr>
        <w:t>　　　　三、普通工业气体行业资产状况</w:t>
      </w:r>
      <w:r>
        <w:rPr>
          <w:rFonts w:hint="eastAsia"/>
        </w:rPr>
        <w:br/>
      </w:r>
      <w:r>
        <w:rPr>
          <w:rFonts w:hint="eastAsia"/>
        </w:rPr>
        <w:t>　　第二节 中国普通工业气体行业财务指标总体分析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普通工业气体行业重点企业经营状况分析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普通工业气体重点企业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普通工业气体领先企业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普通工业气体标杆企业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普通工业气体代表企业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普通工业气体龙头企业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普通工业气体重点企业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中国普通工业气体行业竞争格局分析</w:t>
      </w:r>
      <w:r>
        <w:rPr>
          <w:rFonts w:hint="eastAsia"/>
        </w:rPr>
        <w:br/>
      </w:r>
      <w:r>
        <w:rPr>
          <w:rFonts w:hint="eastAsia"/>
        </w:rPr>
        <w:t>　　第一节 普通工业气体行业竞争格局总览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2024-2025年普通工业气体行业竞争力分析</w:t>
      </w:r>
      <w:r>
        <w:rPr>
          <w:rFonts w:hint="eastAsia"/>
        </w:rPr>
        <w:br/>
      </w:r>
      <w:r>
        <w:rPr>
          <w:rFonts w:hint="eastAsia"/>
        </w:rPr>
        <w:t>　　　　一、普通工业气体供应商议价能力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四、普通工业气体替代品威胁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2019-2024年普通工业气体行业企业并购活动分析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2024-2025年普通工业气体行业会展与招投标活动分析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一、普通工业气体行业会展活动及其市场影响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2025年中国普通工业气体企业发展策略分析</w:t>
      </w:r>
      <w:r>
        <w:rPr>
          <w:rFonts w:hint="eastAsia"/>
        </w:rPr>
        <w:br/>
      </w:r>
      <w:r>
        <w:rPr>
          <w:rFonts w:hint="eastAsia"/>
        </w:rPr>
        <w:t>　　第一节 普通工业气体市场策略分析</w:t>
      </w:r>
      <w:r>
        <w:rPr>
          <w:rFonts w:hint="eastAsia"/>
        </w:rPr>
        <w:br/>
      </w:r>
      <w:r>
        <w:rPr>
          <w:rFonts w:hint="eastAsia"/>
        </w:rPr>
        <w:t>　　　　一、普通工业气体市场定位与拓展策略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二、普通工业气体市场细分与目标客户</w:t>
      </w:r>
      <w:r>
        <w:rPr>
          <w:rFonts w:hint="eastAsia"/>
        </w:rPr>
        <w:br/>
      </w:r>
      <w:r>
        <w:rPr>
          <w:rFonts w:hint="eastAsia"/>
        </w:rPr>
        <w:t>　　第二节 普通工业气体销售策略分析</w:t>
      </w:r>
      <w:r>
        <w:rPr>
          <w:rFonts w:hint="eastAsia"/>
        </w:rPr>
        <w:br/>
      </w:r>
      <w:r>
        <w:rPr>
          <w:rFonts w:hint="eastAsia"/>
        </w:rPr>
        <w:t>　　　　一、普通工业气体销售渠道与网络建设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提高普通工业气体企业竞争力建议</w:t>
      </w:r>
      <w:r>
        <w:rPr>
          <w:rFonts w:hint="eastAsia"/>
        </w:rPr>
        <w:br/>
      </w:r>
      <w:r>
        <w:rPr>
          <w:rFonts w:hint="eastAsia"/>
        </w:rPr>
        <w:t>　　　　一、普通工业气体技术创新与管理优化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普通工业气体品牌战略思考</w:t>
      </w:r>
      <w:r>
        <w:rPr>
          <w:rFonts w:hint="eastAsia"/>
        </w:rPr>
        <w:br/>
      </w:r>
      <w:r>
        <w:rPr>
          <w:rFonts w:hint="eastAsia"/>
        </w:rPr>
        <w:t>　　　　一、普通工业气体品牌建设与维护</w:t>
      </w:r>
      <w:r>
        <w:rPr>
          <w:rFonts w:hint="eastAsia"/>
        </w:rPr>
        <w:br/>
      </w:r>
      <w:r>
        <w:rPr>
          <w:rFonts w:hint="eastAsia"/>
        </w:rPr>
        <w:t>　　　　二、普通工业气体品牌影响力与市场竞争力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中国普通工业气体行业风险与对策</w:t>
      </w:r>
      <w:r>
        <w:rPr>
          <w:rFonts w:hint="eastAsia"/>
        </w:rPr>
        <w:br/>
      </w:r>
      <w:r>
        <w:rPr>
          <w:rFonts w:hint="eastAsia"/>
        </w:rPr>
        <w:t>　　第一节 普通工业气体行业SWOT分析</w:t>
      </w:r>
      <w:r>
        <w:rPr>
          <w:rFonts w:hint="eastAsia"/>
        </w:rPr>
        <w:br/>
      </w:r>
      <w:r>
        <w:rPr>
          <w:rFonts w:hint="eastAsia"/>
        </w:rPr>
        <w:t>　　　　一、普通工业气体行业优势分析</w:t>
      </w:r>
      <w:r>
        <w:rPr>
          <w:rFonts w:hint="eastAsia"/>
        </w:rPr>
        <w:br/>
      </w:r>
      <w:r>
        <w:rPr>
          <w:rFonts w:hint="eastAsia"/>
        </w:rPr>
        <w:t>　　　　二、普通工业气体行业劣势分析</w:t>
      </w:r>
      <w:r>
        <w:rPr>
          <w:rFonts w:hint="eastAsia"/>
        </w:rPr>
        <w:br/>
      </w:r>
      <w:r>
        <w:rPr>
          <w:rFonts w:hint="eastAsia"/>
        </w:rPr>
        <w:t>　　　　三、普通工业气体市场机会探索</w:t>
      </w:r>
      <w:r>
        <w:rPr>
          <w:rFonts w:hint="eastAsia"/>
        </w:rPr>
        <w:br/>
      </w:r>
      <w:r>
        <w:rPr>
          <w:rFonts w:hint="eastAsia"/>
        </w:rPr>
        <w:t>　　　　四、普通工业气体市场威胁评估</w:t>
      </w:r>
      <w:r>
        <w:rPr>
          <w:rFonts w:hint="eastAsia"/>
        </w:rPr>
        <w:br/>
      </w:r>
      <w:r>
        <w:rPr>
          <w:rFonts w:hint="eastAsia"/>
        </w:rPr>
        <w:t>　　第二节 普通工业气体行业风险及对策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2025-2031年中国普通工业气体行业前景与发展趋势</w:t>
      </w:r>
      <w:r>
        <w:rPr>
          <w:rFonts w:hint="eastAsia"/>
        </w:rPr>
        <w:br/>
      </w:r>
      <w:r>
        <w:rPr>
          <w:rFonts w:hint="eastAsia"/>
        </w:rPr>
        <w:t>　　第一节 普通工业气体行业发展环境分析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2025-2031年普通工业气体行业发展趋势与方向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一、普通工业气体行业发展方向预测</w:t>
      </w:r>
      <w:r>
        <w:rPr>
          <w:rFonts w:hint="eastAsia"/>
        </w:rPr>
        <w:br/>
      </w:r>
      <w:r>
        <w:rPr>
          <w:rFonts w:hint="eastAsia"/>
        </w:rPr>
        <w:t>　　　　二、普通工业气体发展趋势分析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2025-2031年普通工业气体行业发展潜力与机遇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一、普通工业气体市场发展潜力评估</w:t>
      </w:r>
      <w:r>
        <w:rPr>
          <w:rFonts w:hint="eastAsia"/>
        </w:rPr>
        <w:br/>
      </w:r>
      <w:r>
        <w:rPr>
          <w:rFonts w:hint="eastAsia"/>
        </w:rPr>
        <w:t>　　　　二、普通工业气体新兴市场与机遇探索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普通工业气体行业研究结论与建议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普通工业气体行业发展建议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普通工业气体行业历程</w:t>
      </w:r>
      <w:r>
        <w:rPr>
          <w:rFonts w:hint="eastAsia"/>
        </w:rPr>
        <w:br/>
      </w:r>
      <w:r>
        <w:rPr>
          <w:rFonts w:hint="eastAsia"/>
        </w:rPr>
        <w:t>　　图表 普通工业气体行业生命周期</w:t>
      </w:r>
      <w:r>
        <w:rPr>
          <w:rFonts w:hint="eastAsia"/>
        </w:rPr>
        <w:br/>
      </w:r>
      <w:r>
        <w:rPr>
          <w:rFonts w:hint="eastAsia"/>
        </w:rPr>
        <w:t>　　图表 普通工业气体行业产业链分析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2019-2024年中国普通工业气体行业市场规模及增长情况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2019-2024年普通工业气体行业市场容量分析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2019-2024年中国普通工业气体行业产能统计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2019-2024年中国普通工业气体行业产量及增长趋势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2019-2024年中国普通工业气体市场需求量及增速统计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2024年中国普通工业气体行业需求领域分布格局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2019-2024年中国普通工业气体行业销售收入分析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2019-2024年中国普通工业气体行业盈利情况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2019-2024年中国普通工业气体行业利润总额统计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2019-2024年中国普通工业气体进口数量分析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2019-2024年中国普通工业气体进口金额分析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2019-2024年中国普通工业气体出口数量分析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2019-2024年中国普通工业气体出口金额分析</w:t>
      </w:r>
      <w:r>
        <w:rPr>
          <w:rFonts w:hint="eastAsia"/>
        </w:rPr>
        <w:br/>
      </w:r>
      <w:r>
        <w:rPr>
          <w:rFonts w:hint="eastAsia"/>
        </w:rPr>
        <w:t>　　图表 2024年中国普通工业气体进口国家及地区分析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2024年中国普通工业气体出口国家及地区分析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2019-2024年中国普通工业气体行业企业数量情况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2019-2024年中国普通工业气体行业企业平均规模情况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**地区普通工业气体市场规模及增长情况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**地区普通工业气体行业市场需求情况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**地区普通工业气体市场规模及增长情况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**地区普通工业气体行业市场需求情况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**地区普通工业气体市场规模及增长情况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**地区普通工业气体行业市场需求情况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**地区普通工业气体市场规模及增长情况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**地区普通工业气体行业市场需求情况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普通工业气体重点企业（一）基本信息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普通工业气体重点企业（一）经营情况分析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普通工业气体重点企业（一）主要经济指标情况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普通工业气体重点企业（一）盈利能力情况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普通工业气体重点企业（一）偿债能力情况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普通工业气体重点企业（一）运营能力情况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普通工业气体重点企业（一）成长能力情况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普通工业气体重点企业（二）基本信息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普通工业气体重点企业（二）经营情况分析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普通工业气体重点企业（二）主要经济指标情况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普通工业气体重点企业（二）盈利能力情况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普通工业气体重点企业（二）偿债能力情况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普通工业气体重点企业（二）运营能力情况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普通工业气体重点企业（二）成长能力情况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普通工业气体重点企业（三）基本信息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普通工业气体重点企业（三）经营情况分析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普通工业气体重点企业（三）主要经济指标情况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普通工业气体重点企业（三）盈利能力情况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普通工业气体重点企业（三）偿债能力情况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普通工业气体重点企业（三）运营能力情况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普通工业气体重点企业（三）成长能力情况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2025-2031年中国普通工业气体行业产能预测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2025-2031年中国普通工业气体行业产量预测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2025-2031年中国普通工业气体市场需求量预测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2025-2031年中国普通工业气体行业供需平衡预测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2025-2031年中国普通工业气体行业市场容量预测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2025-2031年中国普通工业气体行业市场规模预测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2025-2031年中国普通工业气体市场前景分析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2025-2031年中国普通工业气体行业发展趋势预测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0fe60a9ce41de" w:history="1">
        <w:r>
          <w:rPr>
            <w:rStyle w:val="Hyperlink"/>
          </w:rPr>
          <w:t>2025-2031年中国普通工业气体行业发展研究与前景分析报告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0fe60a9ce41de" w:history="1">
        <w:r>
          <w:rPr>
            <w:rStyle w:val="Hyperlink"/>
          </w:rPr>
          <w:t>https://www.20087.com/0/03/PuTongGongYeQiTiDeFaZhanQianJing.html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热点：附近工业气体气站、普通工业气体 招标、工业气体手册、工业气体有哪些、工业 气体、工业气体有哪些、工业气体属于什么行业、工业气体种类、工业气体的分类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bb3dfd4e64fc3" w:history="1">
      <w:r>
        <w:rPr>
          <w:rStyle w:val="Hyperlink"/>
        </w:rPr>
        <w:t>2025-2031年中国普通工业气体行业发展研究与前景分析报告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PuTongGongYeQiTiDeFaZhanQianJing.html" TargetMode="External" Id="R21a0fe60a9ce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PuTongGongYeQiTiDeFaZhanQianJing.html" TargetMode="External" Id="R5e3bb3dfd4e6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2025-07-16T06:29:20Z</dcterms:created>
  <dcterms:modified xsi:type="dcterms:W3CDTF">2025-07-16T07:29:20Z</dcterms:modified>
  <dc:subject>2025-2031年中国普通工业气体行业发展研究与前景分析报告</dc:subject>
  <dc:title>2025-2031年中国普通工业气体行业发展研究与前景分析报告</dc:title>
  <cp:keywords>2025-2031年中国普通工业气体行业发展研究与前景分析报告</cp:keywords>
  <dc:description>2025-2031年中国普通工业气体行业发展研究与前景分析报告</dc:description>
</cp:coreProperties>
</file>