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3c8618a80438c" w:history="1">
              <w:r>
                <w:rPr>
                  <w:rStyle w:val="Hyperlink"/>
                </w:rPr>
                <w:t>中国甲烷行业市场调研与前景趋势报告（2025-2031年）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3c8618a80438c" w:history="1">
              <w:r>
                <w:rPr>
                  <w:rStyle w:val="Hyperlink"/>
                </w:rPr>
                <w:t>中国甲烷行业市场调研与前景趋势报告（2025-2031年）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3c8618a80438c" w:history="1">
                <w:r>
                  <w:rPr>
                    <w:rStyle w:val="Hyperlink"/>
                  </w:rPr>
                  <w:t>https://www.20087.com/1/23/JiaWanDeQianJingQuShi.html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作为一种主要的温室气体和能源载体，其在环境与能源领域的地位日益凸显。在环境方面，全球甲烷排放成为气候变化的重要议题，尤其是农业、油气开采、废弃物处理等行业贡献了大量甲烷排放，引起国际社会广泛关注。各国政府与企业正在采取措施，通过改进生产流程、采用泄漏检测与修复技术（LDAR）、推广生物质能源等手段减少甲烷排放。在能源领域，随着天然气在全球能源结构中的比重增加，甲烷作为其主要成分，其高效、清洁燃烧特性对于降低碳排放、过渡到低碳能源体系至关重要。与此同时，甲烷资源的开发与利用，如页岩气、煤层气、生物沼气等，也正在推动能源供应多元化。</w:t>
      </w:r>
      <w:r>
        <w:rPr>
          <w:rFonts w:hint="eastAsia"/>
        </w:rPr>
        <w:br/>
      </w:r>
      <w:r>
        <w:rPr>
          <w:rFonts w:hint="eastAsia"/>
        </w:rPr>
        <w:t>　　甲烷管理与利用的未来趋势将集中在减排技术创新、资源回收利用、法规标准强化与市场机制建设四方面。减排技术创新将推动新一代泄漏检测设备、封堵材料、厌氧消化技术等的研发与应用，以实现更低成本、更高效率的甲烷减排。资源回收利用方面，甲烷捕获与利用（CCU）技术，如将甲烷转化为电力、热能、合成燃料或化学品，将成为减少温室气体排放、创造经济价值的重要途径。法规标准强化预示着各国将出台更严格的甲烷排放限值与报告要求，推动企业提升甲烷管理绩效。市场机制建设则涉及碳定价、排放权交易、绿色金融等工具的运用，通过经济激励促使各方主动参与甲烷减排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3c8618a80438c" w:history="1">
        <w:r>
          <w:rPr>
            <w:rStyle w:val="Hyperlink"/>
          </w:rPr>
          <w:t>中国甲烷行业市场调研与前景趋势报告（2025-2031年）</w:t>
        </w:r>
      </w:hyperlink>
      <w:r>
        <w:rPr>
          <w:rFonts w:hint="eastAsia"/>
        </w:rPr>
        <w:t>》依据国家统计局、发改委及甲烷相关协会等的数据资料，深入研究了甲烷行业的现状，包括甲烷市场需求、市场规模及产业链状况。甲烷报告分析了甲烷的价格波动、各细分市场的动态，以及重点企业的经营状况。同时，报告对甲烷市场前景及发展趋势进行了科学预测，揭示了潜在的市场需求和投资机会，也指出了甲烷行业内可能的风险。此外，甲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甲烷行业相关概述</w:t>
      </w:r>
      <w:r>
        <w:rPr>
          <w:rFonts w:hint="eastAsia"/>
        </w:rPr>
        <w:br/>
      </w:r>
      <w:r>
        <w:rPr>
          <w:rFonts w:hint="eastAsia"/>
        </w:rPr>
        <w:t>　　　　一、甲烷行业定义及特点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1、甲烷行业定义</w:t>
      </w:r>
      <w:r>
        <w:rPr>
          <w:rFonts w:hint="eastAsia"/>
        </w:rPr>
        <w:br/>
      </w:r>
      <w:r>
        <w:rPr>
          <w:rFonts w:hint="eastAsia"/>
        </w:rPr>
        <w:t>　　　　　　2、甲烷行业特点</w:t>
      </w:r>
      <w:r>
        <w:rPr>
          <w:rFonts w:hint="eastAsia"/>
        </w:rPr>
        <w:br/>
      </w:r>
      <w:r>
        <w:rPr>
          <w:rFonts w:hint="eastAsia"/>
        </w:rPr>
        <w:t>　　　　二、甲烷行业经营模式分析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1、甲烷生产模式</w:t>
      </w:r>
      <w:r>
        <w:rPr>
          <w:rFonts w:hint="eastAsia"/>
        </w:rPr>
        <w:br/>
      </w:r>
      <w:r>
        <w:rPr>
          <w:rFonts w:hint="eastAsia"/>
        </w:rPr>
        <w:t>　　　　　　2、甲烷采购模式</w:t>
      </w:r>
      <w:r>
        <w:rPr>
          <w:rFonts w:hint="eastAsia"/>
        </w:rPr>
        <w:br/>
      </w:r>
      <w:r>
        <w:rPr>
          <w:rFonts w:hint="eastAsia"/>
        </w:rPr>
        <w:t>　　　　　　3、甲烷销售模式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2024-2025年全球甲烷行业发展概况</w:t>
      </w:r>
      <w:r>
        <w:rPr>
          <w:rFonts w:hint="eastAsia"/>
        </w:rPr>
        <w:br/>
      </w:r>
      <w:r>
        <w:rPr>
          <w:rFonts w:hint="eastAsia"/>
        </w:rPr>
        <w:t>　　第二节 世界甲烷行业发展走势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当前我国甲烷技术发展现状</w:t>
      </w:r>
      <w:r>
        <w:rPr>
          <w:rFonts w:hint="eastAsia"/>
        </w:rPr>
        <w:br/>
      </w:r>
      <w:r>
        <w:rPr>
          <w:rFonts w:hint="eastAsia"/>
        </w:rPr>
        <w:t>　　第二节 中外甲烷技术差距及产生差距的主要原因分析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提高我国甲烷技术的对策</w:t>
      </w:r>
      <w:r>
        <w:rPr>
          <w:rFonts w:hint="eastAsia"/>
        </w:rPr>
        <w:br/>
      </w:r>
      <w:r>
        <w:rPr>
          <w:rFonts w:hint="eastAsia"/>
        </w:rPr>
        <w:t>　　第四节 我国甲烷研发、设计发展趋势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一、2019-2024年甲烷行业市场供给情况</w:t>
      </w:r>
      <w:r>
        <w:rPr>
          <w:rFonts w:hint="eastAsia"/>
        </w:rPr>
        <w:br/>
      </w:r>
      <w:r>
        <w:rPr>
          <w:rFonts w:hint="eastAsia"/>
        </w:rPr>
        <w:t>　　　　二、甲烷行业市场供给特点分析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三、2025-2031年甲烷行业市场供给预测</w:t>
      </w:r>
      <w:r>
        <w:rPr>
          <w:rFonts w:hint="eastAsia"/>
        </w:rPr>
        <w:br/>
      </w:r>
      <w:r>
        <w:rPr>
          <w:rFonts w:hint="eastAsia"/>
        </w:rPr>
        <w:t>　　第五节 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甲烷行业竞争格局分析</w:t>
      </w:r>
      <w:r>
        <w:rPr>
          <w:rFonts w:hint="eastAsia"/>
        </w:rPr>
        <w:br/>
      </w:r>
      <w:r>
        <w:rPr>
          <w:rFonts w:hint="eastAsia"/>
        </w:rPr>
        <w:t>　　第一节 甲烷行业集中度分析</w:t>
      </w:r>
      <w:r>
        <w:rPr>
          <w:rFonts w:hint="eastAsia"/>
        </w:rPr>
        <w:br/>
      </w:r>
      <w:r>
        <w:rPr>
          <w:rFonts w:hint="eastAsia"/>
        </w:rPr>
        <w:t>　　　　一、甲烷市场集中度分析</w:t>
      </w:r>
      <w:r>
        <w:rPr>
          <w:rFonts w:hint="eastAsia"/>
        </w:rPr>
        <w:br/>
      </w:r>
      <w:r>
        <w:rPr>
          <w:rFonts w:hint="eastAsia"/>
        </w:rPr>
        <w:t>　　　　二、甲烷企业集中度分析</w:t>
      </w:r>
      <w:r>
        <w:rPr>
          <w:rFonts w:hint="eastAsia"/>
        </w:rPr>
        <w:br/>
      </w:r>
      <w:r>
        <w:rPr>
          <w:rFonts w:hint="eastAsia"/>
        </w:rPr>
        <w:t>　　　　三、甲烷区域集中度分析</w:t>
      </w:r>
      <w:r>
        <w:rPr>
          <w:rFonts w:hint="eastAsia"/>
        </w:rPr>
        <w:br/>
      </w:r>
      <w:r>
        <w:rPr>
          <w:rFonts w:hint="eastAsia"/>
        </w:rPr>
        <w:t>　　第二节 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甲烷企业发展策略分析</w:t>
      </w:r>
      <w:r>
        <w:rPr>
          <w:rFonts w:hint="eastAsia"/>
        </w:rPr>
        <w:br/>
      </w:r>
      <w:r>
        <w:rPr>
          <w:rFonts w:hint="eastAsia"/>
        </w:rPr>
        <w:t>　　第一节 甲烷市场策略分析</w:t>
      </w:r>
      <w:r>
        <w:rPr>
          <w:rFonts w:hint="eastAsia"/>
        </w:rPr>
        <w:br/>
      </w:r>
      <w:r>
        <w:rPr>
          <w:rFonts w:hint="eastAsia"/>
        </w:rPr>
        <w:t>　　　　一、甲烷价格策略分析</w:t>
      </w:r>
      <w:r>
        <w:rPr>
          <w:rFonts w:hint="eastAsia"/>
        </w:rPr>
        <w:br/>
      </w:r>
      <w:r>
        <w:rPr>
          <w:rFonts w:hint="eastAsia"/>
        </w:rPr>
        <w:t>　　　　二、甲烷渠道策略分析</w:t>
      </w:r>
      <w:r>
        <w:rPr>
          <w:rFonts w:hint="eastAsia"/>
        </w:rPr>
        <w:br/>
      </w:r>
      <w:r>
        <w:rPr>
          <w:rFonts w:hint="eastAsia"/>
        </w:rPr>
        <w:t>　　第二节 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对我国甲烷品牌的战略思考</w:t>
      </w:r>
      <w:r>
        <w:rPr>
          <w:rFonts w:hint="eastAsia"/>
        </w:rPr>
        <w:br/>
      </w:r>
      <w:r>
        <w:rPr>
          <w:rFonts w:hint="eastAsia"/>
        </w:rPr>
        <w:t>　　　　一、甲烷实施品牌战略的意义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三、我国甲烷企业的品牌战略</w:t>
      </w:r>
      <w:r>
        <w:rPr>
          <w:rFonts w:hint="eastAsia"/>
        </w:rPr>
        <w:br/>
      </w:r>
      <w:r>
        <w:rPr>
          <w:rFonts w:hint="eastAsia"/>
        </w:rPr>
        <w:t>　　　　四、甲烷品牌战略管理的策略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中国甲烷行业营销策略分析</w:t>
      </w:r>
      <w:r>
        <w:rPr>
          <w:rFonts w:hint="eastAsia"/>
        </w:rPr>
        <w:br/>
      </w:r>
      <w:r>
        <w:rPr>
          <w:rFonts w:hint="eastAsia"/>
        </w:rPr>
        <w:t>　　第一节 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一、做好甲烷产品导入</w:t>
      </w:r>
      <w:r>
        <w:rPr>
          <w:rFonts w:hint="eastAsia"/>
        </w:rPr>
        <w:br/>
      </w:r>
      <w:r>
        <w:rPr>
          <w:rFonts w:hint="eastAsia"/>
        </w:rPr>
        <w:t>　　　　二、做好甲烷产品组合和产品线决策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2025年甲烷市场前景分析</w:t>
      </w:r>
      <w:r>
        <w:rPr>
          <w:rFonts w:hint="eastAsia"/>
        </w:rPr>
        <w:br/>
      </w:r>
      <w:r>
        <w:rPr>
          <w:rFonts w:hint="eastAsia"/>
        </w:rPr>
        <w:t>　　第二节 2025年甲烷发展趋势预测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甲烷行业历程</w:t>
      </w:r>
      <w:r>
        <w:rPr>
          <w:rFonts w:hint="eastAsia"/>
        </w:rPr>
        <w:br/>
      </w:r>
      <w:r>
        <w:rPr>
          <w:rFonts w:hint="eastAsia"/>
        </w:rPr>
        <w:t>　　图表 甲烷行业生命周期</w:t>
      </w:r>
      <w:r>
        <w:rPr>
          <w:rFonts w:hint="eastAsia"/>
        </w:rPr>
        <w:br/>
      </w:r>
      <w:r>
        <w:rPr>
          <w:rFonts w:hint="eastAsia"/>
        </w:rPr>
        <w:t>　　图表 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3c8618a80438c" w:history="1">
        <w:r>
          <w:rPr>
            <w:rStyle w:val="Hyperlink"/>
          </w:rPr>
          <w:t>中国甲烷行业市场调研与前景趋势报告（2025-2031年）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3c8618a80438c" w:history="1">
        <w:r>
          <w:rPr>
            <w:rStyle w:val="Hyperlink"/>
          </w:rPr>
          <w:t>https://www.20087.com/1/23/JiaWanDeQianJingQuShi.html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5e0f1b52a4cb2" w:history="1">
      <w:r>
        <w:rPr>
          <w:rStyle w:val="Hyperlink"/>
        </w:rPr>
        <w:t>中国甲烷行业市场调研与前景趋势报告（2025-2031年）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aWanDeQianJingQuShi.html" TargetMode="External" Id="Rdf83c8618a80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aWanDeQianJingQuShi.html" TargetMode="External" Id="Rae55e0f1b52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2024-11-26T05:48:00Z</dcterms:created>
  <dcterms:modified xsi:type="dcterms:W3CDTF">2024-11-26T06:48:00Z</dcterms:modified>
  <dc:subject>中国甲烷行业市场调研与前景趋势报告（2025-2031年）</dc:subject>
  <dc:title>中国甲烷行业市场调研与前景趋势报告（2025-2031年）</dc:title>
  <cp:keywords>中国甲烷行业市场调研与前景趋势报告（2025-2031年）</cp:keywords>
  <dc:description>中国甲烷行业市场调研与前景趋势报告（2025-2031年）</dc:description>
</cp:coreProperties>
</file>