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84a43b4ab4479" w:history="1">
              <w:r>
                <w:rPr>
                  <w:rStyle w:val="Hyperlink"/>
                </w:rPr>
                <w:t>2023-2029年中国白松香市场现状分析与发展趋势研究报告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84a43b4ab4479" w:history="1">
              <w:r>
                <w:rPr>
                  <w:rStyle w:val="Hyperlink"/>
                </w:rPr>
                <w:t>2023-2029年中国白松香市场现状分析与发展趋势研究报告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784a43b4ab4479" w:history="1">
                <w:r>
                  <w:rPr>
                    <w:rStyle w:val="Hyperlink"/>
                  </w:rPr>
                  <w:t>https://www.20087.com/1/73/BaiSongXiangHangYeQuShi.html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松香是从松树中提取的一种天然树脂，主要应用于印刷油墨、油漆、胶黏剂和化妆品等行业。近年来，随着对天然和环保原材料的需求增加，白松香的市场关注度持续上升。目前，白松香的生产技术和提纯工艺已经相当成熟，能够满足不同行业对品质的要求。同时，为了应对全球气候变化，白松香的可持续生产和采集已经成为行业内的一个重要议题。</w:t>
      </w:r>
      <w:r>
        <w:rPr>
          <w:rFonts w:hint="eastAsia"/>
        </w:rPr>
        <w:br/>
      </w:r>
      <w:r>
        <w:rPr>
          <w:rFonts w:hint="eastAsia"/>
        </w:rPr>
        <w:t>　　未来，白松香行业将更加注重可持续发展和技术创新。市场调研网指出，随着消费者对环保意识的提高，市场将更倾向于那些能够证明其来源可持续的产品。因此，白松香生产商需要采取更加环保的采集方法，并提高资源利用率。此外，通过新技术的应用，如生物技术改良松树品种以提高产量，或是采用先进的提纯技术以提高产品的纯净度，都将推动白松香产业的发展。同时，白松香的应用领域有望进一步扩大，例如在新型生物基材料和医药领域中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784a43b4ab4479" w:history="1">
        <w:r>
          <w:rPr>
            <w:rStyle w:val="Hyperlink"/>
          </w:rPr>
          <w:t>2023-2029年中国白松香市场现状分析与发展趋势研究报告</w:t>
        </w:r>
      </w:hyperlink>
      <w:r>
        <w:rPr>
          <w:rFonts w:hint="eastAsia"/>
        </w:rPr>
        <w:t>》，2023年白松香行业市场规模达 亿元，预计2029年市场规模将达 亿元，期间年均复合增长率（CAGR）达 %。报告基于国家统计局及白松香行业协会的权威数据，全面调研了白松香行业的市场规模、市场需求、产业链结构及价格变动，并对白松香细分市场进行了深入分析。报告详细剖析了白松香市场竞争格局，重点关注品牌影响力及重点企业的运营表现，同时科学预测了白松香市场前景与发展趋势，识别了行业潜在的风险与机遇。通过专业、科学的研究方法，报告为白松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白松香行业发展概述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一、白松香行业定义及分类</w:t>
      </w:r>
      <w:r>
        <w:rPr>
          <w:rFonts w:hint="eastAsia"/>
        </w:rPr>
        <w:br/>
      </w:r>
      <w:r>
        <w:rPr>
          <w:rFonts w:hint="eastAsia"/>
        </w:rPr>
        <w:t>　　　　二、白松香行业经济特性</w:t>
      </w:r>
      <w:r>
        <w:rPr>
          <w:rFonts w:hint="eastAsia"/>
        </w:rPr>
        <w:br/>
      </w:r>
      <w:r>
        <w:rPr>
          <w:rFonts w:hint="eastAsia"/>
        </w:rPr>
        <w:t>　　　　三、白松香行业产业链简介</w:t>
      </w:r>
      <w:r>
        <w:rPr>
          <w:rFonts w:hint="eastAsia"/>
        </w:rPr>
        <w:br/>
      </w:r>
      <w:r>
        <w:rPr>
          <w:rFonts w:hint="eastAsia"/>
        </w:rPr>
        <w:t>　　第二节 白松香行业发展成熟度</w:t>
      </w:r>
      <w:r>
        <w:rPr>
          <w:rFonts w:hint="eastAsia"/>
        </w:rPr>
        <w:br/>
      </w:r>
      <w:r>
        <w:rPr>
          <w:rFonts w:hint="eastAsia"/>
        </w:rPr>
        <w:t>　　　　一、白松香行业发展周期分析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白松香行业相关产业动态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2022-2023年白松香行业发展环境分析</w:t>
      </w:r>
      <w:r>
        <w:rPr>
          <w:rFonts w:hint="eastAsia"/>
        </w:rPr>
        <w:br/>
      </w:r>
      <w:r>
        <w:rPr>
          <w:rFonts w:hint="eastAsia"/>
        </w:rPr>
        <w:t>　　第一节 白松香行业环境分析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白松香行业相关政策、法规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白松香行业技术发展现状及趋势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当前我国白松香技术发展现状</w:t>
      </w:r>
      <w:r>
        <w:rPr>
          <w:rFonts w:hint="eastAsia"/>
        </w:rPr>
        <w:br/>
      </w:r>
      <w:r>
        <w:rPr>
          <w:rFonts w:hint="eastAsia"/>
        </w:rPr>
        <w:t>　　第二节 中外白松香技术差距及产生差距的主要原因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提高我国白松香技术的对策</w:t>
      </w:r>
      <w:r>
        <w:rPr>
          <w:rFonts w:hint="eastAsia"/>
        </w:rPr>
        <w:br/>
      </w:r>
      <w:r>
        <w:rPr>
          <w:rFonts w:hint="eastAsia"/>
        </w:rPr>
        <w:t>　　第四节 我国白松香产品研发、设计发展趋势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中国白松香市场发展调研</w:t>
      </w:r>
      <w:r>
        <w:rPr>
          <w:rFonts w:hint="eastAsia"/>
        </w:rPr>
        <w:br/>
      </w:r>
      <w:r>
        <w:rPr>
          <w:rFonts w:hint="eastAsia"/>
        </w:rPr>
        <w:t>　　第一节 白松香市场现状分析及预测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一、2018-2023年中国白松香市场规模分析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二、2023-2029年中国白松香市场规模预测</w:t>
      </w:r>
      <w:r>
        <w:rPr>
          <w:rFonts w:hint="eastAsia"/>
        </w:rPr>
        <w:br/>
      </w:r>
      <w:r>
        <w:rPr>
          <w:rFonts w:hint="eastAsia"/>
        </w:rPr>
        <w:t>　　第二节 白松香行业产能分析及预测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一、2018-2023年中国白松香行业产能分析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二、2023-2029年中国白松香行业产能预测</w:t>
      </w:r>
      <w:r>
        <w:rPr>
          <w:rFonts w:hint="eastAsia"/>
        </w:rPr>
        <w:br/>
      </w:r>
      <w:r>
        <w:rPr>
          <w:rFonts w:hint="eastAsia"/>
        </w:rPr>
        <w:t>　　第三节 白松香行业产量分析及预测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一、2018-2023年中国白松香行业产量分析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二、2023-2029年中国白松香行业产量预测</w:t>
      </w:r>
      <w:r>
        <w:rPr>
          <w:rFonts w:hint="eastAsia"/>
        </w:rPr>
        <w:br/>
      </w:r>
      <w:r>
        <w:rPr>
          <w:rFonts w:hint="eastAsia"/>
        </w:rPr>
        <w:t>　　第四节 白松香市场需求分析及预测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一、2018-2023年中国白松香市场需求分析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二、2023-2029年中国白松香市场需求预测</w:t>
      </w:r>
      <w:r>
        <w:rPr>
          <w:rFonts w:hint="eastAsia"/>
        </w:rPr>
        <w:br/>
      </w:r>
      <w:r>
        <w:rPr>
          <w:rFonts w:hint="eastAsia"/>
        </w:rPr>
        <w:t>　　第五节 白松香进出口数据分析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一、2018-2023年中国白松香进出口数据分析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二、2023-2029年国内白松香进出口情况预测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2018-2023年中国白松香行业总体发展状况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中国白松香行业规模情况分析</w:t>
      </w:r>
      <w:r>
        <w:rPr>
          <w:rFonts w:hint="eastAsia"/>
        </w:rPr>
        <w:br/>
      </w:r>
      <w:r>
        <w:rPr>
          <w:rFonts w:hint="eastAsia"/>
        </w:rPr>
        <w:t>　　　　一、白松香行业单位规模情况分析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二、白松香行业人员规模状况分析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三、白松香行业资产规模状况分析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四、白松香行业市场规模状况分析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五、白松香行业敏感性分析</w:t>
      </w:r>
      <w:r>
        <w:rPr>
          <w:rFonts w:hint="eastAsia"/>
        </w:rPr>
        <w:br/>
      </w:r>
      <w:r>
        <w:rPr>
          <w:rFonts w:hint="eastAsia"/>
        </w:rPr>
        <w:t>　　第二节 中国白松香行业财务能力分析</w:t>
      </w:r>
      <w:r>
        <w:rPr>
          <w:rFonts w:hint="eastAsia"/>
        </w:rPr>
        <w:br/>
      </w:r>
      <w:r>
        <w:rPr>
          <w:rFonts w:hint="eastAsia"/>
        </w:rPr>
        <w:t>　　　　一、白松香行业盈利能力分析</w:t>
      </w:r>
      <w:r>
        <w:rPr>
          <w:rFonts w:hint="eastAsia"/>
        </w:rPr>
        <w:br/>
      </w:r>
      <w:r>
        <w:rPr>
          <w:rFonts w:hint="eastAsia"/>
        </w:rPr>
        <w:t>　　　　二、白松香行业偿债能力分析</w:t>
      </w:r>
      <w:r>
        <w:rPr>
          <w:rFonts w:hint="eastAsia"/>
        </w:rPr>
        <w:br/>
      </w:r>
      <w:r>
        <w:rPr>
          <w:rFonts w:hint="eastAsia"/>
        </w:rPr>
        <w:t>　　　　三、白松香行业营运能力分析</w:t>
      </w:r>
      <w:r>
        <w:rPr>
          <w:rFonts w:hint="eastAsia"/>
        </w:rPr>
        <w:br/>
      </w:r>
      <w:r>
        <w:rPr>
          <w:rFonts w:hint="eastAsia"/>
        </w:rPr>
        <w:t>　　　　四、白松香行业发展能力分析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中国白松香行业重点区域发展分析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一、中国白松香行业重点区域市场结构变化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二、重点地区（一）白松香行业发展分析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三、重点地区（二）白松香行业发展分析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四、重点地区（三）白松香行业发展分析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五、重点地区（四）白松香行业发展分析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六、重点地区（五）白松香行业发展分析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白松香行业产品价格分析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三、主要白松香品牌产品价位分析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五、价格在白松香行业竞争中的重要性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2023年中国白松香行业上下游行业发展分析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白松香上游行业分析</w:t>
      </w:r>
      <w:r>
        <w:rPr>
          <w:rFonts w:hint="eastAsia"/>
        </w:rPr>
        <w:br/>
      </w:r>
      <w:r>
        <w:rPr>
          <w:rFonts w:hint="eastAsia"/>
        </w:rPr>
        <w:t>　　　　一、白松香产品成本构成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四、上游供给对白松香行业的影响</w:t>
      </w:r>
      <w:r>
        <w:rPr>
          <w:rFonts w:hint="eastAsia"/>
        </w:rPr>
        <w:br/>
      </w:r>
      <w:r>
        <w:rPr>
          <w:rFonts w:hint="eastAsia"/>
        </w:rPr>
        <w:t>　　第二节 白松香下游行业分析</w:t>
      </w:r>
      <w:r>
        <w:rPr>
          <w:rFonts w:hint="eastAsia"/>
        </w:rPr>
        <w:br/>
      </w:r>
      <w:r>
        <w:rPr>
          <w:rFonts w:hint="eastAsia"/>
        </w:rPr>
        <w:t>　　　　一、白松香下游行业分布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四、下游需求对白松香行业的影响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白松香行业重点企业发展调研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白松香重点企业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白松香重点企业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白松香重点企业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白松香重点企业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白松香重点企业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白松香重点企业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2023年中国白松香产业市场竞争格局分析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2023年中国白松香产业竞争现状分析</w:t>
      </w:r>
      <w:r>
        <w:rPr>
          <w:rFonts w:hint="eastAsia"/>
        </w:rPr>
        <w:br/>
      </w:r>
      <w:r>
        <w:rPr>
          <w:rFonts w:hint="eastAsia"/>
        </w:rPr>
        <w:t>　　　　一、白松香竞争力分析</w:t>
      </w:r>
      <w:r>
        <w:rPr>
          <w:rFonts w:hint="eastAsia"/>
        </w:rPr>
        <w:br/>
      </w:r>
      <w:r>
        <w:rPr>
          <w:rFonts w:hint="eastAsia"/>
        </w:rPr>
        <w:t>　　　　二、白松香技术竞争分析</w:t>
      </w:r>
      <w:r>
        <w:rPr>
          <w:rFonts w:hint="eastAsia"/>
        </w:rPr>
        <w:br/>
      </w:r>
      <w:r>
        <w:rPr>
          <w:rFonts w:hint="eastAsia"/>
        </w:rPr>
        <w:t>　　　　三、白松香价格竞争分析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2023年中国白松香产业集中度分析</w:t>
      </w:r>
      <w:r>
        <w:rPr>
          <w:rFonts w:hint="eastAsia"/>
        </w:rPr>
        <w:br/>
      </w:r>
      <w:r>
        <w:rPr>
          <w:rFonts w:hint="eastAsia"/>
        </w:rPr>
        <w:t>　　　　一、白松香市场集中度分析</w:t>
      </w:r>
      <w:r>
        <w:rPr>
          <w:rFonts w:hint="eastAsia"/>
        </w:rPr>
        <w:br/>
      </w:r>
      <w:r>
        <w:rPr>
          <w:rFonts w:hint="eastAsia"/>
        </w:rPr>
        <w:t>　　　　二、白松香企业集中度分析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2023-2029年提高白松香企业竞争力的策略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白松香行业投资风险预警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2023年影响白松香行业发展的主要因素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一、影响白松香行业运行的有利因素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二、影响白松香行业运行的稳定因素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三、影响白松香行业运行的不利因素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四、我国白松香行业发展面临的挑战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五、我国白松香行业发展面临的机遇</w:t>
      </w:r>
      <w:r>
        <w:rPr>
          <w:rFonts w:hint="eastAsia"/>
        </w:rPr>
        <w:br/>
      </w:r>
      <w:r>
        <w:rPr>
          <w:rFonts w:hint="eastAsia"/>
        </w:rPr>
        <w:t>　　第二节 对白松香行业投资风险预警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一、2023-2029年白松香行业市场风险及控制策略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二、2023-2029年白松香行业政策风险及控制策略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三、2023-2029年白松香行业经营风险及控制策略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四、2023-2029年白松香同业竞争风险及控制策略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五、2023-2029年白松香行业其他风险及控制策略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白松香行业发展趋势与投资规划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2023-2029年白松香市场发展潜力分析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2023-2029年白松香行业发展趋势分析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2023-2029年白松香行业投资前景研究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　对我国白松香品牌的战略思考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二、白松香实施品牌战略的意义</w:t>
      </w:r>
      <w:r>
        <w:rPr>
          <w:rFonts w:hint="eastAsia"/>
        </w:rPr>
        <w:br/>
      </w:r>
      <w:r>
        <w:rPr>
          <w:rFonts w:hint="eastAsia"/>
        </w:rPr>
        <w:t>　　　　三、白松香企业品牌的现状分析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四、我国白松香企业的品牌战略</w:t>
      </w:r>
      <w:r>
        <w:rPr>
          <w:rFonts w:hint="eastAsia"/>
        </w:rPr>
        <w:br/>
      </w:r>
      <w:r>
        <w:rPr>
          <w:rFonts w:hint="eastAsia"/>
        </w:rPr>
        <w:t>　　　　五、白松香品牌战略管理的策略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2018-2023年中国白松香市场规模及增长情况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2018-2023年中国白松香行业产量及增长趋势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2023-2029年中国白松香行业产量预测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2018-2023年中国白松香行业市场需求及增长情况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2023-2029年中国白松香行业市场需求预测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2018-2023年中国白松香行业利润及增长情况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**地区白松香市场规模及增长情况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**地区白松香行业市场需求情况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**地区白松香市场规模及增长情况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**地区白松香行业市场需求情况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2018-2023年中国白松香行业出口情况分析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2018-2023年中国白松香行业产品市场价格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2023-2029年中国白松香行业产品市场价格走势预测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白松香重点企业经营情况分析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白松香重点企业经营情况分析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2023-2029年中国白松香市场规模预测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2023-2029年中国白松香行业利润预测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84a43b4ab4479" w:history="1">
        <w:r>
          <w:rPr>
            <w:rStyle w:val="Hyperlink"/>
          </w:rPr>
          <w:t>2023-2029年中国白松香市场现状分析与发展趋势研究报告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784a43b4ab4479" w:history="1">
        <w:r>
          <w:rPr>
            <w:rStyle w:val="Hyperlink"/>
          </w:rPr>
          <w:t>https://www.20087.com/1/73/BaiSongXiangHangYeQuShi.html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热点：琥珀什么味道、白松香是什么味道、柏木的香味能保持多久、白松香和黄松香的区别、松塔香味道好闻吗、白松香精油、皂角花是真花吗、白松香和黄松香一样吗、松柏的寓意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cbd2697f349d9" w:history="1">
      <w:r>
        <w:rPr>
          <w:rStyle w:val="Hyperlink"/>
        </w:rPr>
        <w:t>2023-2029年中国白松香市场现状分析与发展趋势研究报告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BaiSongXiangHangYeQuShi.html" TargetMode="External" Id="R66784a43b4ab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BaiSongXiangHangYeQuShi.html" TargetMode="External" Id="R094cbd2697f3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2023-06-10T03:30:00Z</dcterms:created>
  <dcterms:modified xsi:type="dcterms:W3CDTF">2023-06-10T04:30:00Z</dcterms:modified>
  <dc:subject>2023-2029年中国白松香市场现状分析与发展趋势研究报告</dc:subject>
  <dc:title>2023-2029年中国白松香市场现状分析与发展趋势研究报告</dc:title>
  <cp:keywords>2023-2029年中国白松香市场现状分析与发展趋势研究报告</cp:keywords>
  <dc:description>2023-2029年中国白松香市场现状分析与发展趋势研究报告</dc:description>
</cp:coreProperties>
</file>