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b848491ce4706" w:history="1">
              <w:r>
                <w:rPr>
                  <w:rStyle w:val="Hyperlink"/>
                </w:rPr>
                <w:t>2025-2031年中国彩色母粒市场研究分析与趋势预测报告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b848491ce4706" w:history="1">
              <w:r>
                <w:rPr>
                  <w:rStyle w:val="Hyperlink"/>
                </w:rPr>
                <w:t>2025-2031年中国彩色母粒市场研究分析与趋势预测报告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b848491ce4706" w:history="1">
                <w:r>
                  <w:rPr>
                    <w:rStyle w:val="Hyperlink"/>
                  </w:rPr>
                  <w:t>https://www.20087.com/3/03/CaiSeMuLiFaZhanQuShi.html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母粒是一种重要的塑料着色剂，在近年来随着塑料制品行业的发展而市场需求持续增长。目前，彩色母粒不仅在提高色彩稳定性、减少环境污染方面有所突破，而且在拓宽应用领域、提高生产效率方面也取得了长足进展。随着新技术的应用，彩色母粒正朝着更加环保、高性能的方向发展，能够更好地满足塑料制品对于颜色和性能的要求。随着塑料制品行业的发展和技术进步，彩色母粒市场也在持续扩大。</w:t>
      </w:r>
      <w:r>
        <w:rPr>
          <w:rFonts w:hint="eastAsia"/>
        </w:rPr>
        <w:br/>
      </w:r>
      <w:r>
        <w:rPr>
          <w:rFonts w:hint="eastAsia"/>
        </w:rPr>
        <w:t>　　未来，彩色母粒行业将继续朝着技术创新和服务创新的方向发展。一方面，通过引入更多先进技术和设计理念，提高彩色母粒的技术含量和性能指标，如采用更加先进的分散技术和环保着色剂。另一方面，随着塑料制品行业的发展和技术进步，彩色母粒将更加注重提供定制化服务，满足不同应用场景和用户需求的特定要求。此外，随着可持续发展理念的普及，彩色母粒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b848491ce4706" w:history="1">
        <w:r>
          <w:rPr>
            <w:rStyle w:val="Hyperlink"/>
          </w:rPr>
          <w:t>2025-2031年中国彩色母粒市场研究分析与趋势预测报告</w:t>
        </w:r>
      </w:hyperlink>
      <w:r>
        <w:rPr>
          <w:rFonts w:hint="eastAsia"/>
        </w:rPr>
        <w:t>》基于国家统计局及相关协会的权威数据，系统研究了彩色母粒行业的市场需求、市场规模及产业链现状，分析了彩色母粒价格波动、细分市场动态及重点企业的经营表现，科学预测了彩色母粒市场前景与发展趋势，揭示了潜在需求与投资机会，同时指出了彩色母粒行业可能面临的风险。通过对彩色母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彩色母粒行业界定</w:t>
      </w:r>
      <w:r>
        <w:rPr>
          <w:rFonts w:hint="eastAsia"/>
        </w:rPr>
        <w:br/>
      </w:r>
      <w:r>
        <w:rPr>
          <w:rFonts w:hint="eastAsia"/>
        </w:rPr>
        <w:t>　　第一节 彩色母粒行业定义</w:t>
      </w:r>
      <w:r>
        <w:rPr>
          <w:rFonts w:hint="eastAsia"/>
        </w:rPr>
        <w:br/>
      </w:r>
      <w:r>
        <w:rPr>
          <w:rFonts w:hint="eastAsia"/>
        </w:rPr>
        <w:t>　　第二节 彩色母粒行业特点分析</w:t>
      </w:r>
      <w:r>
        <w:rPr>
          <w:rFonts w:hint="eastAsia"/>
        </w:rPr>
        <w:br/>
      </w:r>
      <w:r>
        <w:rPr>
          <w:rFonts w:hint="eastAsia"/>
        </w:rPr>
        <w:t>　　第三节 彩色母粒产业链分析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2025年世界彩色母粒行业市场运行形势分析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2025年全球彩色母粒行业发展概况</w:t>
      </w:r>
      <w:r>
        <w:rPr>
          <w:rFonts w:hint="eastAsia"/>
        </w:rPr>
        <w:br/>
      </w:r>
      <w:r>
        <w:rPr>
          <w:rFonts w:hint="eastAsia"/>
        </w:rPr>
        <w:t>　　第二节 世界彩色母粒行业发展走势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二、全球彩色母粒行业市场分布情况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三、全球彩色母粒行业发展趋势分析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2025年彩色母粒行业技术发展现状及趋势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当前我国彩色母粒技术发展现状</w:t>
      </w:r>
      <w:r>
        <w:rPr>
          <w:rFonts w:hint="eastAsia"/>
        </w:rPr>
        <w:br/>
      </w:r>
      <w:r>
        <w:rPr>
          <w:rFonts w:hint="eastAsia"/>
        </w:rPr>
        <w:t>　　第二节 中外彩色母粒技术差距及产生差距的主要原因分析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提高我国彩色母粒技术的对策</w:t>
      </w:r>
      <w:r>
        <w:rPr>
          <w:rFonts w:hint="eastAsia"/>
        </w:rPr>
        <w:br/>
      </w:r>
      <w:r>
        <w:rPr>
          <w:rFonts w:hint="eastAsia"/>
        </w:rPr>
        <w:t>　　第四节 我国彩色母粒研发、设计发展趋势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中国彩色母粒发展现状调研</w:t>
      </w:r>
      <w:r>
        <w:rPr>
          <w:rFonts w:hint="eastAsia"/>
        </w:rPr>
        <w:br/>
      </w:r>
      <w:r>
        <w:rPr>
          <w:rFonts w:hint="eastAsia"/>
        </w:rPr>
        <w:t>　　第一节 中国彩色母粒市场现状分析</w:t>
      </w:r>
      <w:r>
        <w:rPr>
          <w:rFonts w:hint="eastAsia"/>
        </w:rPr>
        <w:br/>
      </w:r>
      <w:r>
        <w:rPr>
          <w:rFonts w:hint="eastAsia"/>
        </w:rPr>
        <w:t>　　第二节 中国彩色母粒行业产量情况分析及预测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一、彩色母粒总体产能规模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三、2019-2024年中国彩色母粒产量统计</w:t>
      </w:r>
      <w:r>
        <w:rPr>
          <w:rFonts w:hint="eastAsia"/>
        </w:rPr>
        <w:br/>
      </w:r>
      <w:r>
        <w:rPr>
          <w:rFonts w:hint="eastAsia"/>
        </w:rPr>
        <w:t>　　　　二、彩色母粒生产区域分布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三、2025-2031年中国彩色母粒产量预测分析</w:t>
      </w:r>
      <w:r>
        <w:rPr>
          <w:rFonts w:hint="eastAsia"/>
        </w:rPr>
        <w:br/>
      </w:r>
      <w:r>
        <w:rPr>
          <w:rFonts w:hint="eastAsia"/>
        </w:rPr>
        <w:t>　　第三节 中国彩色母粒市场需求分析及预测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一、2019-2024年中国彩色母粒行业进口分析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彩色母粒行业竞争格局分析</w:t>
      </w:r>
      <w:r>
        <w:rPr>
          <w:rFonts w:hint="eastAsia"/>
        </w:rPr>
        <w:br/>
      </w:r>
      <w:r>
        <w:rPr>
          <w:rFonts w:hint="eastAsia"/>
        </w:rPr>
        <w:t>　　第一节 彩色母粒行业集中度分析</w:t>
      </w:r>
      <w:r>
        <w:rPr>
          <w:rFonts w:hint="eastAsia"/>
        </w:rPr>
        <w:br/>
      </w:r>
      <w:r>
        <w:rPr>
          <w:rFonts w:hint="eastAsia"/>
        </w:rPr>
        <w:t>　　　　一、彩色母粒市场集中度分析</w:t>
      </w:r>
      <w:r>
        <w:rPr>
          <w:rFonts w:hint="eastAsia"/>
        </w:rPr>
        <w:br/>
      </w:r>
      <w:r>
        <w:rPr>
          <w:rFonts w:hint="eastAsia"/>
        </w:rPr>
        <w:t>　　　　二、彩色母粒企业集中度分析</w:t>
      </w:r>
      <w:r>
        <w:rPr>
          <w:rFonts w:hint="eastAsia"/>
        </w:rPr>
        <w:br/>
      </w:r>
      <w:r>
        <w:rPr>
          <w:rFonts w:hint="eastAsia"/>
        </w:rPr>
        <w:t>　　　　三、彩色母粒区域集中度分析</w:t>
      </w:r>
      <w:r>
        <w:rPr>
          <w:rFonts w:hint="eastAsia"/>
        </w:rPr>
        <w:br/>
      </w:r>
      <w:r>
        <w:rPr>
          <w:rFonts w:hint="eastAsia"/>
        </w:rPr>
        <w:t>　　第二节 彩色母粒行业主要企业竞争力分析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一、2025年彩色母粒行业竞争分析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二、2025年中外彩色母粒产品竞争分析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三、2019-2024年我国彩色母粒市场竞争分析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一、彩色母粒实施品牌战略的意义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三、我国彩色母粒企业的品牌战略</w:t>
      </w:r>
      <w:r>
        <w:rPr>
          <w:rFonts w:hint="eastAsia"/>
        </w:rPr>
        <w:br/>
      </w:r>
      <w:r>
        <w:rPr>
          <w:rFonts w:hint="eastAsia"/>
        </w:rPr>
        <w:t>　　　　四、彩色母粒品牌战略管理的策略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2025年中国彩色母粒市场前景分析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2025-2031年中国彩色母粒发展趋势预测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彩色母粒行业研究结论</w:t>
      </w:r>
      <w:r>
        <w:rPr>
          <w:rFonts w:hint="eastAsia"/>
        </w:rPr>
        <w:br/>
      </w:r>
      <w:r>
        <w:rPr>
          <w:rFonts w:hint="eastAsia"/>
        </w:rPr>
        <w:t>　　第二节 彩色母粒行业投资价值评估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彩色母粒行业投资建议</w:t>
      </w:r>
      <w:r>
        <w:rPr>
          <w:rFonts w:hint="eastAsia"/>
        </w:rPr>
        <w:br/>
      </w:r>
      <w:r>
        <w:rPr>
          <w:rFonts w:hint="eastAsia"/>
        </w:rPr>
        <w:t>　　　　一、彩色母粒行业投资策略建议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二、彩色母粒行业投资方向建议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三、彩色母粒行业投资方式建议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彩色母粒行业类别</w:t>
      </w:r>
      <w:r>
        <w:rPr>
          <w:rFonts w:hint="eastAsia"/>
        </w:rPr>
        <w:br/>
      </w:r>
      <w:r>
        <w:rPr>
          <w:rFonts w:hint="eastAsia"/>
        </w:rPr>
        <w:t>　　图表 彩色母粒行业产业链调研</w:t>
      </w:r>
      <w:r>
        <w:rPr>
          <w:rFonts w:hint="eastAsia"/>
        </w:rPr>
        <w:br/>
      </w:r>
      <w:r>
        <w:rPr>
          <w:rFonts w:hint="eastAsia"/>
        </w:rPr>
        <w:t>　　图表 彩色母粒行业现状</w:t>
      </w:r>
      <w:r>
        <w:rPr>
          <w:rFonts w:hint="eastAsia"/>
        </w:rPr>
        <w:br/>
      </w:r>
      <w:r>
        <w:rPr>
          <w:rFonts w:hint="eastAsia"/>
        </w:rPr>
        <w:t>　　图表 彩色母粒行业标准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2019-2024年中国彩色母粒市场规模</w:t>
      </w:r>
      <w:r>
        <w:rPr>
          <w:rFonts w:hint="eastAsia"/>
        </w:rPr>
        <w:br/>
      </w:r>
      <w:r>
        <w:rPr>
          <w:rFonts w:hint="eastAsia"/>
        </w:rPr>
        <w:t>　　图表 2025年中国彩色母粒行业产能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2019-2024年中国彩色母粒产量</w:t>
      </w:r>
      <w:r>
        <w:rPr>
          <w:rFonts w:hint="eastAsia"/>
        </w:rPr>
        <w:br/>
      </w:r>
      <w:r>
        <w:rPr>
          <w:rFonts w:hint="eastAsia"/>
        </w:rPr>
        <w:t>　　图表 彩色母粒行业动态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2019-2024年中国彩色母粒市场需求量</w:t>
      </w:r>
      <w:r>
        <w:rPr>
          <w:rFonts w:hint="eastAsia"/>
        </w:rPr>
        <w:br/>
      </w:r>
      <w:r>
        <w:rPr>
          <w:rFonts w:hint="eastAsia"/>
        </w:rPr>
        <w:t>　　图表 2025年中国彩色母粒行业需求区域调研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2019-2024年中国彩色母粒行情</w:t>
      </w:r>
      <w:r>
        <w:rPr>
          <w:rFonts w:hint="eastAsia"/>
        </w:rPr>
        <w:br/>
      </w:r>
      <w:r>
        <w:rPr>
          <w:rFonts w:hint="eastAsia"/>
        </w:rPr>
        <w:t>　　图表 2019-2024年中国彩色母粒价格走势图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2019-2024年中国彩色母粒进口数据</w:t>
      </w:r>
      <w:r>
        <w:rPr>
          <w:rFonts w:hint="eastAsia"/>
        </w:rPr>
        <w:br/>
      </w:r>
      <w:r>
        <w:rPr>
          <w:rFonts w:hint="eastAsia"/>
        </w:rPr>
        <w:t>　　图表 2019-2024年中国彩色母粒出口数据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**地区彩色母粒市场规模</w:t>
      </w:r>
      <w:r>
        <w:rPr>
          <w:rFonts w:hint="eastAsia"/>
        </w:rPr>
        <w:br/>
      </w:r>
      <w:r>
        <w:rPr>
          <w:rFonts w:hint="eastAsia"/>
        </w:rPr>
        <w:t>　　图表 **地区彩色母粒行业市场需求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**地区彩色母粒市场调研</w:t>
      </w:r>
      <w:r>
        <w:rPr>
          <w:rFonts w:hint="eastAsia"/>
        </w:rPr>
        <w:br/>
      </w:r>
      <w:r>
        <w:rPr>
          <w:rFonts w:hint="eastAsia"/>
        </w:rPr>
        <w:t>　　图表 **地区彩色母粒行业市场需求分析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**地区彩色母粒市场规模</w:t>
      </w:r>
      <w:r>
        <w:rPr>
          <w:rFonts w:hint="eastAsia"/>
        </w:rPr>
        <w:br/>
      </w:r>
      <w:r>
        <w:rPr>
          <w:rFonts w:hint="eastAsia"/>
        </w:rPr>
        <w:t>　　图表 **地区彩色母粒行业市场需求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**地区彩色母粒市场调研</w:t>
      </w:r>
      <w:r>
        <w:rPr>
          <w:rFonts w:hint="eastAsia"/>
        </w:rPr>
        <w:br/>
      </w:r>
      <w:r>
        <w:rPr>
          <w:rFonts w:hint="eastAsia"/>
        </w:rPr>
        <w:t>　　图表 **地区彩色母粒行业市场需求分析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彩色母粒行业竞争对手分析</w:t>
      </w:r>
      <w:r>
        <w:rPr>
          <w:rFonts w:hint="eastAsia"/>
        </w:rPr>
        <w:br/>
      </w:r>
      <w:r>
        <w:rPr>
          <w:rFonts w:hint="eastAsia"/>
        </w:rPr>
        <w:t>　　图表 彩色母粒重点企业（一）基本信息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2025-2031年中国彩色母粒市场规模预测</w:t>
      </w:r>
      <w:r>
        <w:rPr>
          <w:rFonts w:hint="eastAsia"/>
        </w:rPr>
        <w:br/>
      </w:r>
      <w:r>
        <w:rPr>
          <w:rFonts w:hint="eastAsia"/>
        </w:rPr>
        <w:t>　　图表 彩色母粒行业准入条件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2025-2031年中国彩色母粒行业信息化</w:t>
      </w:r>
      <w:r>
        <w:rPr>
          <w:rFonts w:hint="eastAsia"/>
        </w:rPr>
        <w:br/>
      </w:r>
      <w:r>
        <w:rPr>
          <w:rFonts w:hint="eastAsia"/>
        </w:rPr>
        <w:t>　　图表 2025年中国彩色母粒市场前景分析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2025-2031年中国彩色母粒行业发展趋势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b848491ce4706" w:history="1">
        <w:r>
          <w:rPr>
            <w:rStyle w:val="Hyperlink"/>
          </w:rPr>
          <w:t>2025-2031年中国彩色母粒市场研究分析与趋势预测报告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b848491ce4706" w:history="1">
        <w:r>
          <w:rPr>
            <w:rStyle w:val="Hyperlink"/>
          </w:rPr>
          <w:t>https://www.20087.com/3/03/CaiSeMuLiFaZhanQuShi.html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热点：厦门鹭意彩色母粒有限公司、彩色母粒图片、色母粒厂家企业名单、彩色母粒市场前景、色母粒原料配方比例、彩色母粒价格、大连晶彩色母粒有限公司、彩色母粒生产线、色母粒是什么材料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6bdf89b25452b" w:history="1">
      <w:r>
        <w:rPr>
          <w:rStyle w:val="Hyperlink"/>
        </w:rPr>
        <w:t>2025-2031年中国彩色母粒市场研究分析与趋势预测报告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aiSeMuLiFaZhanQuShi.html" TargetMode="External" Id="Ra8db848491ce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aiSeMuLiFaZhanQuShi.html" TargetMode="External" Id="R7fe6bdf89b2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2024-11-30T08:35:00Z</dcterms:created>
  <dcterms:modified xsi:type="dcterms:W3CDTF">2024-11-30T09:35:00Z</dcterms:modified>
  <dc:subject>2025-2031年中国彩色母粒市场研究分析与趋势预测报告</dc:subject>
  <dc:title>2025-2031年中国彩色母粒市场研究分析与趋势预测报告</dc:title>
  <cp:keywords>2025-2031年中国彩色母粒市场研究分析与趋势预测报告</cp:keywords>
  <dc:description>2025-2031年中国彩色母粒市场研究分析与趋势预测报告</dc:description>
</cp:coreProperties>
</file>