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908cdfc994939" w:history="1">
              <w:r>
                <w:rPr>
                  <w:rStyle w:val="Hyperlink"/>
                </w:rPr>
                <w:t>2025-2031年中国树脂基复合材料行业现状分析与发展前景研究报告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908cdfc994939" w:history="1">
              <w:r>
                <w:rPr>
                  <w:rStyle w:val="Hyperlink"/>
                </w:rPr>
                <w:t>2025-2031年中国树脂基复合材料行业现状分析与发展前景研究报告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908cdfc994939" w:history="1">
                <w:r>
                  <w:rPr>
                    <w:rStyle w:val="Hyperlink"/>
                  </w:rPr>
                  <w:t>https://www.20087.com/M_ShiYouHuaGong/39/ShuZhiJiFuHeCaiLiaoShiChangJingZhengYuFaZhanQuShi.html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是由树脂基体和增强材料（如碳纤维、玻璃纤维）组成的复合材料，具有轻质高强、耐腐蚀、设计灵活等优点。这类材料在航空航天、汽车、风电叶片、体育器材等领域应用广泛。近年来，随着高性能纤维和先进树脂体系的开发，树脂基复合材料的性能得到了显著提升，满足了更严苛的应用条件。</w:t>
      </w:r>
      <w:r>
        <w:rPr>
          <w:rFonts w:hint="eastAsia"/>
        </w:rPr>
        <w:br/>
      </w:r>
      <w:r>
        <w:rPr>
          <w:rFonts w:hint="eastAsia"/>
        </w:rPr>
        <w:t>　　未来，树脂基复合材料的发展将更加注重轻量化、高强度和可回收性。一方面，通过优化纤维布局和树脂配方，开发出更高强度重量比的复合材料，以满足未来交通工具（如电动汽车、无人机）对轻量化的需求。另一方面，随着环保意识的提高，开发可回收的复合材料和闭环循环利用技术将成为行业关注的焦点，以减少材料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908cdfc994939" w:history="1">
        <w:r>
          <w:rPr>
            <w:rStyle w:val="Hyperlink"/>
          </w:rPr>
          <w:t>2025-2031年中国树脂基复合材料行业现状分析与发展前景研究报告</w:t>
        </w:r>
      </w:hyperlink>
      <w:r>
        <w:rPr>
          <w:rFonts w:hint="eastAsia"/>
        </w:rPr>
        <w:t>》基于多年行业研究积累，结合树脂基复合材料市场发展现状，依托行业权威数据资源和长期市场监测数据库，对树脂基复合材料市场规模、技术现状及未来方向进行了全面分析。报告梳理了树脂基复合材料行业竞争格局，重点评估了主要企业的市场表现及品牌影响力，并通过SWOT分析揭示了树脂基复合材料行业机遇与潜在风险。同时，报告对树脂基复合材料市场前景和发展趋势进行了科学预测，为投资者提供了投资价值判断和策略建议，助力把握树脂基复合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2025年世界树脂基复合材料行业运行状况分析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三、俄罗斯复合材料行业概况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四、亚洲复合材料产业格局分析</w:t>
      </w:r>
      <w:r>
        <w:rPr>
          <w:rFonts w:hint="eastAsia"/>
        </w:rPr>
        <w:br/>
      </w:r>
      <w:r>
        <w:rPr>
          <w:rFonts w:hint="eastAsia"/>
        </w:rPr>
        <w:t>　　第二节 2025年世界树脂基复合材料产业运营分析</w:t>
      </w:r>
      <w:r>
        <w:rPr>
          <w:rFonts w:hint="eastAsia"/>
        </w:rPr>
        <w:br/>
      </w:r>
      <w:r>
        <w:rPr>
          <w:rFonts w:hint="eastAsia"/>
        </w:rPr>
        <w:t>　　　　一、世界树脂基复合材料的发展史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二、国外树脂基复合材料技术现状</w:t>
      </w:r>
      <w:r>
        <w:rPr>
          <w:rFonts w:hint="eastAsia"/>
        </w:rPr>
        <w:br/>
      </w:r>
      <w:r>
        <w:rPr>
          <w:rFonts w:hint="eastAsia"/>
        </w:rPr>
        <w:t>　　　　三、全球树脂基复合材料应用情况分析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2025年中国树脂基复合材料行业市场发展环境解析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2025年中国树脂基复合材料市场政策环境分析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2025年中国树脂基复合材料市场社会环境分析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2025年中国复合材料行业运行走势诠析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2025年中国树脂基复合材料研究发展剖析</w:t>
      </w:r>
      <w:r>
        <w:rPr>
          <w:rFonts w:hint="eastAsia"/>
        </w:rPr>
        <w:br/>
      </w:r>
      <w:r>
        <w:rPr>
          <w:rFonts w:hint="eastAsia"/>
        </w:rPr>
        <w:t>　　第一节 2025年中国树脂基复合材料行业发展概况分析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一、树脂基复合材料概述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第二节 2025年中国树脂基复合材料市场运行格局分析</w:t>
      </w:r>
      <w:r>
        <w:rPr>
          <w:rFonts w:hint="eastAsia"/>
        </w:rPr>
        <w:br/>
      </w:r>
      <w:r>
        <w:rPr>
          <w:rFonts w:hint="eastAsia"/>
        </w:rPr>
        <w:t>　　　　一、树脂基复合材料应用广泛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二、SMC复合材料应用范围不断扩大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三、我国高性能碳纤维复合材料具有广阔趋势预测</w:t>
      </w:r>
      <w:r>
        <w:rPr>
          <w:rFonts w:hint="eastAsia"/>
        </w:rPr>
        <w:br/>
      </w:r>
      <w:r>
        <w:rPr>
          <w:rFonts w:hint="eastAsia"/>
        </w:rPr>
        <w:t>　　第三节 2025年中国树脂基复合材料行业存在的问题分析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2025年中国热塑性树脂基复合材料发展整体形势分析</w:t>
      </w:r>
      <w:r>
        <w:rPr>
          <w:rFonts w:hint="eastAsia"/>
        </w:rPr>
        <w:br/>
      </w:r>
      <w:r>
        <w:rPr>
          <w:rFonts w:hint="eastAsia"/>
        </w:rPr>
        <w:t>　　第一节 热塑性树脂基复合材料概述</w:t>
      </w:r>
      <w:r>
        <w:rPr>
          <w:rFonts w:hint="eastAsia"/>
        </w:rPr>
        <w:br/>
      </w:r>
      <w:r>
        <w:rPr>
          <w:rFonts w:hint="eastAsia"/>
        </w:rPr>
        <w:t>　　第二节 2025年国外热塑性树脂基复合材料产业发展分析</w:t>
      </w:r>
      <w:r>
        <w:rPr>
          <w:rFonts w:hint="eastAsia"/>
        </w:rPr>
        <w:br/>
      </w:r>
      <w:r>
        <w:rPr>
          <w:rFonts w:hint="eastAsia"/>
        </w:rPr>
        <w:t>　　　　一、国外热塑性树脂基复合材料发展史</w:t>
      </w:r>
      <w:r>
        <w:rPr>
          <w:rFonts w:hint="eastAsia"/>
        </w:rPr>
        <w:br/>
      </w:r>
      <w:r>
        <w:rPr>
          <w:rFonts w:hint="eastAsia"/>
        </w:rPr>
        <w:t>　　　　二、世界热塑性树脂基复合材料新型工艺</w:t>
      </w:r>
      <w:r>
        <w:rPr>
          <w:rFonts w:hint="eastAsia"/>
        </w:rPr>
        <w:br/>
      </w:r>
      <w:r>
        <w:rPr>
          <w:rFonts w:hint="eastAsia"/>
        </w:rPr>
        <w:t>　　　　三、全球热塑性树脂基复合材料市场特征</w:t>
      </w:r>
      <w:r>
        <w:rPr>
          <w:rFonts w:hint="eastAsia"/>
        </w:rPr>
        <w:br/>
      </w:r>
      <w:r>
        <w:rPr>
          <w:rFonts w:hint="eastAsia"/>
        </w:rPr>
        <w:t>　　第三节 2025年中国热塑性树脂基复合材料市场运行分析</w:t>
      </w:r>
      <w:r>
        <w:rPr>
          <w:rFonts w:hint="eastAsia"/>
        </w:rPr>
        <w:br/>
      </w:r>
      <w:r>
        <w:rPr>
          <w:rFonts w:hint="eastAsia"/>
        </w:rPr>
        <w:t>　　　　一、热塑性树脂基复合材料产品结构分析</w:t>
      </w:r>
      <w:r>
        <w:rPr>
          <w:rFonts w:hint="eastAsia"/>
        </w:rPr>
        <w:br/>
      </w:r>
      <w:r>
        <w:rPr>
          <w:rFonts w:hint="eastAsia"/>
        </w:rPr>
        <w:t>　　　　二、国内热塑性树脂基复合材料成型工艺分析</w:t>
      </w:r>
      <w:r>
        <w:rPr>
          <w:rFonts w:hint="eastAsia"/>
        </w:rPr>
        <w:br/>
      </w:r>
      <w:r>
        <w:rPr>
          <w:rFonts w:hint="eastAsia"/>
        </w:rPr>
        <w:t>　　　　三、热塑性树脂基复合材料应用情况分析</w:t>
      </w:r>
      <w:r>
        <w:rPr>
          <w:rFonts w:hint="eastAsia"/>
        </w:rPr>
        <w:br/>
      </w:r>
      <w:r>
        <w:rPr>
          <w:rFonts w:hint="eastAsia"/>
        </w:rPr>
        <w:t>　　第四节 2025年中国热塑性树脂基复合材料行业发展对策分析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2025年中国玻璃钢主要地区市场发展动态分析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一、国内首个玻璃钢渔船技术研发机构落户威海市</w:t>
      </w:r>
      <w:r>
        <w:rPr>
          <w:rFonts w:hint="eastAsia"/>
        </w:rPr>
        <w:br/>
      </w:r>
      <w:r>
        <w:rPr>
          <w:rFonts w:hint="eastAsia"/>
        </w:rPr>
        <w:t>　　　　二、漳州市首个玻璃钢管制造企业顺利投产</w:t>
      </w:r>
      <w:r>
        <w:rPr>
          <w:rFonts w:hint="eastAsia"/>
        </w:rPr>
        <w:br/>
      </w:r>
      <w:r>
        <w:rPr>
          <w:rFonts w:hint="eastAsia"/>
        </w:rPr>
        <w:t>　　　　三、荆晶玻璃钢化有限公司在荆州区建成投产</w:t>
      </w:r>
      <w:r>
        <w:rPr>
          <w:rFonts w:hint="eastAsia"/>
        </w:rPr>
        <w:br/>
      </w:r>
      <w:r>
        <w:rPr>
          <w:rFonts w:hint="eastAsia"/>
        </w:rPr>
        <w:t>　　　　四、玻璃钢龙舟抢滩福州市场</w:t>
      </w:r>
      <w:r>
        <w:rPr>
          <w:rFonts w:hint="eastAsia"/>
        </w:rPr>
        <w:br/>
      </w:r>
      <w:r>
        <w:rPr>
          <w:rFonts w:hint="eastAsia"/>
        </w:rPr>
        <w:t>　　　　五、山东海事局玻璃钢船建造项目开标</w:t>
      </w:r>
      <w:r>
        <w:rPr>
          <w:rFonts w:hint="eastAsia"/>
        </w:rPr>
        <w:br/>
      </w:r>
      <w:r>
        <w:rPr>
          <w:rFonts w:hint="eastAsia"/>
        </w:rPr>
        <w:t>　　第四节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2020-2025年全国玻璃纤维纱产量分析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第三节 2025年玻璃纤维纱产量集中度分析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2025年中国树脂基复合材料市场竞争格局透视</w:t>
      </w:r>
      <w:r>
        <w:rPr>
          <w:rFonts w:hint="eastAsia"/>
        </w:rPr>
        <w:br/>
      </w:r>
      <w:r>
        <w:rPr>
          <w:rFonts w:hint="eastAsia"/>
        </w:rPr>
        <w:t>　　第一节 2025年中国树脂基复合材料行业竞争现状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2025年中国树脂基复合材料行业集中度分析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2025年中国树脂基复合材料行业竞争中存的问题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2025-2031年中国树脂基复合材料行业竞争趋势分析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2025年中国树脂基复合材料重点生产企业竞争力及关键性数据分析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常州商隆产业用纺织品有限公司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铁岭申和碳纤维材料有限公司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东丰县同兴特种纤维有限公司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深圳市喜德盛碳纤科技有限公司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台山顺宝钢化玻璃装饰有限公司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湖南金博复合材料科技有限公司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莱州市玻璃钢制品有限公司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德州中南复合材料有限公司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2025年中国环氧树脂行业营运态势解读</w:t>
      </w:r>
      <w:r>
        <w:rPr>
          <w:rFonts w:hint="eastAsia"/>
        </w:rPr>
        <w:br/>
      </w:r>
      <w:r>
        <w:rPr>
          <w:rFonts w:hint="eastAsia"/>
        </w:rPr>
        <w:t>　　第一节 2025年中国环氧树脂行业发展概况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2025年中国环氧树脂市场监测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一、中国环氧树脂消费市场调研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2025年中国环氧树脂行业投资策略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2025年中国树脂基复合材料其它原材料市场及其应用分析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三、国产碳纤维存在的主要问题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四、我国碳纤维的国产化发展分析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第二节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二、高强高模聚乙烯纤维产品在上海大投产</w:t>
      </w:r>
      <w:r>
        <w:rPr>
          <w:rFonts w:hint="eastAsia"/>
        </w:rPr>
        <w:br/>
      </w:r>
      <w:r>
        <w:rPr>
          <w:rFonts w:hint="eastAsia"/>
        </w:rPr>
        <w:t>　　第三节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第四节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2025年中国树脂基复合材料下游主要应用市场走势观察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二、2025年中国建筑业经济运行状况分析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2025-2031年中国树脂基复合材料行业趋势预测分析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一、树脂基复合材料行业近期发展热点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二、树脂基我国复合材料技术发展方向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2025-2031年中国树脂基复合材料行业投资可行性分析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2025-2031年中国树脂基复合材料行业投资环境的分析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2025-2031年中国树脂基复合材料行业投资前景研究与建议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2020-2025年全国玻璃纤维纱产量分析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图表 2025年玻璃纤维纱产量集中度分析</w:t>
      </w:r>
      <w:r>
        <w:rPr>
          <w:rFonts w:hint="eastAsia"/>
        </w:rPr>
        <w:br/>
      </w:r>
      <w:r>
        <w:rPr>
          <w:rFonts w:hint="eastAsia"/>
        </w:rPr>
        <w:t>　　图表 百兴集团有限公司主要经济指标走势图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百兴集团有限公司负债情况图</w:t>
      </w:r>
      <w:r>
        <w:rPr>
          <w:rFonts w:hint="eastAsia"/>
        </w:rPr>
        <w:br/>
      </w:r>
      <w:r>
        <w:rPr>
          <w:rFonts w:hint="eastAsia"/>
        </w:rPr>
        <w:t>　　图表 百兴集团有限公司负债指标走势图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铁岭申和碳纤维材料有限公司负债情况图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东丰县同兴特种纤维有限公司负债情况图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台山顺宝钢化玻璃装饰有限公司负债情况图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908cdfc994939" w:history="1">
        <w:r>
          <w:rPr>
            <w:rStyle w:val="Hyperlink"/>
          </w:rPr>
          <w:t>2025-2031年中国树脂基复合材料行业现状分析与发展前景研究报告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908cdfc994939" w:history="1">
        <w:r>
          <w:rPr>
            <w:rStyle w:val="Hyperlink"/>
          </w:rPr>
          <w:t>https://www.20087.com/M_ShiYouHuaGong/39/ShuZhiJiFuHeCaiLiaoShiChangJingZhengYuFaZhanQuShi.html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树脂基复合材料有哪些、复合材料具有什么特点、纤维增强树脂基复合材料、航空树脂是什么材料、热塑性树脂基复合材料、树脂复合材料、玻璃纤维增强环氧树脂基复合材料、复合材料树脂基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4c728cb264386" w:history="1">
      <w:r>
        <w:rPr>
          <w:rStyle w:val="Hyperlink"/>
        </w:rPr>
        <w:t>2025-2031年中国树脂基复合材料行业现状分析与发展前景研究报告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ShuZhiJiFuHeCaiLiaoShiChangJingZhengYuFaZhanQuShi.html" TargetMode="External" Id="Ra78908cdfc99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ShuZhiJiFuHeCaiLiaoShiChangJingZhengYuFaZhanQuShi.html" TargetMode="External" Id="Rdf14c728cb2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2025-05-13T00:07:00Z</dcterms:created>
  <dcterms:modified xsi:type="dcterms:W3CDTF">2025-05-13T01:07:00Z</dcterms:modified>
  <dc:subject>2025-2031年中国树脂基复合材料行业现状分析与发展前景研究报告</dc:subject>
  <dc:title>2025-2031年中国树脂基复合材料行业现状分析与发展前景研究报告</dc:title>
  <cp:keywords>2025-2031年中国树脂基复合材料行业现状分析与发展前景研究报告</cp:keywords>
  <dc:description>2025-2031年中国树脂基复合材料行业现状分析与发展前景研究报告</dc:description>
</cp:coreProperties>
</file>