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91b19e32c413c" w:history="1">
              <w:r>
                <w:rPr>
                  <w:rStyle w:val="Hyperlink"/>
                </w:rPr>
                <w:t>2025-2031年中国糖酯市场调研与行业前景预测报告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91b19e32c413c" w:history="1">
              <w:r>
                <w:rPr>
                  <w:rStyle w:val="Hyperlink"/>
                </w:rPr>
                <w:t>2025-2031年中国糖酯市场调研与行业前景预测报告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91b19e32c413c" w:history="1">
                <w:r>
                  <w:rPr>
                    <w:rStyle w:val="Hyperlink"/>
                  </w:rPr>
                  <w:t>https://www.20087.com/6/25/TangZhiHangYeFaZhanQianJing.html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酯是一种重要的食品添加剂，近年来随着食品技术和健康意识的提升，市场需求持续增长。目前，糖酯广泛应用于烘焙食品、乳制品、饮料等多个领域，用于改善食品的口感和稳定性。随着生物技术和食品加工技术的进步，糖酯不仅在功能性和营养价值方面有所提升，还在安全性和成本效益方面进行了改进。此外，随着消费者对健康饮食的关注度提高，市场上出现了更多低糖、无糖的糖酯产品。</w:t>
      </w:r>
      <w:r>
        <w:rPr>
          <w:rFonts w:hint="eastAsia"/>
        </w:rPr>
        <w:br/>
      </w:r>
      <w:r>
        <w:rPr>
          <w:rFonts w:hint="eastAsia"/>
        </w:rPr>
        <w:t>　　未来，糖酯的发展将更加注重健康和个性化。一方面，随着消费者对健康饮食的需求增加，糖酯将更加注重提供低糖、无添加等健康选项，以满足不同消费者的健康需求。另一方面，随着个性化消费趋势的加强，糖酯将提供更多定制化服务，如根据不同食品的需求调配不同类型的糖酯，满足不同食品制造商的需求。此外，随着可持续发展理念的普及，糖酯还将探索使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91b19e32c413c" w:history="1">
        <w:r>
          <w:rPr>
            <w:rStyle w:val="Hyperlink"/>
          </w:rPr>
          <w:t>2025-2031年中国糖酯市场调研与行业前景预测报告</w:t>
        </w:r>
      </w:hyperlink>
      <w:r>
        <w:rPr>
          <w:rFonts w:hint="eastAsia"/>
        </w:rPr>
        <w:t>》依据国家统计局、相关行业协会及科研机构的详实数据，系统分析了糖酯行业的产业链结构、市场规模与需求状况，并探讨了糖酯市场价格及行业现状。报告特别关注了糖酯行业的重点企业，对糖酯市场竞争格局、集中度和品牌影响力进行了剖析。此外，报告对糖酯行业的市场前景和发展趋势进行了科学预测，同时进一步细分市场，指出了糖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糖酯行业概述</w:t>
      </w:r>
      <w:r>
        <w:rPr>
          <w:rFonts w:hint="eastAsia"/>
        </w:rPr>
        <w:br/>
      </w:r>
      <w:r>
        <w:rPr>
          <w:rFonts w:hint="eastAsia"/>
        </w:rPr>
        <w:t>　　第一节 糖酯定义与分类</w:t>
      </w:r>
      <w:r>
        <w:rPr>
          <w:rFonts w:hint="eastAsia"/>
        </w:rPr>
        <w:br/>
      </w:r>
      <w:r>
        <w:rPr>
          <w:rFonts w:hint="eastAsia"/>
        </w:rPr>
        <w:t>　　第二节 糖酯应用领域</w:t>
      </w:r>
      <w:r>
        <w:rPr>
          <w:rFonts w:hint="eastAsia"/>
        </w:rPr>
        <w:br/>
      </w:r>
      <w:r>
        <w:rPr>
          <w:rFonts w:hint="eastAsia"/>
        </w:rPr>
        <w:t>　　第三节 糖酯行业经济指标分析</w:t>
      </w:r>
      <w:r>
        <w:rPr>
          <w:rFonts w:hint="eastAsia"/>
        </w:rPr>
        <w:br/>
      </w:r>
      <w:r>
        <w:rPr>
          <w:rFonts w:hint="eastAsia"/>
        </w:rPr>
        <w:t>　　　　一、糖酯行业赢利性评估</w:t>
      </w:r>
      <w:r>
        <w:rPr>
          <w:rFonts w:hint="eastAsia"/>
        </w:rPr>
        <w:br/>
      </w:r>
      <w:r>
        <w:rPr>
          <w:rFonts w:hint="eastAsia"/>
        </w:rPr>
        <w:t>　　　　二、糖酯行业成长速度分析</w:t>
      </w:r>
      <w:r>
        <w:rPr>
          <w:rFonts w:hint="eastAsia"/>
        </w:rPr>
        <w:br/>
      </w:r>
      <w:r>
        <w:rPr>
          <w:rFonts w:hint="eastAsia"/>
        </w:rPr>
        <w:t>　　　　三、糖酯附加值提升空间探讨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四、糖酯行业进入壁垒分析</w:t>
      </w:r>
      <w:r>
        <w:rPr>
          <w:rFonts w:hint="eastAsia"/>
        </w:rPr>
        <w:br/>
      </w:r>
      <w:r>
        <w:rPr>
          <w:rFonts w:hint="eastAsia"/>
        </w:rPr>
        <w:t>　　　　五、糖酯行业风险性评估</w:t>
      </w:r>
      <w:r>
        <w:rPr>
          <w:rFonts w:hint="eastAsia"/>
        </w:rPr>
        <w:br/>
      </w:r>
      <w:r>
        <w:rPr>
          <w:rFonts w:hint="eastAsia"/>
        </w:rPr>
        <w:t>　　　　六、糖酯行业周期性分析</w:t>
      </w:r>
      <w:r>
        <w:rPr>
          <w:rFonts w:hint="eastAsia"/>
        </w:rPr>
        <w:br/>
      </w:r>
      <w:r>
        <w:rPr>
          <w:rFonts w:hint="eastAsia"/>
        </w:rPr>
        <w:t>　　　　七、糖酯行业竞争程度指标</w:t>
      </w:r>
      <w:r>
        <w:rPr>
          <w:rFonts w:hint="eastAsia"/>
        </w:rPr>
        <w:br/>
      </w:r>
      <w:r>
        <w:rPr>
          <w:rFonts w:hint="eastAsia"/>
        </w:rPr>
        <w:t>　　　　八、糖酯行业成熟度综合分析</w:t>
      </w:r>
      <w:r>
        <w:rPr>
          <w:rFonts w:hint="eastAsia"/>
        </w:rPr>
        <w:br/>
      </w:r>
      <w:r>
        <w:rPr>
          <w:rFonts w:hint="eastAsia"/>
        </w:rPr>
        <w:t>　　第四节 糖酯产业链及经营模式分析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2024-2025年全球糖酯行业发展分析</w:t>
      </w:r>
      <w:r>
        <w:rPr>
          <w:rFonts w:hint="eastAsia"/>
        </w:rPr>
        <w:br/>
      </w:r>
      <w:r>
        <w:rPr>
          <w:rFonts w:hint="eastAsia"/>
        </w:rPr>
        <w:t>　　　　一、全球糖酯行业市场规模与趋势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二、全球糖酯行业发展特点</w:t>
      </w:r>
      <w:r>
        <w:rPr>
          <w:rFonts w:hint="eastAsia"/>
        </w:rPr>
        <w:br/>
      </w:r>
      <w:r>
        <w:rPr>
          <w:rFonts w:hint="eastAsia"/>
        </w:rPr>
        <w:t>　　　　三、全球糖酯行业竞争格局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一、糖酯技术发展趋势</w:t>
      </w:r>
      <w:r>
        <w:rPr>
          <w:rFonts w:hint="eastAsia"/>
        </w:rPr>
        <w:br/>
      </w:r>
      <w:r>
        <w:rPr>
          <w:rFonts w:hint="eastAsia"/>
        </w:rPr>
        <w:t>　　　　二、糖酯行业发展趋势</w:t>
      </w:r>
      <w:r>
        <w:rPr>
          <w:rFonts w:hint="eastAsia"/>
        </w:rPr>
        <w:br/>
      </w:r>
      <w:r>
        <w:rPr>
          <w:rFonts w:hint="eastAsia"/>
        </w:rPr>
        <w:t>　　　　三、糖酯行业发展潜力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糖酯行业产量情况分析与趋势预测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三、2025-2031年糖酯产量预测</w:t>
      </w:r>
      <w:r>
        <w:rPr>
          <w:rFonts w:hint="eastAsia"/>
        </w:rPr>
        <w:br/>
      </w:r>
      <w:r>
        <w:rPr>
          <w:rFonts w:hint="eastAsia"/>
        </w:rPr>
        <w:t>　　第三节 2025-2031年糖酯市场需求与销售分析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一、2024-2025年糖酯行业需求现状</w:t>
      </w:r>
      <w:r>
        <w:rPr>
          <w:rFonts w:hint="eastAsia"/>
        </w:rPr>
        <w:br/>
      </w:r>
      <w:r>
        <w:rPr>
          <w:rFonts w:hint="eastAsia"/>
        </w:rPr>
        <w:t>　　　　二、糖酯客户群体与需求特点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国内外糖酯行业技术差异与原因</w:t>
      </w:r>
      <w:r>
        <w:rPr>
          <w:rFonts w:hint="eastAsia"/>
        </w:rPr>
        <w:br/>
      </w:r>
      <w:r>
        <w:rPr>
          <w:rFonts w:hint="eastAsia"/>
        </w:rPr>
        <w:t>　　第三节 糖酯行业技术发展方向、趋势预测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2019-2024年中国糖酯行业进出口情况分析</w:t>
      </w:r>
      <w:r>
        <w:rPr>
          <w:rFonts w:hint="eastAsia"/>
        </w:rPr>
        <w:br/>
      </w:r>
      <w:r>
        <w:rPr>
          <w:rFonts w:hint="eastAsia"/>
        </w:rPr>
        <w:t>　　第一节 糖酯行业进口规模与来源分析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一、2019-2024年糖酯进口规模分析</w:t>
      </w:r>
      <w:r>
        <w:rPr>
          <w:rFonts w:hint="eastAsia"/>
        </w:rPr>
        <w:br/>
      </w:r>
      <w:r>
        <w:rPr>
          <w:rFonts w:hint="eastAsia"/>
        </w:rPr>
        <w:t>　　　　二、糖酯主要进口来源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一、2019-2024年糖酯出口规模分析</w:t>
      </w:r>
      <w:r>
        <w:rPr>
          <w:rFonts w:hint="eastAsia"/>
        </w:rPr>
        <w:br/>
      </w:r>
      <w:r>
        <w:rPr>
          <w:rFonts w:hint="eastAsia"/>
        </w:rPr>
        <w:t>　　　　二、糖酯主要出口目的地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中国糖酯行业总体规模分析</w:t>
      </w:r>
      <w:r>
        <w:rPr>
          <w:rFonts w:hint="eastAsia"/>
        </w:rPr>
        <w:br/>
      </w:r>
      <w:r>
        <w:rPr>
          <w:rFonts w:hint="eastAsia"/>
        </w:rPr>
        <w:t>　　　　一、糖酯企业数量与结构</w:t>
      </w:r>
      <w:r>
        <w:rPr>
          <w:rFonts w:hint="eastAsia"/>
        </w:rPr>
        <w:br/>
      </w:r>
      <w:r>
        <w:rPr>
          <w:rFonts w:hint="eastAsia"/>
        </w:rPr>
        <w:t>　　　　二、糖酯从业人员规模</w:t>
      </w:r>
      <w:r>
        <w:rPr>
          <w:rFonts w:hint="eastAsia"/>
        </w:rPr>
        <w:br/>
      </w:r>
      <w:r>
        <w:rPr>
          <w:rFonts w:hint="eastAsia"/>
        </w:rPr>
        <w:t>　　　　三、糖酯行业资产状况</w:t>
      </w:r>
      <w:r>
        <w:rPr>
          <w:rFonts w:hint="eastAsia"/>
        </w:rPr>
        <w:br/>
      </w:r>
      <w:r>
        <w:rPr>
          <w:rFonts w:hint="eastAsia"/>
        </w:rPr>
        <w:t>　　第二节 中国糖酯行业财务指标总体分析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中国糖酯行业竞争格局分析</w:t>
      </w:r>
      <w:r>
        <w:rPr>
          <w:rFonts w:hint="eastAsia"/>
        </w:rPr>
        <w:br/>
      </w:r>
      <w:r>
        <w:rPr>
          <w:rFonts w:hint="eastAsia"/>
        </w:rPr>
        <w:t>　　第一节 糖酯行业竞争格局总览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2024-2025年糖酯行业竞争力分析</w:t>
      </w:r>
      <w:r>
        <w:rPr>
          <w:rFonts w:hint="eastAsia"/>
        </w:rPr>
        <w:br/>
      </w:r>
      <w:r>
        <w:rPr>
          <w:rFonts w:hint="eastAsia"/>
        </w:rPr>
        <w:t>　　　　一、糖酯供应商议价能力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2025年中国糖酯企业发展策略分析</w:t>
      </w:r>
      <w:r>
        <w:rPr>
          <w:rFonts w:hint="eastAsia"/>
        </w:rPr>
        <w:br/>
      </w:r>
      <w:r>
        <w:rPr>
          <w:rFonts w:hint="eastAsia"/>
        </w:rPr>
        <w:t>　　第一节 糖酯市场策略分析</w:t>
      </w:r>
      <w:r>
        <w:rPr>
          <w:rFonts w:hint="eastAsia"/>
        </w:rPr>
        <w:br/>
      </w:r>
      <w:r>
        <w:rPr>
          <w:rFonts w:hint="eastAsia"/>
        </w:rPr>
        <w:t>　　　　一、糖酯市场定位与拓展策略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二、糖酯市场细分与目标客户</w:t>
      </w:r>
      <w:r>
        <w:rPr>
          <w:rFonts w:hint="eastAsia"/>
        </w:rPr>
        <w:br/>
      </w:r>
      <w:r>
        <w:rPr>
          <w:rFonts w:hint="eastAsia"/>
        </w:rPr>
        <w:t>　　第二节 糖酯销售策略分析</w:t>
      </w:r>
      <w:r>
        <w:rPr>
          <w:rFonts w:hint="eastAsia"/>
        </w:rPr>
        <w:br/>
      </w:r>
      <w:r>
        <w:rPr>
          <w:rFonts w:hint="eastAsia"/>
        </w:rPr>
        <w:t>　　　　一、糖酯销售渠道与网络建设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提高糖酯企业竞争力建议</w:t>
      </w:r>
      <w:r>
        <w:rPr>
          <w:rFonts w:hint="eastAsia"/>
        </w:rPr>
        <w:br/>
      </w:r>
      <w:r>
        <w:rPr>
          <w:rFonts w:hint="eastAsia"/>
        </w:rPr>
        <w:t>　　　　一、糖酯技术创新与管理优化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糖酯品牌战略思考</w:t>
      </w:r>
      <w:r>
        <w:rPr>
          <w:rFonts w:hint="eastAsia"/>
        </w:rPr>
        <w:br/>
      </w:r>
      <w:r>
        <w:rPr>
          <w:rFonts w:hint="eastAsia"/>
        </w:rPr>
        <w:t>　　　　一、糖酯品牌建设与维护</w:t>
      </w:r>
      <w:r>
        <w:rPr>
          <w:rFonts w:hint="eastAsia"/>
        </w:rPr>
        <w:br/>
      </w:r>
      <w:r>
        <w:rPr>
          <w:rFonts w:hint="eastAsia"/>
        </w:rPr>
        <w:t>　　　　二、糖酯品牌影响力与市场竞争力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中国糖酯行业风险与对策</w:t>
      </w:r>
      <w:r>
        <w:rPr>
          <w:rFonts w:hint="eastAsia"/>
        </w:rPr>
        <w:br/>
      </w:r>
      <w:r>
        <w:rPr>
          <w:rFonts w:hint="eastAsia"/>
        </w:rPr>
        <w:t>　　第一节 糖酯行业SWOT分析</w:t>
      </w:r>
      <w:r>
        <w:rPr>
          <w:rFonts w:hint="eastAsia"/>
        </w:rPr>
        <w:br/>
      </w:r>
      <w:r>
        <w:rPr>
          <w:rFonts w:hint="eastAsia"/>
        </w:rPr>
        <w:t>　　　　一、糖酯行业优势分析</w:t>
      </w:r>
      <w:r>
        <w:rPr>
          <w:rFonts w:hint="eastAsia"/>
        </w:rPr>
        <w:br/>
      </w:r>
      <w:r>
        <w:rPr>
          <w:rFonts w:hint="eastAsia"/>
        </w:rPr>
        <w:t>　　　　二、糖酯行业劣势分析</w:t>
      </w:r>
      <w:r>
        <w:rPr>
          <w:rFonts w:hint="eastAsia"/>
        </w:rPr>
        <w:br/>
      </w:r>
      <w:r>
        <w:rPr>
          <w:rFonts w:hint="eastAsia"/>
        </w:rPr>
        <w:t>　　　　三、糖酯市场机会探索</w:t>
      </w:r>
      <w:r>
        <w:rPr>
          <w:rFonts w:hint="eastAsia"/>
        </w:rPr>
        <w:br/>
      </w:r>
      <w:r>
        <w:rPr>
          <w:rFonts w:hint="eastAsia"/>
        </w:rPr>
        <w:t>　　　　四、糖酯市场威胁评估</w:t>
      </w:r>
      <w:r>
        <w:rPr>
          <w:rFonts w:hint="eastAsia"/>
        </w:rPr>
        <w:br/>
      </w:r>
      <w:r>
        <w:rPr>
          <w:rFonts w:hint="eastAsia"/>
        </w:rPr>
        <w:t>　　第二节 糖酯行业风险及对策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2025-2031年中国糖酯行业前景与发展趋势</w:t>
      </w:r>
      <w:r>
        <w:rPr>
          <w:rFonts w:hint="eastAsia"/>
        </w:rPr>
        <w:br/>
      </w:r>
      <w:r>
        <w:rPr>
          <w:rFonts w:hint="eastAsia"/>
        </w:rPr>
        <w:t>　　第一节 糖酯行业发展环境分析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一、糖酯行业发展方向预测</w:t>
      </w:r>
      <w:r>
        <w:rPr>
          <w:rFonts w:hint="eastAsia"/>
        </w:rPr>
        <w:br/>
      </w:r>
      <w:r>
        <w:rPr>
          <w:rFonts w:hint="eastAsia"/>
        </w:rPr>
        <w:t>　　　　二、糖酯发展趋势分析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一、糖酯市场发展潜力评估</w:t>
      </w:r>
      <w:r>
        <w:rPr>
          <w:rFonts w:hint="eastAsia"/>
        </w:rPr>
        <w:br/>
      </w:r>
      <w:r>
        <w:rPr>
          <w:rFonts w:hint="eastAsia"/>
        </w:rPr>
        <w:t>　　　　二、糖酯新兴市场与机遇探索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中~智~林~－糖酯行业发展建议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2025-2031年中国糖酯市场需求预测</w:t>
      </w:r>
      <w:r>
        <w:rPr>
          <w:rFonts w:hint="eastAsia"/>
        </w:rPr>
        <w:br/>
      </w:r>
      <w:r>
        <w:rPr>
          <w:rFonts w:hint="eastAsia"/>
        </w:rPr>
        <w:t>　　图表 2025年糖酯发展趋势预测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91b19e32c413c" w:history="1">
        <w:r>
          <w:rPr>
            <w:rStyle w:val="Hyperlink"/>
          </w:rPr>
          <w:t>2025-2031年中国糖酯市场调研与行业前景预测报告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91b19e32c413c" w:history="1">
        <w:r>
          <w:rPr>
            <w:rStyle w:val="Hyperlink"/>
          </w:rPr>
          <w:t>https://www.20087.com/6/25/TangZhiHangYeFaZhanQianJing.html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热点：糠酸甲酯、糖酯乐片的功效、糖的酯化反应、糖酯茶、己糖磷酸酯、糖酯乐片多少钱一瓶、甘糖酯效果怎么样、糖醋排骨的做法、甘糖脂说明书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96fc14d0b4dc0" w:history="1">
      <w:r>
        <w:rPr>
          <w:rStyle w:val="Hyperlink"/>
        </w:rPr>
        <w:t>2025-2031年中国糖酯市场调研与行业前景预测报告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angZhiHangYeFaZhanQianJing.html" TargetMode="External" Id="R8b391b19e32c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angZhiHangYeFaZhanQianJing.html" TargetMode="External" Id="Rfc896fc14d0b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2024-10-28T02:02:30Z</dcterms:created>
  <dcterms:modified xsi:type="dcterms:W3CDTF">2024-10-28T03:02:30Z</dcterms:modified>
  <dc:subject>2025-2031年中国糖酯市场调研与行业前景预测报告</dc:subject>
  <dc:title>2025-2031年中国糖酯市场调研与行业前景预测报告</dc:title>
  <cp:keywords>2025-2031年中国糖酯市场调研与行业前景预测报告</cp:keywords>
  <dc:description>2025-2031年中国糖酯市场调研与行业前景预测报告</dc:description>
</cp:coreProperties>
</file>