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362e93a214841" w:history="1">
              <w:r>
                <w:rPr>
                  <w:rStyle w:val="Hyperlink"/>
                </w:rPr>
                <w:t>2024-2030年全球与中国建筑膜材料市场调查研究及发展趋势报告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362e93a214841" w:history="1">
              <w:r>
                <w:rPr>
                  <w:rStyle w:val="Hyperlink"/>
                </w:rPr>
                <w:t>2024-2030年全球与中国建筑膜材料市场调查研究及发展趋势报告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362e93a214841" w:history="1">
                <w:r>
                  <w:rPr>
                    <w:rStyle w:val="Hyperlink"/>
                  </w:rPr>
                  <w:t>https://www.20087.com/3/86/JianZhuMoCaiLiaoHangYeQuShi.html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材料是一种多功能的建筑材料，广泛应用于建筑的内外墙、屋顶和玻璃表面等部位。它可以提供隔热、保温、隔音、防爆、遮阳等多种功能，从而改善建筑的能源效率和居住舒适度。近年来，随着节能环保理念深入人心以及建筑节能标准的不断提高，高性能建筑膜材料的需求日益增长。新型建筑膜材料不仅在透光率、反射率等方面表现出色，还能有效阻挡紫外线，减少太阳辐射对室内环境的影响。此外，一些创新的膜材料还具备自清洁、抗菌等附加功能，极大地提升了产品的附加值。</w:t>
      </w:r>
      <w:r>
        <w:rPr>
          <w:rFonts w:hint="eastAsia"/>
        </w:rPr>
        <w:br/>
      </w:r>
      <w:r>
        <w:rPr>
          <w:rFonts w:hint="eastAsia"/>
        </w:rPr>
        <w:t>　　未来，建筑膜材料的发展将呈现出几个明显趋势。首先，随着新材料技术的进步，如纳米技术的应用，未来的建筑膜材料将更加轻薄、透明，并且具备更强的功能性。其次，可持续性和环保性将成为产品研发的重点，包括使用可再生资源和提高回收利用率等。再次，智能建筑膜材料将会得到进一步发展，例如可以根据外部环境变化自动调节透光率的智能窗膜。最后，随着智能家居概念的普及，建筑膜材料也将与物联网技术相结合，为用户提供更加智能化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362e93a214841" w:history="1">
        <w:r>
          <w:rPr>
            <w:rStyle w:val="Hyperlink"/>
          </w:rPr>
          <w:t>2024-2030年全球与中国建筑膜材料市场调查研究及发展趋势报告</w:t>
        </w:r>
      </w:hyperlink>
      <w:r>
        <w:rPr>
          <w:rFonts w:hint="eastAsia"/>
        </w:rPr>
        <w:t>》专业、系统地分析了建筑膜材料行业现状，包括市场需求、市场规模及价格动态，全面梳理了建筑膜材料产业链结构，并对建筑膜材料细分市场进行了探究。建筑膜材料报告基于详实数据，科学预测了建筑膜材料市场发展前景和发展趋势，同时剖析了建筑膜材料品牌竞争、市场集中度以及重点企业的市场地位。在识别风险与机遇的基础上，建筑膜材料报告提出了针对性的发展策略和建议。建筑膜材料报告为建筑膜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建筑膜材料市场概述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按照不同产品类型，建筑膜材料主要可以分为如下几个类别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不同产品类型建筑膜材料增长趋势2018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聚四氟乙烯</w:t>
      </w:r>
      <w:r>
        <w:rPr>
          <w:rFonts w:hint="eastAsia"/>
        </w:rPr>
        <w:br/>
      </w:r>
      <w:r>
        <w:rPr>
          <w:rFonts w:hint="eastAsia"/>
        </w:rPr>
        <w:t>　　　　1.2.3 聚偏二氟乙烯</w:t>
      </w:r>
      <w:r>
        <w:rPr>
          <w:rFonts w:hint="eastAsia"/>
        </w:rPr>
        <w:br/>
      </w:r>
      <w:r>
        <w:rPr>
          <w:rFonts w:hint="eastAsia"/>
        </w:rPr>
        <w:t>　　　　1.2.4 聚氯乙烯</w:t>
      </w:r>
      <w:r>
        <w:rPr>
          <w:rFonts w:hint="eastAsia"/>
        </w:rPr>
        <w:br/>
      </w:r>
      <w:r>
        <w:rPr>
          <w:rFonts w:hint="eastAsia"/>
        </w:rPr>
        <w:t>　　　　1.2.5 乙烯-四氟乙烯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从不同应用，建筑膜材料主要包括如下几个方面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拉伸结构建筑</w:t>
      </w:r>
      <w:r>
        <w:rPr>
          <w:rFonts w:hint="eastAsia"/>
        </w:rPr>
        <w:br/>
      </w:r>
      <w:r>
        <w:rPr>
          <w:rFonts w:hint="eastAsia"/>
        </w:rPr>
        <w:t>　　　　1.3.2 帐篷</w:t>
      </w:r>
      <w:r>
        <w:rPr>
          <w:rFonts w:hint="eastAsia"/>
        </w:rPr>
        <w:br/>
      </w:r>
      <w:r>
        <w:rPr>
          <w:rFonts w:hint="eastAsia"/>
        </w:rPr>
        <w:t>　　　　1.3.3 遮阳产品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建筑膜材料行业背景、发展历史、现状及趋势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建筑膜材料行业目前现状分析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建筑膜材料发展趋势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全球建筑膜材料总体规模分析</w:t>
      </w:r>
      <w:r>
        <w:rPr>
          <w:rFonts w:hint="eastAsia"/>
        </w:rPr>
        <w:br/>
      </w:r>
      <w:r>
        <w:rPr>
          <w:rFonts w:hint="eastAsia"/>
        </w:rPr>
        <w:t>　　2.1 全球建筑膜材料供需现状及预测（2018-2030）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全球建筑膜材料产能、产量、产能利用率及发展趋势（2018-2030）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全球建筑膜材料产量、需求量及发展趋势（2018-2030）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全球主要地区建筑膜材料产量及发展趋势（2018-2030）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中国建筑膜材料供需现状及预测（2018-2030）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中国建筑膜材料产能、产量、产能利用率及发展趋势（2018-2030）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中国建筑膜材料产量、市场需求量及发展趋势（2018-2030）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全球建筑膜材料销量及销售额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全球市场建筑膜材料销售额（2018-2030）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全球市场建筑膜材料销量（2018-2030）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全球市场建筑膜材料价格趋势（2018-2030）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全球市场主要厂商建筑膜材料产能市场份额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全球市场主要厂商建筑膜材料销量（2018-2023）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全球市场主要厂商建筑膜材料销量（2018-2023）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全球市场主要厂商建筑膜材料销售收入（2018-2023）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全球市场主要厂商建筑膜材料销售价格（2018-2023）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2022年全球主要生产商建筑膜材料收入排名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中国市场主要厂商建筑膜材料销量（2018-2023）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中国市场主要厂商建筑膜材料销量（2018-2023）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中国市场主要厂商建筑膜材料销售收入（2018-2023）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中国市场主要厂商建筑膜材料销售价格（2018-2023）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2022年中国主要生产商建筑膜材料收入排名</w:t>
      </w:r>
      <w:r>
        <w:rPr>
          <w:rFonts w:hint="eastAsia"/>
        </w:rPr>
        <w:br/>
      </w:r>
      <w:r>
        <w:rPr>
          <w:rFonts w:hint="eastAsia"/>
        </w:rPr>
        <w:t>　　3.4 全球主要厂商建筑膜材料产地分布及商业化日期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全球主要厂商建筑膜材料产品类型列表</w:t>
      </w:r>
      <w:r>
        <w:rPr>
          <w:rFonts w:hint="eastAsia"/>
        </w:rPr>
        <w:br/>
      </w:r>
      <w:r>
        <w:rPr>
          <w:rFonts w:hint="eastAsia"/>
        </w:rPr>
        <w:t>　　3.6 建筑膜材料行业集中度、竞争程度分析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建筑膜材料行业集中度分析：全球Top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全球建筑膜材料第一梯队、第二梯队和第三梯队生产商（品牌）及市场份额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全球建筑膜材料主要地区分析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全球主要地区建筑膜材料市场规模分析：2018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全球主要地区建筑膜材料销售收入及市场份额（2018-2023年）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全球主要地区建筑膜材料销售收入预测（2024-2030年）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全球主要地区建筑膜材料销量分析：2018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全球主要地区建筑膜材料销量及市场份额（2018-2023年）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全球主要地区建筑膜材料销量及市场份额预测（2024-2030）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北美市场建筑膜材料销量、收入及增长率（2018-2030）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欧洲市场建筑膜材料销量、收入及增长率（2018-2030）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中国市场建筑膜材料销量、收入及增长率（2018-2030）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日本市场建筑膜材料销量、收入及增长率（2018-2030）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全球建筑膜材料主要生产商分析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重点企业（21）建筑膜材料销量、收入、价格及毛利率（2018-2023）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不同产品类型建筑膜材料分析</w:t>
      </w:r>
      <w:r>
        <w:rPr>
          <w:rFonts w:hint="eastAsia"/>
        </w:rPr>
        <w:br/>
      </w:r>
      <w:r>
        <w:rPr>
          <w:rFonts w:hint="eastAsia"/>
        </w:rPr>
        <w:t>　　6.1 全球不同产品类型建筑膜材料销量（2018-2030）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全球不同产品类型建筑膜材料销量及市场份额（2018-2023）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全球不同产品类型建筑膜材料销量预测（2024-2030）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全球不同产品类型建筑膜材料收入（2018-2030）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全球不同产品类型建筑膜材料收入及市场份额（2018-2023）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全球不同产品类型建筑膜材料收入预测（2024-2030）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全球不同产品类型建筑膜材料价格走势（2018-2030）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不同应用建筑膜材料分析</w:t>
      </w:r>
      <w:r>
        <w:rPr>
          <w:rFonts w:hint="eastAsia"/>
        </w:rPr>
        <w:br/>
      </w:r>
      <w:r>
        <w:rPr>
          <w:rFonts w:hint="eastAsia"/>
        </w:rPr>
        <w:t>　　7.1 全球不同应用建筑膜材料销量（2018-2030）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全球不同应用建筑膜材料销量及市场份额（2018-2023）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全球不同应用建筑膜材料销量预测（2024-2030）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全球不同应用建筑膜材料收入（2018-2030）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全球不同应用建筑膜材料收入及市场份额（2018-2023）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全球不同应用建筑膜材料收入预测（2024-2030）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全球不同应用建筑膜材料价格走势（2018-2030）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建筑膜材料产业链分析</w:t>
      </w:r>
      <w:r>
        <w:rPr>
          <w:rFonts w:hint="eastAsia"/>
        </w:rPr>
        <w:br/>
      </w:r>
      <w:r>
        <w:rPr>
          <w:rFonts w:hint="eastAsia"/>
        </w:rPr>
        <w:t>　　8.2 建筑膜材料产业上游供应分析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建筑膜材料下游典型客户</w:t>
      </w:r>
      <w:r>
        <w:rPr>
          <w:rFonts w:hint="eastAsia"/>
        </w:rPr>
        <w:br/>
      </w:r>
      <w:r>
        <w:rPr>
          <w:rFonts w:hint="eastAsia"/>
        </w:rPr>
        <w:t>　　8.4 建筑膜材料销售渠道分析及建议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建筑膜材料行业发展机遇及主要驱动因素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建筑膜材料行业发展面临的风险</w:t>
      </w:r>
      <w:r>
        <w:rPr>
          <w:rFonts w:hint="eastAsia"/>
        </w:rPr>
        <w:br/>
      </w:r>
      <w:r>
        <w:rPr>
          <w:rFonts w:hint="eastAsia"/>
        </w:rPr>
        <w:t>　　9.3 建筑膜材料行业政策分析</w:t>
      </w:r>
      <w:r>
        <w:rPr>
          <w:rFonts w:hint="eastAsia"/>
        </w:rPr>
        <w:br/>
      </w:r>
      <w:r>
        <w:rPr>
          <w:rFonts w:hint="eastAsia"/>
        </w:rPr>
        <w:t>　　9.4 建筑膜材料中国企业SWOT分析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362e93a214841" w:history="1">
        <w:r>
          <w:rPr>
            <w:rStyle w:val="Hyperlink"/>
          </w:rPr>
          <w:t>2024-2030年全球与中国建筑膜材料市场调查研究及发展趋势报告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不同产品类型建筑膜材料增长趋势2018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建筑膜材料行业目前发展现状</w:t>
      </w:r>
      <w:r>
        <w:rPr>
          <w:rFonts w:hint="eastAsia"/>
        </w:rPr>
        <w:br/>
      </w:r>
      <w:r>
        <w:rPr>
          <w:rFonts w:hint="eastAsia"/>
        </w:rPr>
        <w:t>　　表4 建筑膜材料发展趋势</w:t>
      </w:r>
      <w:r>
        <w:rPr>
          <w:rFonts w:hint="eastAsia"/>
        </w:rPr>
        <w:br/>
      </w:r>
      <w:r>
        <w:rPr>
          <w:rFonts w:hint="eastAsia"/>
        </w:rPr>
        <w:t>　　表5 全球主要地区建筑膜材料产量（吨）：2018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全球主要地区建筑膜材料产量（2018-2023）&amp;（吨）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全球主要地区建筑膜材料产量市场份额（2018-2023）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全球主要地区建筑膜材料产量（2024-2030）&amp;（吨）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全球市场主要厂商建筑膜材料产能（2022-2023）&amp;（吨）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全球市场主要厂商建筑膜材料销量（2018-2023）&amp;（吨）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全球市场主要厂商建筑膜材料销量市场份额（2018-2023）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全球市场主要厂商建筑膜材料销售收入（2018-2023）&amp;（百万美元）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全球市场主要厂商建筑膜材料销售收入市场份额（2018-2023）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全球市场主要厂商建筑膜材料销售价格（2018-2023）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2022年全球主要生产商建筑膜材料收入排名（百万美元）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中国市场主要厂商建筑膜材料销量（2018-2023）&amp;（吨）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中国市场主要厂商建筑膜材料销量市场份额（2018-2023）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中国市场主要厂商建筑膜材料销售收入（2018-2023）&amp;（百万美元）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中国市场主要厂商建筑膜材料销售收入市场份额（2018-2023）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中国市场主要厂商建筑膜材料销售价格（2018-2023）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2022年中国主要生产商建筑膜材料收入排名（百万美元）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全球主要厂商建筑膜材料产地分布及商业化日期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全球主要地区建筑膜材料销售收入（百万美元）：2018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全球主要地区建筑膜材料销售收入（2018-2023）&amp;（百万美元）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全球主要地区建筑膜材料销售收入市场份额（2018-2023）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全球主要地区建筑膜材料收入（2024-2030）&amp;（百万美元）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全球主要地区建筑膜材料收入市场份额（2024-2030）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全球主要地区建筑膜材料销量（吨）：2018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全球主要地区建筑膜材料销量（2018-2023）&amp;（吨）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全球主要地区建筑膜材料销量市场份额（2018-2023）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全球主要地区建筑膜材料销量（2024-2030）&amp;（吨）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全球主要地区建筑膜材料销量份额（2024-2030）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重点企业（16）建筑膜材料生产基地、销售区域、竞争对手及市场地位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重点企业（16）建筑膜材料产品规格、参数及市场应用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重点企业（16）建筑膜材料销量（吨）、收入（百万美元）、价格及毛利率（2018-2023）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重点企业（17）建筑膜材料生产基地、销售区域、竞争对手及市场地位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重点企业（17）建筑膜材料产品规格、参数及市场应用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重点企业（17）建筑膜材料销量（吨）、收入（百万美元）、价格及毛利率（2018-2023）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重点企业（18）建筑膜材料生产基地、销售区域、竞争对手及市场地位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重点企业（18）建筑膜材料产品规格、参数及市场应用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重点企业（18）建筑膜材料销量（吨）、收入（百万美元）、价格及毛利率（2018-2023）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重点企业（19）建筑膜材料生产基地、销售区域、竞争对手及市场地位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重点企业（19）建筑膜材料产品规格、参数及市场应用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重点企业（19）建筑膜材料销量（吨）、收入（百万美元）、价格及毛利率（2018-2023）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重点企业（20）建筑膜材料生产基地、销售区域、竞争对手及市场地位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重点企业（20）建筑膜材料产品规格、参数及市场应用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重点企业（20）建筑膜材料销量（吨）、收入（百万美元）、价格及毛利率（2018-2023）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重点企业（21）建筑膜材料生产基地、销售区域、竞争对手及市场地位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重点企业（21）建筑膜材料产品规格、参数及市场应用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重点企业（21）建筑膜材料销量（吨）、收入（百万美元）、价格及毛利率（2018-2023）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全球不同产品类型建筑膜材料销量（2018-2023）&amp;（吨）</w:t>
      </w:r>
      <w:r>
        <w:rPr>
          <w:rFonts w:hint="eastAsia"/>
        </w:rPr>
        <w:br/>
      </w:r>
      <w:r>
        <w:rPr>
          <w:rFonts w:hint="eastAsia"/>
        </w:rPr>
        <w:t>　　表139 全球不同产品类型建筑膜材料销量市场份额（2018-2023）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表140 全球不同产品类型建筑膜材料销量预测（2024-2030）&amp;（吨）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表141 全球不同产品类型建筑膜材料销量市场份额预测（2024-2030）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表142 全球不同产品类型建筑膜材料收入（百万美元）&amp;（2018-2023）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表143 全球不同产品类型建筑膜材料收入市场份额（2018-2023）</w:t>
      </w:r>
      <w:r>
        <w:rPr>
          <w:rFonts w:hint="eastAsia"/>
        </w:rPr>
        <w:br/>
      </w:r>
      <w:r>
        <w:rPr>
          <w:rFonts w:hint="eastAsia"/>
        </w:rPr>
        <w:t>　　表144 全球不同产品类型建筑膜材料收入预测（百万美元）&amp;（2024-2030）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表145 全球不同类型建筑膜材料收入市场份额预测（2024-2030）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表146 全球不同产品类型建筑膜材料价格走势（2018-2030）</w:t>
      </w:r>
      <w:r>
        <w:rPr>
          <w:rFonts w:hint="eastAsia"/>
        </w:rPr>
        <w:br/>
      </w:r>
      <w:r>
        <w:rPr>
          <w:rFonts w:hint="eastAsia"/>
        </w:rPr>
        <w:t>　　表147 全球不同应用建筑膜材料销量（2018-2023年）&amp;（吨）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表148 全球不同应用建筑膜材料销量市场份额（2018-2023）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表149 全球不同应用建筑膜材料销量预测（2024-2030）&amp;（吨）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全球不同应用建筑膜材料销量市场份额预测（2024-2030）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表151 全球不同应用建筑膜材料收入（2018-2023年）&amp;（百万美元）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表152 全球不同应用建筑膜材料收入市场份额（2018-2023）</w:t>
      </w:r>
      <w:r>
        <w:rPr>
          <w:rFonts w:hint="eastAsia"/>
        </w:rPr>
        <w:br/>
      </w:r>
      <w:r>
        <w:rPr>
          <w:rFonts w:hint="eastAsia"/>
        </w:rPr>
        <w:t>　　表153 全球不同应用建筑膜材料收入预测（2024-2030）&amp;（百万美元）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表154 全球不同应用建筑膜材料收入市场份额预测（2024-2030）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表155 全球不同应用建筑膜材料价格走势（2018-2030）</w:t>
      </w:r>
      <w:r>
        <w:rPr>
          <w:rFonts w:hint="eastAsia"/>
        </w:rPr>
        <w:br/>
      </w:r>
      <w:r>
        <w:rPr>
          <w:rFonts w:hint="eastAsia"/>
        </w:rPr>
        <w:t>　　表156 建筑膜材料上游原料供应商及联系方式列表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表157 建筑膜材料典型客户列表</w:t>
      </w:r>
      <w:r>
        <w:rPr>
          <w:rFonts w:hint="eastAsia"/>
        </w:rPr>
        <w:br/>
      </w:r>
      <w:r>
        <w:rPr>
          <w:rFonts w:hint="eastAsia"/>
        </w:rPr>
        <w:t>　　表158 建筑膜材料主要销售模式及销售渠道趋势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表159 建筑膜材料行业发展机遇及主要驱动因素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表160 建筑膜材料行业发展面临的风险</w:t>
      </w:r>
      <w:r>
        <w:rPr>
          <w:rFonts w:hint="eastAsia"/>
        </w:rPr>
        <w:br/>
      </w:r>
      <w:r>
        <w:rPr>
          <w:rFonts w:hint="eastAsia"/>
        </w:rPr>
        <w:t>　　表161 建筑膜材料行业政策分析</w:t>
      </w:r>
      <w:r>
        <w:rPr>
          <w:rFonts w:hint="eastAsia"/>
        </w:rPr>
        <w:br/>
      </w:r>
      <w:r>
        <w:rPr>
          <w:rFonts w:hint="eastAsia"/>
        </w:rPr>
        <w:t>　　表162研究范围</w:t>
      </w:r>
      <w:r>
        <w:rPr>
          <w:rFonts w:hint="eastAsia"/>
        </w:rPr>
        <w:br/>
      </w:r>
      <w:r>
        <w:rPr>
          <w:rFonts w:hint="eastAsia"/>
        </w:rPr>
        <w:t>　　表163分析师列表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建筑膜材料产品图片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全球不同产品类型建筑膜材料产量市场份额 2022 &amp; 2023</w:t>
      </w:r>
      <w:r>
        <w:rPr>
          <w:rFonts w:hint="eastAsia"/>
        </w:rPr>
        <w:br/>
      </w:r>
      <w:r>
        <w:rPr>
          <w:rFonts w:hint="eastAsia"/>
        </w:rPr>
        <w:t>　　图3 聚四氟乙烯产品图片</w:t>
      </w:r>
      <w:r>
        <w:rPr>
          <w:rFonts w:hint="eastAsia"/>
        </w:rPr>
        <w:br/>
      </w:r>
      <w:r>
        <w:rPr>
          <w:rFonts w:hint="eastAsia"/>
        </w:rPr>
        <w:t>　　图4 聚偏二氟乙烯产品图片</w:t>
      </w:r>
      <w:r>
        <w:rPr>
          <w:rFonts w:hint="eastAsia"/>
        </w:rPr>
        <w:br/>
      </w:r>
      <w:r>
        <w:rPr>
          <w:rFonts w:hint="eastAsia"/>
        </w:rPr>
        <w:t>　　图5 聚氯乙烯产品图片</w:t>
      </w:r>
      <w:r>
        <w:rPr>
          <w:rFonts w:hint="eastAsia"/>
        </w:rPr>
        <w:br/>
      </w:r>
      <w:r>
        <w:rPr>
          <w:rFonts w:hint="eastAsia"/>
        </w:rPr>
        <w:t>　　图6 乙烯-四氟乙烯产品图片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全球不同应用建筑膜材料消费量市场份额2022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图9 拉伸结构建筑</w:t>
      </w:r>
      <w:r>
        <w:rPr>
          <w:rFonts w:hint="eastAsia"/>
        </w:rPr>
        <w:br/>
      </w:r>
      <w:r>
        <w:rPr>
          <w:rFonts w:hint="eastAsia"/>
        </w:rPr>
        <w:t>　　图10 帐篷</w:t>
      </w:r>
      <w:r>
        <w:rPr>
          <w:rFonts w:hint="eastAsia"/>
        </w:rPr>
        <w:br/>
      </w:r>
      <w:r>
        <w:rPr>
          <w:rFonts w:hint="eastAsia"/>
        </w:rPr>
        <w:t>　　图11 遮阳产品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全球建筑膜材料产能、产量、产能利用率及发展趋势（2018-2030）&amp;（吨）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全球建筑膜材料产量、需求量及发展趋势（2018-2030）&amp;（吨）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全球主要地区建筑膜材料产量市场份额（2018-2030）</w:t>
      </w:r>
      <w:r>
        <w:rPr>
          <w:rFonts w:hint="eastAsia"/>
        </w:rPr>
        <w:br/>
      </w:r>
      <w:r>
        <w:rPr>
          <w:rFonts w:hint="eastAsia"/>
        </w:rPr>
        <w:t>　　图16 中国建筑膜材料产能、产量、产能利用率及发展趋势（2018-2030）&amp;（吨）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图17 中国建筑膜材料产量、市场需求量及发展趋势（2018-2030）&amp;（吨）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图18 全球建筑膜材料市场销售额及增长率：（2018-2030）&amp;（百万美元）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全球市场建筑膜材料市场规模：2018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全球市场建筑膜材料销量及增长率（2018-2030）&amp;（吨）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图21 全球市场建筑膜材料价格趋势（2018-2030）&amp;（吨）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2022年全球市场主要厂商建筑膜材料销量市场份额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2022年全球市场主要厂商建筑膜材料收入市场份额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2022年中国市场主要厂商建筑膜材料销量市场份额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2022年中国市场主要厂商建筑膜材料收入市场份额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2022年全球前五大生产商建筑膜材料市场份额</w:t>
      </w:r>
      <w:r>
        <w:rPr>
          <w:rFonts w:hint="eastAsia"/>
        </w:rPr>
        <w:br/>
      </w:r>
      <w:r>
        <w:rPr>
          <w:rFonts w:hint="eastAsia"/>
        </w:rPr>
        <w:t>　　图27 全球建筑膜材料第一梯队、第二梯队和第三梯队生产商（品牌）及市场份额（2022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全球主要地区建筑膜材料销售收入市场份额（2018-2023）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全球主要地区建筑膜材料销售收入市场份额（2022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全球主要地区建筑膜材料收入市场份额（2024-2030）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全球主要地区建筑膜材料销量市场份额（2022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北美市场建筑膜材料销量及增长率（2018-2030）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图33 北美市场建筑膜材料收入及增长率（2018-2030）&amp;（百万美元）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欧洲市场建筑膜材料销量及增长率（2018-2030）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图35 欧洲市场建筑膜材料收入及增长率（2018-2030）&amp;（百万美元）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中国市场建筑膜材料销量及增长率（2018-2030）&amp;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图37 中国市场建筑膜材料收入及增长率（2018-2030）&amp;（百万美元）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日本市场建筑膜材料销量及增长率（2018-2030）&amp;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图39 日本市场建筑膜材料收入及增长率（2018-2030）&amp;（百万美元）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建筑膜材料产业链图</w:t>
      </w:r>
      <w:r>
        <w:rPr>
          <w:rFonts w:hint="eastAsia"/>
        </w:rPr>
        <w:br/>
      </w:r>
      <w:r>
        <w:rPr>
          <w:rFonts w:hint="eastAsia"/>
        </w:rPr>
        <w:t>　　图41 建筑膜材料中国企业SWOT分析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362e93a214841" w:history="1">
        <w:r>
          <w:rPr>
            <w:rStyle w:val="Hyperlink"/>
          </w:rPr>
          <w:t>2024-2030年全球与中国建筑膜材料市场调查研究及发展趋势报告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362e93a214841" w:history="1">
        <w:r>
          <w:rPr>
            <w:rStyle w:val="Hyperlink"/>
          </w:rPr>
          <w:t>https://www.20087.com/3/86/JianZhuMoCaiLiaoHangYeQuShi.html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3012bac564496" w:history="1">
      <w:r>
        <w:rPr>
          <w:rStyle w:val="Hyperlink"/>
        </w:rPr>
        <w:t>2024-2030年全球与中国建筑膜材料市场调查研究及发展趋势报告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anZhuMoCaiLiaoHangYeQuShi.html" TargetMode="External" Id="R662362e93a21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anZhuMoCaiLiaoHangYeQuShi.html" TargetMode="External" Id="R1f33012bac56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2023-11-29T07:20:00Z</dcterms:created>
  <dcterms:modified xsi:type="dcterms:W3CDTF">2023-11-29T08:20:00Z</dcterms:modified>
  <dc:subject>2024-2030年全球与中国建筑膜材料市场调查研究及发展趋势报告</dc:subject>
  <dc:title>2024-2030年全球与中国建筑膜材料市场调查研究及发展趋势报告</dc:title>
  <cp:keywords>2024-2030年全球与中国建筑膜材料市场调查研究及发展趋势报告</cp:keywords>
  <dc:description>2024-2030年全球与中国建筑膜材料市场调查研究及发展趋势报告</dc:description>
</cp:coreProperties>
</file>