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15e7adb6bb4d7d" w:history="1">
              <w:r>
                <w:rPr>
                  <w:rStyle w:val="Hyperlink"/>
                </w:rPr>
                <w:t>中国聚酰亚胺行业现状调查分析及发展趋势预测报告（2025年版）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15e7adb6bb4d7d" w:history="1">
              <w:r>
                <w:rPr>
                  <w:rStyle w:val="Hyperlink"/>
                </w:rPr>
                <w:t>中国聚酰亚胺行业现状调查分析及发展趋势预测报告（2025年版）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15e7adb6bb4d7d" w:history="1">
                <w:r>
                  <w:rPr>
                    <w:rStyle w:val="Hyperlink"/>
                  </w:rPr>
                  <w:t>https://www.20087.com/3/67/JuXianYaAnWeiLaiFaZhanQuShiYuCe.html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亚胺是一种高性能工程塑料，因其优异的耐热性、机械强度和化学稳定性，在电子、航空航天、汽车等领域有着广泛的应用。目前，聚酰亚胺不仅在合成工艺上实现了突破，还在改性技术上进行了创新。随着新材料技术的发展，市场上出现了更多高性能的聚酰亚胺材料，如具有更高耐热性和更好介电性能的产品。此外，随着环保要求的提高，聚酰亚胺的生产过程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聚酰亚胺行业将更加注重技术创新和应用拓展。一方面，随着新材料技术的发展，聚酰亚胺将被用于开发更多新型高性能材料，满足不同应用场景的需求。另一方面，随着可持续发展理念的深入，聚酰亚胺的生产将更加注重环保和资源循环利用，采用更清洁的生产工艺。此外，随着智能材料技术的进步，聚酰亚胺将被应用于更多智能设备中，如传感器、执行器等，为智能穿戴设备、物联网等领域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15e7adb6bb4d7d" w:history="1">
        <w:r>
          <w:rPr>
            <w:rStyle w:val="Hyperlink"/>
          </w:rPr>
          <w:t>中国聚酰亚胺行业现状调查分析及发展趋势预测报告（2025年版）</w:t>
        </w:r>
      </w:hyperlink>
      <w:r>
        <w:rPr>
          <w:rFonts w:hint="eastAsia"/>
        </w:rPr>
        <w:t>》系统分析了聚酰亚胺行业的市场规模、需求动态及价格趋势，并深入探讨了聚酰亚胺产业链结构的变化与发展。报告详细解读了聚酰亚胺行业现状，科学预测了未来市场前景与发展趋势，同时对聚酰亚胺细分市场的竞争格局进行了全面评估，重点关注领先企业的竞争实力、市场集中度及品牌影响力。结合聚酰亚胺技术现状与未来方向，报告揭示了聚酰亚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聚酰亚胺基本概述</w:t>
      </w:r>
      <w:r>
        <w:rPr>
          <w:rFonts w:hint="eastAsia"/>
        </w:rPr>
        <w:br/>
      </w:r>
      <w:r>
        <w:rPr>
          <w:rFonts w:hint="eastAsia"/>
        </w:rPr>
        <w:t>　　第一节 聚酰亚胺的基本概况</w:t>
      </w:r>
      <w:r>
        <w:rPr>
          <w:rFonts w:hint="eastAsia"/>
        </w:rPr>
        <w:br/>
      </w:r>
      <w:r>
        <w:rPr>
          <w:rFonts w:hint="eastAsia"/>
        </w:rPr>
        <w:t>　　第二节 聚酰亚胺基本理化性质</w:t>
      </w:r>
      <w:r>
        <w:rPr>
          <w:rFonts w:hint="eastAsia"/>
        </w:rPr>
        <w:br/>
      </w:r>
      <w:r>
        <w:rPr>
          <w:rFonts w:hint="eastAsia"/>
        </w:rPr>
        <w:t>　　第三节 聚酰亚胺的制造工艺分析</w:t>
      </w:r>
      <w:r>
        <w:rPr>
          <w:rFonts w:hint="eastAsia"/>
        </w:rPr>
        <w:br/>
      </w:r>
      <w:r>
        <w:rPr>
          <w:rFonts w:hint="eastAsia"/>
        </w:rPr>
        <w:t>　　第四节 聚酰亚胺的应用分析</w:t>
      </w:r>
      <w:r>
        <w:rPr>
          <w:rFonts w:hint="eastAsia"/>
        </w:rPr>
        <w:br/>
      </w:r>
      <w:r>
        <w:rPr>
          <w:rFonts w:hint="eastAsia"/>
        </w:rPr>
        <w:t>　　　　一、薄膜</w:t>
      </w:r>
      <w:r>
        <w:rPr>
          <w:rFonts w:hint="eastAsia"/>
        </w:rPr>
        <w:br/>
      </w:r>
      <w:r>
        <w:rPr>
          <w:rFonts w:hint="eastAsia"/>
        </w:rPr>
        <w:t>　　　　二、涂料</w:t>
      </w:r>
      <w:r>
        <w:rPr>
          <w:rFonts w:hint="eastAsia"/>
        </w:rPr>
        <w:br/>
      </w:r>
      <w:r>
        <w:rPr>
          <w:rFonts w:hint="eastAsia"/>
        </w:rPr>
        <w:t>　　　　三、先进复合材料</w:t>
      </w:r>
      <w:r>
        <w:rPr>
          <w:rFonts w:hint="eastAsia"/>
        </w:rPr>
        <w:br/>
      </w:r>
      <w:r>
        <w:rPr>
          <w:rFonts w:hint="eastAsia"/>
        </w:rPr>
        <w:t>　　　　四、纤维</w:t>
      </w:r>
      <w:r>
        <w:rPr>
          <w:rFonts w:hint="eastAsia"/>
        </w:rPr>
        <w:br/>
      </w:r>
      <w:r>
        <w:rPr>
          <w:rFonts w:hint="eastAsia"/>
        </w:rPr>
        <w:t>　　　　五、泡沫塑料</w:t>
      </w:r>
      <w:r>
        <w:rPr>
          <w:rFonts w:hint="eastAsia"/>
        </w:rPr>
        <w:br/>
      </w:r>
      <w:r>
        <w:rPr>
          <w:rFonts w:hint="eastAsia"/>
        </w:rPr>
        <w:t>　　　　六、工程塑料</w:t>
      </w:r>
      <w:r>
        <w:rPr>
          <w:rFonts w:hint="eastAsia"/>
        </w:rPr>
        <w:br/>
      </w:r>
      <w:r>
        <w:rPr>
          <w:rFonts w:hint="eastAsia"/>
        </w:rPr>
        <w:t>　　　　七、胶粘剂</w:t>
      </w:r>
      <w:r>
        <w:rPr>
          <w:rFonts w:hint="eastAsia"/>
        </w:rPr>
        <w:br/>
      </w:r>
      <w:r>
        <w:rPr>
          <w:rFonts w:hint="eastAsia"/>
        </w:rPr>
        <w:t>　　　　八、分离膜</w:t>
      </w:r>
      <w:r>
        <w:rPr>
          <w:rFonts w:hint="eastAsia"/>
        </w:rPr>
        <w:br/>
      </w:r>
      <w:r>
        <w:rPr>
          <w:rFonts w:hint="eastAsia"/>
        </w:rPr>
        <w:t>　　　　九、光刻胶</w:t>
      </w:r>
      <w:r>
        <w:rPr>
          <w:rFonts w:hint="eastAsia"/>
        </w:rPr>
        <w:br/>
      </w:r>
      <w:r>
        <w:rPr>
          <w:rFonts w:hint="eastAsia"/>
        </w:rPr>
        <w:t>　　　　十、在微电子器件中的应用</w:t>
      </w:r>
      <w:r>
        <w:rPr>
          <w:rFonts w:hint="eastAsia"/>
        </w:rPr>
        <w:br/>
      </w:r>
      <w:r>
        <w:rPr>
          <w:rFonts w:hint="eastAsia"/>
        </w:rPr>
        <w:t>　　　　十一、液晶显示用的取向排列剂</w:t>
      </w:r>
      <w:r>
        <w:rPr>
          <w:rFonts w:hint="eastAsia"/>
        </w:rPr>
        <w:br/>
      </w:r>
      <w:r>
        <w:rPr>
          <w:rFonts w:hint="eastAsia"/>
        </w:rPr>
        <w:t>　　　　十二、电-光材料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2020-2025年国际聚酰亚胺行业发展现状分析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2020-2025年国际聚酰亚胺行业发展现状分析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一、国际聚酰亚胺产能分析</w:t>
      </w:r>
      <w:r>
        <w:rPr>
          <w:rFonts w:hint="eastAsia"/>
        </w:rPr>
        <w:br/>
      </w:r>
      <w:r>
        <w:rPr>
          <w:rFonts w:hint="eastAsia"/>
        </w:rPr>
        <w:t>　　　　二、国际聚酰亚胺行业地区结构分析</w:t>
      </w:r>
      <w:r>
        <w:rPr>
          <w:rFonts w:hint="eastAsia"/>
        </w:rPr>
        <w:br/>
      </w:r>
      <w:r>
        <w:rPr>
          <w:rFonts w:hint="eastAsia"/>
        </w:rPr>
        <w:t>　　　　三、国际聚酰亚胺行业技术现状分析</w:t>
      </w:r>
      <w:r>
        <w:rPr>
          <w:rFonts w:hint="eastAsia"/>
        </w:rPr>
        <w:br/>
      </w:r>
      <w:r>
        <w:rPr>
          <w:rFonts w:hint="eastAsia"/>
        </w:rPr>
        <w:t>　　　　四、国际聚酰亚胺产业发展趋势分析</w:t>
      </w:r>
      <w:r>
        <w:rPr>
          <w:rFonts w:hint="eastAsia"/>
        </w:rPr>
        <w:br/>
      </w:r>
      <w:r>
        <w:rPr>
          <w:rFonts w:hint="eastAsia"/>
        </w:rPr>
        <w:t>　　第二节 2020-2025年国际聚酰亚胺主要生产商对比分析</w:t>
      </w:r>
      <w:r>
        <w:rPr>
          <w:rFonts w:hint="eastAsia"/>
        </w:rPr>
        <w:br/>
      </w:r>
      <w:r>
        <w:rPr>
          <w:rFonts w:hint="eastAsia"/>
        </w:rPr>
        <w:t>　　第三节 主要国家地区聚酰亚胺行业现状分析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五、中国台湾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中国聚酰亚胺行业发展沿革分析</w:t>
      </w:r>
      <w:r>
        <w:rPr>
          <w:rFonts w:hint="eastAsia"/>
        </w:rPr>
        <w:br/>
      </w:r>
      <w:r>
        <w:rPr>
          <w:rFonts w:hint="eastAsia"/>
        </w:rPr>
        <w:t>　　第一节 中国聚酰亚胺行业发展历程分析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2020-2025年中国宏观经济运行情况</w:t>
      </w:r>
      <w:r>
        <w:rPr>
          <w:rFonts w:hint="eastAsia"/>
        </w:rPr>
        <w:br/>
      </w:r>
      <w:r>
        <w:rPr>
          <w:rFonts w:hint="eastAsia"/>
        </w:rPr>
        <w:t>　　　　一、2020-2025年中国GDP增长态势分析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二、2020-2025年中国固定资产投资现状分析</w:t>
      </w:r>
      <w:r>
        <w:rPr>
          <w:rFonts w:hint="eastAsia"/>
        </w:rPr>
        <w:br/>
      </w:r>
      <w:r>
        <w:rPr>
          <w:rFonts w:hint="eastAsia"/>
        </w:rPr>
        <w:t>　　　　三、2020-2025年中国对外贸易变化情况</w:t>
      </w:r>
      <w:r>
        <w:rPr>
          <w:rFonts w:hint="eastAsia"/>
        </w:rPr>
        <w:br/>
      </w:r>
      <w:r>
        <w:rPr>
          <w:rFonts w:hint="eastAsia"/>
        </w:rPr>
        <w:t>　　第三节 中国聚酰亚胺行业国家政策法规环境分析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三、行业国家政策法规分析</w:t>
      </w:r>
      <w:r>
        <w:rPr>
          <w:rFonts w:hint="eastAsia"/>
        </w:rPr>
        <w:br/>
      </w:r>
      <w:r>
        <w:rPr>
          <w:rFonts w:hint="eastAsia"/>
        </w:rPr>
        <w:t>　　第四节 中国聚酰亚胺行业发展技术环境分析</w:t>
      </w:r>
      <w:r>
        <w:rPr>
          <w:rFonts w:hint="eastAsia"/>
        </w:rPr>
        <w:br/>
      </w:r>
      <w:r>
        <w:rPr>
          <w:rFonts w:hint="eastAsia"/>
        </w:rPr>
        <w:t>　　第五节 中国聚酰亚胺行业在国名经济中的地位分析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2020-2025年我国聚酰亚胺行业市场运行现状分析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2020-2025年我国聚酰亚胺产量分析</w:t>
      </w:r>
      <w:r>
        <w:rPr>
          <w:rFonts w:hint="eastAsia"/>
        </w:rPr>
        <w:br/>
      </w:r>
      <w:r>
        <w:rPr>
          <w:rFonts w:hint="eastAsia"/>
        </w:rPr>
        <w:t>　　　　一、聚酰亚胺总产量分析</w:t>
      </w:r>
      <w:r>
        <w:rPr>
          <w:rFonts w:hint="eastAsia"/>
        </w:rPr>
        <w:br/>
      </w:r>
      <w:r>
        <w:rPr>
          <w:rFonts w:hint="eastAsia"/>
        </w:rPr>
        <w:t>　　　　二、聚酰亚胺主要生产地区分析</w:t>
      </w:r>
      <w:r>
        <w:rPr>
          <w:rFonts w:hint="eastAsia"/>
        </w:rPr>
        <w:br/>
      </w:r>
      <w:r>
        <w:rPr>
          <w:rFonts w:hint="eastAsia"/>
        </w:rPr>
        <w:t>　　　　三、聚酰亚胺主要企业分析</w:t>
      </w:r>
      <w:r>
        <w:rPr>
          <w:rFonts w:hint="eastAsia"/>
        </w:rPr>
        <w:br/>
      </w:r>
      <w:r>
        <w:rPr>
          <w:rFonts w:hint="eastAsia"/>
        </w:rPr>
        <w:t>　　第二节 2020-2025年我国聚酰亚胺消费分析</w:t>
      </w:r>
      <w:r>
        <w:rPr>
          <w:rFonts w:hint="eastAsia"/>
        </w:rPr>
        <w:br/>
      </w:r>
      <w:r>
        <w:rPr>
          <w:rFonts w:hint="eastAsia"/>
        </w:rPr>
        <w:t>　　　　一、聚酰亚胺消费领域结构分析</w:t>
      </w:r>
      <w:r>
        <w:rPr>
          <w:rFonts w:hint="eastAsia"/>
        </w:rPr>
        <w:br/>
      </w:r>
      <w:r>
        <w:rPr>
          <w:rFonts w:hint="eastAsia"/>
        </w:rPr>
        <w:t>　　　　二、聚酰亚胺消费规模分析</w:t>
      </w:r>
      <w:r>
        <w:rPr>
          <w:rFonts w:hint="eastAsia"/>
        </w:rPr>
        <w:br/>
      </w:r>
      <w:r>
        <w:rPr>
          <w:rFonts w:hint="eastAsia"/>
        </w:rPr>
        <w:t>　　　　三、聚酰亚胺市场供需状况分析</w:t>
      </w:r>
      <w:r>
        <w:rPr>
          <w:rFonts w:hint="eastAsia"/>
        </w:rPr>
        <w:br/>
      </w:r>
      <w:r>
        <w:rPr>
          <w:rFonts w:hint="eastAsia"/>
        </w:rPr>
        <w:t>　　第三节 2020-2025年我国聚酰亚胺价格走势分析</w:t>
      </w:r>
      <w:r>
        <w:rPr>
          <w:rFonts w:hint="eastAsia"/>
        </w:rPr>
        <w:br/>
      </w:r>
      <w:r>
        <w:rPr>
          <w:rFonts w:hint="eastAsia"/>
        </w:rPr>
        <w:t>　　　　一、聚酰亚胺产品市场价格走势</w:t>
      </w:r>
      <w:r>
        <w:rPr>
          <w:rFonts w:hint="eastAsia"/>
        </w:rPr>
        <w:br/>
      </w:r>
      <w:r>
        <w:rPr>
          <w:rFonts w:hint="eastAsia"/>
        </w:rPr>
        <w:t>　　　　二、影响聚酰亚胺价格因素分析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2020-2025年我国聚酰亚胺进出口状况分析</w:t>
      </w:r>
      <w:r>
        <w:rPr>
          <w:rFonts w:hint="eastAsia"/>
        </w:rPr>
        <w:br/>
      </w:r>
      <w:r>
        <w:rPr>
          <w:rFonts w:hint="eastAsia"/>
        </w:rPr>
        <w:t>　　第一节 2020-2025年我国聚酰亚胺进口分析</w:t>
      </w:r>
      <w:r>
        <w:rPr>
          <w:rFonts w:hint="eastAsia"/>
        </w:rPr>
        <w:br/>
      </w:r>
      <w:r>
        <w:rPr>
          <w:rFonts w:hint="eastAsia"/>
        </w:rPr>
        <w:t>　　　　一、聚酰亚胺进口量分析</w:t>
      </w:r>
      <w:r>
        <w:rPr>
          <w:rFonts w:hint="eastAsia"/>
        </w:rPr>
        <w:br/>
      </w:r>
      <w:r>
        <w:rPr>
          <w:rFonts w:hint="eastAsia"/>
        </w:rPr>
        <w:t>　　　　二、聚酰亚胺进口来源地分析</w:t>
      </w:r>
      <w:r>
        <w:rPr>
          <w:rFonts w:hint="eastAsia"/>
        </w:rPr>
        <w:br/>
      </w:r>
      <w:r>
        <w:rPr>
          <w:rFonts w:hint="eastAsia"/>
        </w:rPr>
        <w:t>　　第二节 2020-2025年我国聚酰亚胺出口分析</w:t>
      </w:r>
      <w:r>
        <w:rPr>
          <w:rFonts w:hint="eastAsia"/>
        </w:rPr>
        <w:br/>
      </w:r>
      <w:r>
        <w:rPr>
          <w:rFonts w:hint="eastAsia"/>
        </w:rPr>
        <w:t>　　　　一、聚酰亚胺出口量分析</w:t>
      </w:r>
      <w:r>
        <w:rPr>
          <w:rFonts w:hint="eastAsia"/>
        </w:rPr>
        <w:br/>
      </w:r>
      <w:r>
        <w:rPr>
          <w:rFonts w:hint="eastAsia"/>
        </w:rPr>
        <w:t>　　　　二、聚酰亚胺出口目的地分析</w:t>
      </w:r>
      <w:r>
        <w:rPr>
          <w:rFonts w:hint="eastAsia"/>
        </w:rPr>
        <w:br/>
      </w:r>
      <w:r>
        <w:rPr>
          <w:rFonts w:hint="eastAsia"/>
        </w:rPr>
        <w:t>　　第三节 影响船货套利行为的主要因素及地区间运输关系</w:t>
      </w:r>
      <w:r>
        <w:rPr>
          <w:rFonts w:hint="eastAsia"/>
        </w:rPr>
        <w:br/>
      </w:r>
      <w:r>
        <w:rPr>
          <w:rFonts w:hint="eastAsia"/>
        </w:rPr>
        <w:t>　　第四节 影响聚酰亚胺运输的主要因素及利润关系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2020-2025年中国聚酰亚胺行业主要经济指标分析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2020-2025年中国聚酰亚胺行业工业总产值分析</w:t>
      </w:r>
      <w:r>
        <w:rPr>
          <w:rFonts w:hint="eastAsia"/>
        </w:rPr>
        <w:br/>
      </w:r>
      <w:r>
        <w:rPr>
          <w:rFonts w:hint="eastAsia"/>
        </w:rPr>
        <w:t>　　第二节 2020-2025年中国聚酰亚胺行业市场销售收入分析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2020-2025年中国聚酰亚胺行业利润总额分析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2020-2025年中国聚酰亚胺行业竞争格局分析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2020-2025年中国聚酰亚胺行业竞争情况分析</w:t>
      </w:r>
      <w:r>
        <w:rPr>
          <w:rFonts w:hint="eastAsia"/>
        </w:rPr>
        <w:br/>
      </w:r>
      <w:r>
        <w:rPr>
          <w:rFonts w:hint="eastAsia"/>
        </w:rPr>
        <w:t>　　　　一、行业竞争指数表现</w:t>
      </w:r>
      <w:r>
        <w:rPr>
          <w:rFonts w:hint="eastAsia"/>
        </w:rPr>
        <w:br/>
      </w:r>
      <w:r>
        <w:rPr>
          <w:rFonts w:hint="eastAsia"/>
        </w:rPr>
        <w:t>　　　　二、行业的产品结构与市场集中度</w:t>
      </w:r>
      <w:r>
        <w:rPr>
          <w:rFonts w:hint="eastAsia"/>
        </w:rPr>
        <w:br/>
      </w:r>
      <w:r>
        <w:rPr>
          <w:rFonts w:hint="eastAsia"/>
        </w:rPr>
        <w:t>　　　　三、行业企业产品市场占有率分析</w:t>
      </w:r>
      <w:r>
        <w:rPr>
          <w:rFonts w:hint="eastAsia"/>
        </w:rPr>
        <w:br/>
      </w:r>
      <w:r>
        <w:rPr>
          <w:rFonts w:hint="eastAsia"/>
        </w:rPr>
        <w:t>　　　　四、行业的总体竞争态势</w:t>
      </w:r>
      <w:r>
        <w:rPr>
          <w:rFonts w:hint="eastAsia"/>
        </w:rPr>
        <w:br/>
      </w:r>
      <w:r>
        <w:rPr>
          <w:rFonts w:hint="eastAsia"/>
        </w:rPr>
        <w:t>　　第二节 2020-2025年中国聚酰亚胺行业竞争格局分析</w:t>
      </w:r>
      <w:r>
        <w:rPr>
          <w:rFonts w:hint="eastAsia"/>
        </w:rPr>
        <w:br/>
      </w:r>
      <w:r>
        <w:rPr>
          <w:rFonts w:hint="eastAsia"/>
        </w:rPr>
        <w:t>　　第三节 2020-2025年中国聚酰亚胺价格竞争分析</w:t>
      </w:r>
      <w:r>
        <w:rPr>
          <w:rFonts w:hint="eastAsia"/>
        </w:rPr>
        <w:br/>
      </w:r>
      <w:r>
        <w:rPr>
          <w:rFonts w:hint="eastAsia"/>
        </w:rPr>
        <w:t>　　　　一、聚酰亚胺主要产品价格走势分析</w:t>
      </w:r>
      <w:r>
        <w:rPr>
          <w:rFonts w:hint="eastAsia"/>
        </w:rPr>
        <w:br/>
      </w:r>
      <w:r>
        <w:rPr>
          <w:rFonts w:hint="eastAsia"/>
        </w:rPr>
        <w:t>　　　　二、聚酰亚胺行业主要企业价格策略</w:t>
      </w:r>
      <w:r>
        <w:rPr>
          <w:rFonts w:hint="eastAsia"/>
        </w:rPr>
        <w:br/>
      </w:r>
      <w:r>
        <w:rPr>
          <w:rFonts w:hint="eastAsia"/>
        </w:rPr>
        <w:t>　　第四节 中国聚酰亚胺行业国际竞争力分析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中国主要聚酰亚胺生产厂家分析</w:t>
      </w:r>
      <w:r>
        <w:rPr>
          <w:rFonts w:hint="eastAsia"/>
        </w:rPr>
        <w:br/>
      </w:r>
      <w:r>
        <w:rPr>
          <w:rFonts w:hint="eastAsia"/>
        </w:rPr>
        <w:t>　　第一节 南京元邦工程塑料有限公司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第二节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第三节 常州市广成新型塑料有限公司</w:t>
      </w:r>
      <w:r>
        <w:rPr>
          <w:rFonts w:hint="eastAsia"/>
        </w:rPr>
        <w:br/>
      </w:r>
      <w:r>
        <w:rPr>
          <w:rFonts w:hint="eastAsia"/>
        </w:rPr>
        <w:t>　　　　一、发展战略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t>　　第四节 吉林省高科实业有限公司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二、经营状况</w:t>
      </w:r>
      <w:r>
        <w:rPr>
          <w:rFonts w:hint="eastAsia"/>
        </w:rPr>
        <w:br/>
      </w:r>
      <w:r>
        <w:rPr>
          <w:rFonts w:hint="eastAsia"/>
        </w:rPr>
        <w:t>　　　　三、发展前景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2025-2031年中国聚酰亚胺行业发展前景预测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2025-2031年中国聚酰亚胺行业发展前景与规模预测</w:t>
      </w:r>
      <w:r>
        <w:rPr>
          <w:rFonts w:hint="eastAsia"/>
        </w:rPr>
        <w:br/>
      </w:r>
      <w:r>
        <w:rPr>
          <w:rFonts w:hint="eastAsia"/>
        </w:rPr>
        <w:t>　　　　一、行业发展前景预测</w:t>
      </w:r>
      <w:r>
        <w:rPr>
          <w:rFonts w:hint="eastAsia"/>
        </w:rPr>
        <w:br/>
      </w:r>
      <w:r>
        <w:rPr>
          <w:rFonts w:hint="eastAsia"/>
        </w:rPr>
        <w:t>　　　　二、行业发展趋势预测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三、行业发展规模预测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2025-2031年中国聚酰亚胺行业市场预测</w:t>
      </w:r>
      <w:r>
        <w:rPr>
          <w:rFonts w:hint="eastAsia"/>
        </w:rPr>
        <w:br/>
      </w:r>
      <w:r>
        <w:rPr>
          <w:rFonts w:hint="eastAsia"/>
        </w:rPr>
        <w:t>　　　　一、行业市场供需状况预测</w:t>
      </w:r>
      <w:r>
        <w:rPr>
          <w:rFonts w:hint="eastAsia"/>
        </w:rPr>
        <w:br/>
      </w:r>
      <w:r>
        <w:rPr>
          <w:rFonts w:hint="eastAsia"/>
        </w:rPr>
        <w:t>　　　　二、行业进出口状况预测</w:t>
      </w:r>
      <w:r>
        <w:rPr>
          <w:rFonts w:hint="eastAsia"/>
        </w:rPr>
        <w:br/>
      </w:r>
      <w:r>
        <w:rPr>
          <w:rFonts w:hint="eastAsia"/>
        </w:rPr>
        <w:t>　　　　三、行业主要产品价格走势预测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2025-2031年中国聚酰亚胺行业运营预测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t>　　第四节 2025-2031年中国聚酰亚胺行业竞争态势预测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2025-2031年中国聚酰亚胺行业投资分析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2025-2031年中国聚酰亚胺行业效益判断与投资机会分析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一、2025-2031年中国宏观经济运行趋势分析</w:t>
      </w:r>
      <w:r>
        <w:rPr>
          <w:rFonts w:hint="eastAsia"/>
        </w:rPr>
        <w:br/>
      </w:r>
      <w:r>
        <w:rPr>
          <w:rFonts w:hint="eastAsia"/>
        </w:rPr>
        <w:t>　　　　二、行业“十五五”发展规划</w:t>
      </w:r>
      <w:r>
        <w:rPr>
          <w:rFonts w:hint="eastAsia"/>
        </w:rPr>
        <w:br/>
      </w:r>
      <w:r>
        <w:rPr>
          <w:rFonts w:hint="eastAsia"/>
        </w:rPr>
        <w:t>　　　　三、2025-2031年中国聚酰亚胺行业投资机会分析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2025-2031年中国聚酰亚胺行业投资风险预警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四、环保风险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2025-2031年中国聚酰亚胺行业企业经营战略建议</w:t>
      </w:r>
      <w:r>
        <w:rPr>
          <w:rFonts w:hint="eastAsia"/>
        </w:rPr>
        <w:br/>
      </w:r>
      <w:r>
        <w:rPr>
          <w:rFonts w:hint="eastAsia"/>
        </w:rPr>
        <w:t>　　　　一、产品类型的选择</w:t>
      </w:r>
      <w:r>
        <w:rPr>
          <w:rFonts w:hint="eastAsia"/>
        </w:rPr>
        <w:br/>
      </w:r>
      <w:r>
        <w:rPr>
          <w:rFonts w:hint="eastAsia"/>
        </w:rPr>
        <w:t>　　　　二、产品营销策略选择</w:t>
      </w:r>
      <w:r>
        <w:rPr>
          <w:rFonts w:hint="eastAsia"/>
        </w:rPr>
        <w:br/>
      </w:r>
      <w:r>
        <w:rPr>
          <w:rFonts w:hint="eastAsia"/>
        </w:rPr>
        <w:t>　　　　三、企业管理变革</w:t>
      </w:r>
      <w:r>
        <w:rPr>
          <w:rFonts w:hint="eastAsia"/>
        </w:rPr>
        <w:br/>
      </w:r>
      <w:r>
        <w:rPr>
          <w:rFonts w:hint="eastAsia"/>
        </w:rPr>
        <w:t>　　第四节 中:智:林:2025-2031年中国聚酰亚胺行业投资专家建议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15e7adb6bb4d7d" w:history="1">
        <w:r>
          <w:rPr>
            <w:rStyle w:val="Hyperlink"/>
          </w:rPr>
          <w:t>中国聚酰亚胺行业现状调查分析及发展趋势预测报告（2025年版）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15e7adb6bb4d7d" w:history="1">
        <w:r>
          <w:rPr>
            <w:rStyle w:val="Hyperlink"/>
          </w:rPr>
          <w:t>https://www.20087.com/3/67/JuXianYaAnWeiLaiFaZhanQuShiYuCe.html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热点：聚酰亚胺原料是什么、聚酰亚胺薄膜、聚酰亚胺化工百科、聚酰亚胺结构式图片、聚酰亚胺多少钱一公斤、聚酰亚胺厂家、聚酰亚胺树脂固化过程、聚酰亚胺生产厂家、聚酰亚胺简介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d5aa1b0a6422d" w:history="1">
      <w:r>
        <w:rPr>
          <w:rStyle w:val="Hyperlink"/>
        </w:rPr>
        <w:t>中国聚酰亚胺行业现状调查分析及发展趋势预测报告（2025年版）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uXianYaAnWeiLaiFaZhanQuShiYuCe.html" TargetMode="External" Id="R9315e7adb6bb4d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uXianYaAnWeiLaiFaZhanQuShiYuCe.html" TargetMode="External" Id="R2bfd5aa1b0a6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2025-04-29T04:28:00Z</dcterms:created>
  <dcterms:modified xsi:type="dcterms:W3CDTF">2025-04-29T05:28:00Z</dcterms:modified>
  <dc:subject>中国聚酰亚胺行业现状调查分析及发展趋势预测报告（2025年版）</dc:subject>
  <dc:title>中国聚酰亚胺行业现状调查分析及发展趋势预测报告（2025年版）</dc:title>
  <cp:keywords>中国聚酰亚胺行业现状调查分析及发展趋势预测报告（2025年版）</cp:keywords>
  <dc:description>中国聚酰亚胺行业现状调查分析及发展趋势预测报告（2025年版）</dc:description>
</cp:coreProperties>
</file>