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a04b58cdf4626" w:history="1">
              <w:r>
                <w:rPr>
                  <w:rStyle w:val="Hyperlink"/>
                </w:rPr>
                <w:t>2026-2032年全球与中国泡沫塑料市场研究分析及前景趋势报告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a04b58cdf4626" w:history="1">
              <w:r>
                <w:rPr>
                  <w:rStyle w:val="Hyperlink"/>
                </w:rPr>
                <w:t>2026-2032年全球与中国泡沫塑料市场研究分析及前景趋势报告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a04b58cdf4626" w:history="1">
                <w:r>
                  <w:rPr>
                    <w:rStyle w:val="Hyperlink"/>
                  </w:rPr>
                  <w:t>https://www.20087.com/5/17/PaoMoSuLiaoFaZhanXianZhuangQianJing.html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是一类以聚合物为基体、内部充满气泡的轻质材料，主要包括聚苯乙烯（EPS/XPS）、聚氨酯（PU）、聚乙烯（EPE）及聚丙烯（EPP）等类型，广泛应用于包装、建筑保温、汽车内饰及冷链运输领域。目前，泡沫塑料技术聚焦于提升隔热性能、缓冲吸能性及阻燃等级，同时响应环保法规限制氟氯烃发泡剂使用。高端应用如新能源汽车电池包隔热层对EPP的耐高温性与回弹性提出严苛要求。然而，传统泡沫塑料难以降解，废弃后易造成“白色污染”；部分再生料因性能劣化仅能降级利用，制约循环经济闭环。</w:t>
      </w:r>
      <w:r>
        <w:rPr>
          <w:rFonts w:hint="eastAsia"/>
        </w:rPr>
        <w:br/>
      </w:r>
      <w:r>
        <w:rPr>
          <w:rFonts w:hint="eastAsia"/>
        </w:rPr>
        <w:t>　　未来，泡沫塑料将加速向生物基原料、可回收设计与高性能复合方向转型。聚乳酸（PLA）或淀粉基发泡材料将拓展至一次性包装领域；化学解聚技术可将PU泡沫还原为多元醇，实现同级再生。在结构设计上，微孔发泡与纳米增强技术将提升力学性能同时减少材料用量。政策层面，生产者责任延伸（EPR）制度将倒逼企业建立回收网络。长远看，泡沫塑料将从通用缓冲材料升级为兼具功能、环保与智能属性的先进多孔介质，在绿色包装、电动交通与节能建筑交叉领域构建可持续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a04b58cdf4626" w:history="1">
        <w:r>
          <w:rPr>
            <w:rStyle w:val="Hyperlink"/>
          </w:rPr>
          <w:t>2026-2032年全球与中国泡沫塑料市场研究分析及前景趋势报告</w:t>
        </w:r>
      </w:hyperlink>
      <w:r>
        <w:rPr>
          <w:rFonts w:hint="eastAsia"/>
        </w:rPr>
        <w:t>》基于国家统计局及相关行业协会的详实数据，结合国内外泡沫塑料行业研究资料及深入市场调研，系统分析了泡沫塑料行业的市场规模、市场需求及产业链现状。报告重点探讨了泡沫塑料行业整体运行情况及细分领域特点，科学预测了泡沫塑料市场前景与发展趋势，揭示了泡沫塑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8a04b58cdf4626" w:history="1">
        <w:r>
          <w:rPr>
            <w:rStyle w:val="Hyperlink"/>
          </w:rPr>
          <w:t>2026-2032年全球与中国泡沫塑料市场研究分析及前景趋势报告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按产品类型细分，全球泡沫塑料市场规模2021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聚丙烯泡沫</w:t>
      </w:r>
      <w:r>
        <w:rPr>
          <w:rFonts w:hint="eastAsia"/>
        </w:rPr>
        <w:br/>
      </w:r>
      <w:r>
        <w:rPr>
          <w:rFonts w:hint="eastAsia"/>
        </w:rPr>
        <w:t>　　　　1.3.3 聚乙烯泡沫</w:t>
      </w:r>
      <w:r>
        <w:rPr>
          <w:rFonts w:hint="eastAsia"/>
        </w:rPr>
        <w:br/>
      </w:r>
      <w:r>
        <w:rPr>
          <w:rFonts w:hint="eastAsia"/>
        </w:rPr>
        <w:t>　　　　1.3.4 聚氨酯泡沫塑料</w:t>
      </w:r>
      <w:r>
        <w:rPr>
          <w:rFonts w:hint="eastAsia"/>
        </w:rPr>
        <w:br/>
      </w:r>
      <w:r>
        <w:rPr>
          <w:rFonts w:hint="eastAsia"/>
        </w:rPr>
        <w:t>　　　　1.3.5 聚苯乙烯泡沫塑料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按应用细分，全球泡沫塑料市场规模2021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电子产品硬件</w:t>
      </w:r>
      <w:r>
        <w:rPr>
          <w:rFonts w:hint="eastAsia"/>
        </w:rPr>
        <w:br/>
      </w:r>
      <w:r>
        <w:rPr>
          <w:rFonts w:hint="eastAsia"/>
        </w:rPr>
        <w:t>　　　　1.4.5 运动与休闲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泡沫塑料行业发展总体概况</w:t>
      </w:r>
      <w:r>
        <w:rPr>
          <w:rFonts w:hint="eastAsia"/>
        </w:rPr>
        <w:br/>
      </w:r>
      <w:r>
        <w:rPr>
          <w:rFonts w:hint="eastAsia"/>
        </w:rPr>
        <w:t>　　　　1.5.2 泡沫塑料行业发展主要特点</w:t>
      </w:r>
      <w:r>
        <w:rPr>
          <w:rFonts w:hint="eastAsia"/>
        </w:rPr>
        <w:br/>
      </w:r>
      <w:r>
        <w:rPr>
          <w:rFonts w:hint="eastAsia"/>
        </w:rPr>
        <w:t>　　　　1.5.3 泡沫塑料行业发展影响因素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泡沫塑料有利因素</w:t>
      </w:r>
      <w:r>
        <w:rPr>
          <w:rFonts w:hint="eastAsia"/>
        </w:rPr>
        <w:br/>
      </w:r>
      <w:r>
        <w:rPr>
          <w:rFonts w:hint="eastAsia"/>
        </w:rPr>
        <w:t>　　　　1.5.3 .2 泡沫塑料不利因素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全球市场，近三年泡沫塑料主要企业占有率及排名（按销量）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泡沫塑料主要企业在国际市场占有率（按销量，2023-2026）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2025年泡沫塑料主要企业在国际市场排名（按销量）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全球市场主要企业泡沫塑料销量（2023-2026）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全球市场，近三年泡沫塑料主要企业占有率及排名（按收入）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泡沫塑料主要企业在国际市场占有率（按收入，2023-2026）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2025年泡沫塑料主要企业在国际市场排名（按收入）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全球市场主要企业泡沫塑料销售收入（2023-2026）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全球市场主要企业泡沫塑料销售价格（2023-2026）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中国市场，近三年泡沫塑料主要企业占有率及排名（按销量）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泡沫塑料主要企业在中国市场占有率（按销量，2023-2026）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2025年泡沫塑料主要企业在中国市场排名（按销量）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中国市场主要企业泡沫塑料销量（2023-2026）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中国市场，近三年泡沫塑料主要企业占有率及排名（按收入）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泡沫塑料主要企业在中国市场占有率（按收入，2023-2026）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2025年泡沫塑料主要企业在中国市场排名（按收入）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中国市场主要企业泡沫塑料销售收入（2023-2026）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全球主要厂商泡沫塑料总部及产地分布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全球主要厂商成立时间及泡沫塑料商业化日期</w:t>
      </w:r>
      <w:r>
        <w:rPr>
          <w:rFonts w:hint="eastAsia"/>
        </w:rPr>
        <w:br/>
      </w:r>
      <w:r>
        <w:rPr>
          <w:rFonts w:hint="eastAsia"/>
        </w:rPr>
        <w:t>　　2.8 全球主要厂商泡沫塑料产品类型及应用</w:t>
      </w:r>
      <w:r>
        <w:rPr>
          <w:rFonts w:hint="eastAsia"/>
        </w:rPr>
        <w:br/>
      </w:r>
      <w:r>
        <w:rPr>
          <w:rFonts w:hint="eastAsia"/>
        </w:rPr>
        <w:t>　　2.9 泡沫塑料行业集中度、竞争程度分析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泡沫塑料行业集中度分析：2025年全球Top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全球泡沫塑料第一梯队、第二梯队和第三梯队生产商（品牌）及市场份额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全球泡沫塑料总体规模分析</w:t>
      </w:r>
      <w:r>
        <w:rPr>
          <w:rFonts w:hint="eastAsia"/>
        </w:rPr>
        <w:br/>
      </w:r>
      <w:r>
        <w:rPr>
          <w:rFonts w:hint="eastAsia"/>
        </w:rPr>
        <w:t>　　3.1 全球泡沫塑料供需现状及预测（2021-2032）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全球泡沫塑料产能、产量、产能利用率及发展趋势（2021-2032）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全球泡沫塑料产量、需求量及发展趋势（2021-2032）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全球主要地区泡沫塑料产量及发展趋势（2021-2032）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全球主要地区泡沫塑料产量（2021-2026）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全球主要地区泡沫塑料产量（2027-2032）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全球主要地区泡沫塑料产量市场份额（2021-2032）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中国泡沫塑料供需现状及预测（2021-2032）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中国泡沫塑料产能、产量、产能利用率及发展趋势（2021-2032）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中国泡沫塑料产量、市场需求量及发展趋势（2021-2032）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中国市场泡沫塑料进出口（2021-2032）</w:t>
      </w:r>
      <w:r>
        <w:rPr>
          <w:rFonts w:hint="eastAsia"/>
        </w:rPr>
        <w:br/>
      </w:r>
      <w:r>
        <w:rPr>
          <w:rFonts w:hint="eastAsia"/>
        </w:rPr>
        <w:t>　　3.4 全球泡沫塑料销量及销售额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全球市场泡沫塑料销售额（2021-2032）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全球市场泡沫塑料销量（2021-2032）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全球市场泡沫塑料价格趋势（2021-2032）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全球泡沫塑料主要地区分析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全球主要地区泡沫塑料市场规模分析：2021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全球主要地区泡沫塑料销售收入及市场份额（2021-2026）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全球主要地区泡沫塑料销售收入预测（2027-2032）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全球主要地区泡沫塑料销量分析：2021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全球主要地区泡沫塑料销量及市场份额（2021-2026）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全球主要地区泡沫塑料销量及市场份额预测（2027-2032）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北美市场泡沫塑料销量、收入及增长率（2021-2032）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欧洲市场泡沫塑料销量、收入及增长率（2021-2032）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中国市场泡沫塑料销量、收入及增长率（2021-2032）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日本市场泡沫塑料销量、收入及增长率（2021-2032）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东南亚市场泡沫塑料销量、收入及增长率（2021-2032）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印度市场泡沫塑料销量、收入及增长率（2021-2032）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南美市场泡沫塑料销量、收入及增长率（2021-2032）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中东市场泡沫塑料销量、收入及增长率（2021-2032）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泡沫塑料销量、收入、价格及毛利率（2021-2026）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泡沫塑料销量、收入、价格及毛利率（2021-2026）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泡沫塑料销量、收入、价格及毛利率（2021-2026）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泡沫塑料销量、收入、价格及毛利率（2021-2026）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泡沫塑料销量、收入、价格及毛利率（2021-2026）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泡沫塑料销量、收入、价格及毛利率（2021-2026）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泡沫塑料销量、收入、价格及毛利率（2021-2026）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泡沫塑料销量、收入、价格及毛利率（2021-2026）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泡沫塑料销量、收入、价格及毛利率（2021-2026）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泡沫塑料销量、收入、价格及毛利率（2021-2026）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泡沫塑料销量、收入、价格及毛利率（2021-2026）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泡沫塑料销量、收入、价格及毛利率（2021-2026）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泡沫塑料销量、收入、价格及毛利率（2021-2026）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泡沫塑料销量、收入、价格及毛利率（2021-2026）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泡沫塑料销量、收入、价格及毛利率（2021-2026）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不同产品类型泡沫塑料分析</w:t>
      </w:r>
      <w:r>
        <w:rPr>
          <w:rFonts w:hint="eastAsia"/>
        </w:rPr>
        <w:br/>
      </w:r>
      <w:r>
        <w:rPr>
          <w:rFonts w:hint="eastAsia"/>
        </w:rPr>
        <w:t>　　6.1 全球不同产品类型泡沫塑料销量（2021-2032）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全球不同产品类型泡沫塑料销量及市场份额（2021-2026）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全球不同产品类型泡沫塑料销量预测（2027-2032）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全球不同产品类型泡沫塑料收入（2021-2032）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全球不同产品类型泡沫塑料收入及市场份额（2021-2026）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全球不同产品类型泡沫塑料收入预测（2027-2032）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全球不同产品类型泡沫塑料价格走势（2021-2032）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中国不同产品类型泡沫塑料销量（2021-2032）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中国不同产品类型泡沫塑料销量及市场份额（2021-2026）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中国不同产品类型泡沫塑料销量预测（2027-2032）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中国不同产品类型泡沫塑料收入（2021-2032）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中国不同产品类型泡沫塑料收入及市场份额（2021-2026）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中国不同产品类型泡沫塑料收入预测（2027-2032）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不同应用泡沫塑料分析</w:t>
      </w:r>
      <w:r>
        <w:rPr>
          <w:rFonts w:hint="eastAsia"/>
        </w:rPr>
        <w:br/>
      </w:r>
      <w:r>
        <w:rPr>
          <w:rFonts w:hint="eastAsia"/>
        </w:rPr>
        <w:t>　　7.1 全球不同应用泡沫塑料销量（2021-2032）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全球不同应用泡沫塑料销量及市场份额（2021-2026）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全球不同应用泡沫塑料销量预测（2027-2032）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全球不同应用泡沫塑料收入（2021-2032）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全球不同应用泡沫塑料收入及市场份额（2021-2026）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全球不同应用泡沫塑料收入预测（2027-2032）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全球不同应用泡沫塑料价格走势（2021-2032）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中国不同应用泡沫塑料销量（2021-2032）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中国不同应用泡沫塑料销量及市场份额（2021-2026）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中国不同应用泡沫塑料销量预测（2027-2032）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中国不同应用泡沫塑料收入（2021-2032）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中国不同应用泡沫塑料收入及市场份额（2021-2026）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中国不同应用泡沫塑料收入预测（2027-2032）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泡沫塑料行业发展趋势</w:t>
      </w:r>
      <w:r>
        <w:rPr>
          <w:rFonts w:hint="eastAsia"/>
        </w:rPr>
        <w:br/>
      </w:r>
      <w:r>
        <w:rPr>
          <w:rFonts w:hint="eastAsia"/>
        </w:rPr>
        <w:t>　　8.2 泡沫塑料行业主要驱动因素</w:t>
      </w:r>
      <w:r>
        <w:rPr>
          <w:rFonts w:hint="eastAsia"/>
        </w:rPr>
        <w:br/>
      </w:r>
      <w:r>
        <w:rPr>
          <w:rFonts w:hint="eastAsia"/>
        </w:rPr>
        <w:t>　　8.3 泡沫塑料中国企业SWOT分析</w:t>
      </w:r>
      <w:r>
        <w:rPr>
          <w:rFonts w:hint="eastAsia"/>
        </w:rPr>
        <w:br/>
      </w:r>
      <w:r>
        <w:rPr>
          <w:rFonts w:hint="eastAsia"/>
        </w:rPr>
        <w:t>　　8.4 中国泡沫塑料行业政策环境分析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泡沫塑料行业产业链简介</w:t>
      </w:r>
      <w:r>
        <w:rPr>
          <w:rFonts w:hint="eastAsia"/>
        </w:rPr>
        <w:br/>
      </w:r>
      <w:r>
        <w:rPr>
          <w:rFonts w:hint="eastAsia"/>
        </w:rPr>
        <w:t>　　　　9.1.1 泡沫塑料行业供应链分析</w:t>
      </w:r>
      <w:r>
        <w:rPr>
          <w:rFonts w:hint="eastAsia"/>
        </w:rPr>
        <w:br/>
      </w:r>
      <w:r>
        <w:rPr>
          <w:rFonts w:hint="eastAsia"/>
        </w:rPr>
        <w:t>　　　　9.1.2 泡沫塑料主要原料及供应情况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泡沫塑料行业采购模式</w:t>
      </w:r>
      <w:r>
        <w:rPr>
          <w:rFonts w:hint="eastAsia"/>
        </w:rPr>
        <w:br/>
      </w:r>
      <w:r>
        <w:rPr>
          <w:rFonts w:hint="eastAsia"/>
        </w:rPr>
        <w:t>　　9.3 泡沫塑料行业生产模式</w:t>
      </w:r>
      <w:r>
        <w:rPr>
          <w:rFonts w:hint="eastAsia"/>
        </w:rPr>
        <w:br/>
      </w:r>
      <w:r>
        <w:rPr>
          <w:rFonts w:hint="eastAsia"/>
        </w:rPr>
        <w:t>　　9.4 泡沫塑料行业销售模式及销售渠道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按产品类型细分，全球泡沫塑料市场规模2021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按应用细分，全球泡沫塑料市场规模（CAGR）2021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泡沫塑料行业发展主要特点</w:t>
      </w:r>
      <w:r>
        <w:rPr>
          <w:rFonts w:hint="eastAsia"/>
        </w:rPr>
        <w:br/>
      </w:r>
      <w:r>
        <w:rPr>
          <w:rFonts w:hint="eastAsia"/>
        </w:rPr>
        <w:t>　　表 4： 泡沫塑料行业发展有利因素分析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泡沫塑料行业发展不利因素分析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进入泡沫塑料行业壁垒</w:t>
      </w:r>
      <w:r>
        <w:rPr>
          <w:rFonts w:hint="eastAsia"/>
        </w:rPr>
        <w:br/>
      </w:r>
      <w:r>
        <w:rPr>
          <w:rFonts w:hint="eastAsia"/>
        </w:rPr>
        <w:t>　　表 7： 泡沫塑料主要企业在国际市场占有率（按销量，2023-2026）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2025年泡沫塑料主要企业在国际市场排名（按销量）&amp;（千吨）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全球市场主要企业泡沫塑料销量（2023-2026）&amp;（千吨）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泡沫塑料主要企业在国际市场占有率（按收入，2023-2026）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2025年泡沫塑料主要企业在国际市场排名（按收入）&amp;（万元）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全球市场主要企业泡沫塑料销售收入（2023-2026）&amp;（万元）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全球市场主要企业泡沫塑料销售价格（2023-2026）&amp;（元/吨）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泡沫塑料主要企业在中国市场占有率（按销量，2023-2026）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2025年泡沫塑料主要企业在中国市场排名（按销量）&amp;（千吨）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中国市场主要企业泡沫塑料销量（2023-2026）&amp;（千吨）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泡沫塑料主要企业在中国市场占有率（按收入，2023-2026）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2025年泡沫塑料主要企业在中国市场排名（按收入）&amp;（万元）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中国市场主要企业泡沫塑料销售收入（2023-2026）&amp;（万元）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全球主要厂商泡沫塑料总部及产地分布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全球主要厂商成立时间及泡沫塑料商业化日期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全球主要厂商泡沫塑料产品类型及应用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2025年全球泡沫塑料主要厂商市场地位（第一梯队、第二梯队和第三梯队）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全球泡沫塑料市场投资、并购等现状分析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全球主要地区泡沫塑料产量增速（CAGR）：（2021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全球主要地区泡沫塑料产量（2021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全球主要地区泡沫塑料产量（2021-2026）&amp;（千吨）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全球主要地区泡沫塑料产量（2027-2032）&amp;（千吨）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全球主要地区泡沫塑料产量市场份额（2021-2026）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全球主要地区泡沫塑料产量市场份额（2027-2032）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中国市场泡沫塑料产量、销量、进出口（2021-2026）&amp;（千吨）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中国市场泡沫塑料产量、销量、进出口预测（2027-2032）&amp;（千吨）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全球主要地区泡沫塑料销售收入增速：（2021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全球主要地区泡沫塑料销售收入（2021-2026）&amp;（万元）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全球主要地区泡沫塑料销售收入市场份额（2021-2026）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全球主要地区泡沫塑料收入（2027-2032）&amp;（万元）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全球主要地区泡沫塑料收入市场份额（2027-2032）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全球主要地区泡沫塑料销量（千吨）：2021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全球主要地区泡沫塑料销量（2021-2026）&amp;（千吨）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全球主要地区泡沫塑料销量市场份额（2021-2026）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全球主要地区泡沫塑料销量（2027-2032）&amp;（千吨）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全球主要地区泡沫塑料销量份额（2027-2032）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泡沫塑料销量（千吨）、收入（万元）、价格（元/吨）及毛利率（2021-2026）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泡沫塑料销量（千吨）、收入（万元）、价格（元/吨）及毛利率（2021-2026）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泡沫塑料销量（千吨）、收入（万元）、价格（元/吨）及毛利率（2021-2026）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泡沫塑料销量（千吨）、收入（万元）、价格（元/吨）及毛利率（2021-2026）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泡沫塑料销量（千吨）、收入（万元）、价格（元/吨）及毛利率（2021-2026）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泡沫塑料销量（千吨）、收入（万元）、价格（元/吨）及毛利率（2021-2026）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泡沫塑料销量（千吨）、收入（万元）、价格（元/吨）及毛利率（2021-2026）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泡沫塑料销量（千吨）、收入（万元）、价格（元/吨）及毛利率（2021-2026）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泡沫塑料销量（千吨）、收入（万元）、价格（元/吨）及毛利率（2021-2026）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泡沫塑料销量（千吨）、收入（万元）、价格（元/吨）及毛利率（2021-2026）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泡沫塑料销量（千吨）、收入（万元）、价格（元/吨）及毛利率（2021-2026）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泡沫塑料销量（千吨）、收入（万元）、价格（元/吨）及毛利率（2021-2026）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泡沫塑料销量（千吨）、收入（万元）、价格（元/吨）及毛利率（2021-2026）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泡沫塑料销量（千吨）、收入（万元）、价格（元/吨）及毛利率（2021-2026）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泡沫塑料生产基地、销售区域、竞争对手及市场地位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泡沫塑料产品规格、参数及市场应用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泡沫塑料销量（千吨）、收入（万元）、价格（元/吨）及毛利率（2021-2026）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全球不同产品类型泡沫塑料销量（2021-2026）&amp;（千吨）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全球不同产品类型泡沫塑料销量市场份额（2021-2026）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全球不同产品类型泡沫塑料销量预测（2027-2032）&amp;（千吨）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全球市场不同产品类型泡沫塑料销量市场份额预测（2027-2032）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全球不同产品类型泡沫塑料收入（2021-2026）&amp;（万元）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全球不同产品类型泡沫塑料收入市场份额（2021-2026）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全球不同产品类型泡沫塑料收入预测（2027-2032）&amp;（万元）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全球不同产品类型泡沫塑料收入市场份额预测（2027-2032）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中国不同产品类型泡沫塑料销量（2021-2026）&amp;（千吨）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中国不同产品类型泡沫塑料销量市场份额（2021-2026）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中国不同产品类型泡沫塑料销量预测（2027-2032）&amp;（千吨）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全球市场不同产品类型泡沫塑料销量市场份额预测（2027-2032）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中国不同产品类型泡沫塑料收入（2021-2026）&amp;（万元）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中国不同产品类型泡沫塑料收入市场份额（2021-2026）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中国不同产品类型泡沫塑料收入预测（2027-2032）&amp;（万元）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中国不同产品类型泡沫塑料收入市场份额预测（2027-2032）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全球不同应用泡沫塑料销量（2021-2026）&amp;（千吨）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全球不同应用泡沫塑料销量市场份额（2021-2026）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全球不同应用泡沫塑料销量预测（2027-2032）&amp;（千吨）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全球市场不同应用泡沫塑料销量市场份额预测（2027-2032）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全球不同应用泡沫塑料收入（2021-2026）&amp;（万元）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全球不同应用泡沫塑料收入市场份额（2021-2026）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全球不同应用泡沫塑料收入预测（2027-2032）&amp;（万元）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全球不同应用泡沫塑料收入市场份额预测（2027-2032）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中国不同应用泡沫塑料销量（2021-2026）&amp;（千吨）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中国不同应用泡沫塑料销量市场份额（2021-2026）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中国不同应用泡沫塑料销量预测（2027-2032）&amp;（千吨）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中国市场不同应用泡沫塑料销量市场份额预测（2027-2032）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中国不同应用泡沫塑料收入（2021-2026）&amp;（万元）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中国不同应用泡沫塑料收入市场份额（2021-2026）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中国不同应用泡沫塑料收入预测（2027-2032）&amp;（万元）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中国不同应用泡沫塑料收入市场份额预测（2027-2032）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泡沫塑料行业发展趋势</w:t>
      </w:r>
      <w:r>
        <w:rPr>
          <w:rFonts w:hint="eastAsia"/>
        </w:rPr>
        <w:br/>
      </w:r>
      <w:r>
        <w:rPr>
          <w:rFonts w:hint="eastAsia"/>
        </w:rPr>
        <w:t>　　表 151： 泡沫塑料行业主要驱动因素</w:t>
      </w:r>
      <w:r>
        <w:rPr>
          <w:rFonts w:hint="eastAsia"/>
        </w:rPr>
        <w:br/>
      </w:r>
      <w:r>
        <w:rPr>
          <w:rFonts w:hint="eastAsia"/>
        </w:rPr>
        <w:t>　　表 152： 泡沫塑料行业供应链分析</w:t>
      </w:r>
      <w:r>
        <w:rPr>
          <w:rFonts w:hint="eastAsia"/>
        </w:rPr>
        <w:br/>
      </w:r>
      <w:r>
        <w:rPr>
          <w:rFonts w:hint="eastAsia"/>
        </w:rPr>
        <w:t>　　表 153： 泡沫塑料上游原料供应商</w:t>
      </w:r>
      <w:r>
        <w:rPr>
          <w:rFonts w:hint="eastAsia"/>
        </w:rPr>
        <w:br/>
      </w:r>
      <w:r>
        <w:rPr>
          <w:rFonts w:hint="eastAsia"/>
        </w:rPr>
        <w:t>　　表 154： 泡沫塑料主要地区不同应用客户分析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泡沫塑料典型经销商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泡沫塑料产品图片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全球不同产品类型泡沫塑料销售额2021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全球不同产品类型泡沫塑料市场份额2025 &amp; 2032</w:t>
      </w:r>
      <w:r>
        <w:rPr>
          <w:rFonts w:hint="eastAsia"/>
        </w:rPr>
        <w:br/>
      </w:r>
      <w:r>
        <w:rPr>
          <w:rFonts w:hint="eastAsia"/>
        </w:rPr>
        <w:t>　　图 4： 聚丙烯泡沫产品图片</w:t>
      </w:r>
      <w:r>
        <w:rPr>
          <w:rFonts w:hint="eastAsia"/>
        </w:rPr>
        <w:br/>
      </w:r>
      <w:r>
        <w:rPr>
          <w:rFonts w:hint="eastAsia"/>
        </w:rPr>
        <w:t>　　图 5： 聚乙烯泡沫产品图片</w:t>
      </w:r>
      <w:r>
        <w:rPr>
          <w:rFonts w:hint="eastAsia"/>
        </w:rPr>
        <w:br/>
      </w:r>
      <w:r>
        <w:rPr>
          <w:rFonts w:hint="eastAsia"/>
        </w:rPr>
        <w:t>　　图 6： 聚氨酯泡沫塑料产品图片</w:t>
      </w:r>
      <w:r>
        <w:rPr>
          <w:rFonts w:hint="eastAsia"/>
        </w:rPr>
        <w:br/>
      </w:r>
      <w:r>
        <w:rPr>
          <w:rFonts w:hint="eastAsia"/>
        </w:rPr>
        <w:t>　　图 7： 聚苯乙烯泡沫塑料产品图片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全球不同应用泡沫塑料市场份额2025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电子产品硬件</w:t>
      </w:r>
      <w:r>
        <w:rPr>
          <w:rFonts w:hint="eastAsia"/>
        </w:rPr>
        <w:br/>
      </w:r>
      <w:r>
        <w:rPr>
          <w:rFonts w:hint="eastAsia"/>
        </w:rPr>
        <w:t>　　图 14： 运动与休闲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2025年全球前五大生产商泡沫塑料市场份额</w:t>
      </w:r>
      <w:r>
        <w:rPr>
          <w:rFonts w:hint="eastAsia"/>
        </w:rPr>
        <w:br/>
      </w:r>
      <w:r>
        <w:rPr>
          <w:rFonts w:hint="eastAsia"/>
        </w:rPr>
        <w:t>　　图 17： 2025年全球泡沫塑料第一梯队、第二梯队和第三梯队厂商及市场份额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全球泡沫塑料产能、产量、产能利用率及发展趋势（2021-2032）&amp;（千吨）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全球泡沫塑料产量、需求量及发展趋势（2021-2032）&amp;（千吨）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全球主要地区泡沫塑料产量市场份额（2021-2032）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中国泡沫塑料产能、产量、产能利用率及发展趋势（2021-2032）&amp;（千吨）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中国泡沫塑料产量、市场需求量及发展趋势（2021-2032）&amp;（千吨）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全球泡沫塑料市场销售额及增长率：（2021-2032）&amp;（万元）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全球市场泡沫塑料市场规模：2021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全球市场泡沫塑料销量及增长率（2021-2032）&amp;（千吨）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全球市场泡沫塑料价格趋势（2021-2032）&amp;（元/吨）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全球主要地区泡沫塑料销售收入（2021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全球主要地区泡沫塑料销售收入市场份额（2021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北美市场泡沫塑料销量及增长率（2021-2032）&amp;（千吨）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北美市场泡沫塑料收入及增长率（2021-2032）&amp;（万元）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欧洲市场泡沫塑料销量及增长率（2021-2032）&amp;（千吨）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欧洲市场泡沫塑料收入及增长率（2021-2032）&amp;（万元）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中国市场泡沫塑料销量及增长率（2021-2032）&amp;（千吨）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中国市场泡沫塑料收入及增长率（2021-2032）&amp;（万元）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日本市场泡沫塑料销量及增长率（2021-2032）&amp;（千吨）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日本市场泡沫塑料收入及增长率（2021-2032）&amp;（万元）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东南亚市场泡沫塑料销量及增长率（2021-2032）&amp;（千吨）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东南亚市场泡沫塑料收入及增长率（2021-2032）&amp;（万元）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印度市场泡沫塑料销量及增长率（2021-2032）&amp;（千吨）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印度市场泡沫塑料收入及增长率（2021-2032）&amp;（万元）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南美市场泡沫塑料销量及增长率（2021-2032）&amp;（千吨）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南美市场泡沫塑料收入及增长率（2021-2032）&amp;（万元）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中东市场泡沫塑料销量及增长率（2021-2032）&amp;（千吨）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中东市场泡沫塑料收入及增长率（2021-2032）&amp;（万元）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全球不同产品类型泡沫塑料价格走势（2021-2032）&amp;（元/吨）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全球不同应用泡沫塑料价格走势（2021-2032）&amp;（元/吨）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泡沫塑料中国企业SWOT分析</w:t>
      </w:r>
      <w:r>
        <w:rPr>
          <w:rFonts w:hint="eastAsia"/>
        </w:rPr>
        <w:br/>
      </w:r>
      <w:r>
        <w:rPr>
          <w:rFonts w:hint="eastAsia"/>
        </w:rPr>
        <w:t>　　图 48： 泡沫塑料产业链</w:t>
      </w:r>
      <w:r>
        <w:rPr>
          <w:rFonts w:hint="eastAsia"/>
        </w:rPr>
        <w:br/>
      </w:r>
      <w:r>
        <w:rPr>
          <w:rFonts w:hint="eastAsia"/>
        </w:rPr>
        <w:t>　　图 49： 泡沫塑料行业采购模式分析</w:t>
      </w:r>
      <w:r>
        <w:rPr>
          <w:rFonts w:hint="eastAsia"/>
        </w:rPr>
        <w:br/>
      </w:r>
      <w:r>
        <w:rPr>
          <w:rFonts w:hint="eastAsia"/>
        </w:rPr>
        <w:t>　　图 50： 泡沫塑料行业生产模式</w:t>
      </w:r>
      <w:r>
        <w:rPr>
          <w:rFonts w:hint="eastAsia"/>
        </w:rPr>
        <w:br/>
      </w:r>
      <w:r>
        <w:rPr>
          <w:rFonts w:hint="eastAsia"/>
        </w:rPr>
        <w:t>　　图 51： 泡沫塑料行业销售模式分析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a04b58cdf4626" w:history="1">
        <w:r>
          <w:rPr>
            <w:rStyle w:val="Hyperlink"/>
          </w:rPr>
          <w:t>2026-2032年全球与中国泡沫塑料市场研究分析及前景趋势报告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a04b58cdf4626" w:history="1">
        <w:r>
          <w:rPr>
            <w:rStyle w:val="Hyperlink"/>
          </w:rPr>
          <w:t>https://www.20087.com/5/17/PaoMoSuLiaoFaZhanXianZhuangQianJing.html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热点：塑料泡沫是什么材料做的、泡沫塑料板、气泡膜、泡沫塑料的基料是、泡沫板的30种用途、泡沫塑料制品属于哪类火灾、泡沫模具、泡沫塑料属于什么垃圾?、泡沫玻璃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af84f31c14f62" w:history="1">
      <w:r>
        <w:rPr>
          <w:rStyle w:val="Hyperlink"/>
        </w:rPr>
        <w:t>2026-2032年全球与中国泡沫塑料市场研究分析及前景趋势报告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PaoMoSuLiaoFaZhanXianZhuangQianJing.html" TargetMode="External" Id="R308a04b58cdf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PaoMoSuLiaoFaZhanXianZhuangQianJing.html" TargetMode="External" Id="Rc3caf84f31c1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2026-01-02T04:05:46Z</dcterms:created>
  <dcterms:modified xsi:type="dcterms:W3CDTF">2026-01-02T05:05:46Z</dcterms:modified>
  <dc:subject>2026-2032年全球与中国泡沫塑料市场研究分析及前景趋势报告</dc:subject>
  <dc:title>2026-2032年全球与中国泡沫塑料市场研究分析及前景趋势报告</dc:title>
  <cp:keywords>2026-2032年全球与中国泡沫塑料市场研究分析及前景趋势报告</cp:keywords>
  <dc:description>2026-2032年全球与中国泡沫塑料市场研究分析及前景趋势报告</dc:description>
</cp:coreProperties>
</file>