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c9b184fcf4595" w:history="1">
              <w:r>
                <w:rPr>
                  <w:rStyle w:val="Hyperlink"/>
                </w:rPr>
                <w:t>全球与中国初级形状的聚乙烯醇发展现状及前景分析报告（2024-2030年）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c9b184fcf4595" w:history="1">
              <w:r>
                <w:rPr>
                  <w:rStyle w:val="Hyperlink"/>
                </w:rPr>
                <w:t>全球与中国初级形状的聚乙烯醇发展现状及前景分析报告（2024-2030年）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c9b184fcf4595" w:history="1">
                <w:r>
                  <w:rPr>
                    <w:rStyle w:val="Hyperlink"/>
                  </w:rPr>
                  <w:t>https://www.20087.com/6/17/ChuJiXingZhuangDeJuYiXiChunHangYeQianJing.html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初级形状的聚乙烯醇（PVA）是一种重要的高分子材料，广泛应用于化工、纺织、造纸、建筑、医药、食品包装等多个行业。目前，全球聚乙烯醇市场供应稳定，生产技术成熟，主要有电石乙炔法和生物乙醇法两种主要工艺路线。其中，对环保和可持续性的要求推动了生物乙醇法PVA的开发与应用。初级形状的聚乙烯醇产品形态多样，包括粉末、颗粒和溶液等形式，以满足不同下游应用领域的需求。</w:t>
      </w:r>
      <w:r>
        <w:rPr>
          <w:rFonts w:hint="eastAsia"/>
        </w:rPr>
        <w:br/>
      </w:r>
      <w:r>
        <w:rPr>
          <w:rFonts w:hint="eastAsia"/>
        </w:rPr>
        <w:t>　　随着环保政策的强化以及对生物基、可降解材料需求的增长，初级形状的聚乙烯醇产品将向更环保、可再生、生物降解方向发展。预计未来将有更多创新技术和生产工艺被引入，如优化生物发酵过程，提高PVA的生物含量和降解性能。此外，为了适应市场对高性能、多功能材料的需求，初级形状的聚乙烯醇将通过改性处理，形成更多具有特殊性能如高黏结力、高透明度、优异溶解性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c9b184fcf4595" w:history="1">
        <w:r>
          <w:rPr>
            <w:rStyle w:val="Hyperlink"/>
          </w:rPr>
          <w:t>全球与中国初级形状的聚乙烯醇发展现状及前景分析报告（2024-2030年）</w:t>
        </w:r>
      </w:hyperlink>
      <w:r>
        <w:rPr>
          <w:rFonts w:hint="eastAsia"/>
        </w:rPr>
        <w:t>》基于国家统计局及相关协会的详实数据，系统分析了初级形状的聚乙烯醇行业的市场规模、重点企业表现、产业链结构、竞争格局及价格动态。报告内容严谨、数据详实，结合丰富图表，全面呈现初级形状的聚乙烯醇行业现状与未来发展趋势。通过对初级形状的聚乙烯醇技术现状、SWOT分析及市场前景的解读，报告为初级形状的聚乙烯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中国初级形状的聚乙烯醇概述</w:t>
      </w:r>
      <w:r>
        <w:rPr>
          <w:rFonts w:hint="eastAsia"/>
        </w:rPr>
        <w:br/>
      </w:r>
      <w:r>
        <w:rPr>
          <w:rFonts w:hint="eastAsia"/>
        </w:rPr>
        <w:t>　　第一节 初级形状的聚乙烯醇行业定义</w:t>
      </w:r>
      <w:r>
        <w:rPr>
          <w:rFonts w:hint="eastAsia"/>
        </w:rPr>
        <w:br/>
      </w:r>
      <w:r>
        <w:rPr>
          <w:rFonts w:hint="eastAsia"/>
        </w:rPr>
        <w:t>　　第二节 初级形状的聚乙烯醇行业发展特性</w:t>
      </w:r>
      <w:r>
        <w:rPr>
          <w:rFonts w:hint="eastAsia"/>
        </w:rPr>
        <w:br/>
      </w:r>
      <w:r>
        <w:rPr>
          <w:rFonts w:hint="eastAsia"/>
        </w:rPr>
        <w:t>　　第三节 初级形状的聚乙烯醇产业链分析</w:t>
      </w:r>
      <w:r>
        <w:rPr>
          <w:rFonts w:hint="eastAsia"/>
        </w:rPr>
        <w:br/>
      </w:r>
      <w:r>
        <w:rPr>
          <w:rFonts w:hint="eastAsia"/>
        </w:rPr>
        <w:t>　　第四节 初级形状的聚乙烯醇行业生命周期分析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国外初级形状的聚乙烯醇市场发展概况</w:t>
      </w:r>
      <w:r>
        <w:rPr>
          <w:rFonts w:hint="eastAsia"/>
        </w:rPr>
        <w:br/>
      </w:r>
      <w:r>
        <w:rPr>
          <w:rFonts w:hint="eastAsia"/>
        </w:rPr>
        <w:t>　　第一节 全球初级形状的聚乙烯醇市场发展分析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北美地区主要国家初级形状的聚乙烯醇市场概况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欧洲地区主要国家初级形状的聚乙烯醇市场概况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亚洲地区主要国家初级形状的聚乙烯醇市场概况</w:t>
      </w:r>
      <w:r>
        <w:rPr>
          <w:rFonts w:hint="eastAsia"/>
        </w:rPr>
        <w:br/>
      </w:r>
      <w:r>
        <w:rPr>
          <w:rFonts w:hint="eastAsia"/>
        </w:rPr>
        <w:t>　　第五节 全球初级形状的聚乙烯醇市场发展预测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中国初级形状的聚乙烯醇发展环境分析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初级形状的聚乙烯醇行业相关政策、标准</w:t>
      </w:r>
      <w:r>
        <w:rPr>
          <w:rFonts w:hint="eastAsia"/>
        </w:rPr>
        <w:br/>
      </w:r>
      <w:r>
        <w:rPr>
          <w:rFonts w:hint="eastAsia"/>
        </w:rPr>
        <w:t>　　第三节 初级形状的聚乙烯醇行业相关发展规划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中国初级形状的聚乙烯醇技术发展分析</w:t>
      </w:r>
      <w:r>
        <w:rPr>
          <w:rFonts w:hint="eastAsia"/>
        </w:rPr>
        <w:br/>
      </w:r>
      <w:r>
        <w:rPr>
          <w:rFonts w:hint="eastAsia"/>
        </w:rPr>
        <w:t>　　第一节 当前初级形状的聚乙烯醇技术发展现状分析</w:t>
      </w:r>
      <w:r>
        <w:rPr>
          <w:rFonts w:hint="eastAsia"/>
        </w:rPr>
        <w:br/>
      </w:r>
      <w:r>
        <w:rPr>
          <w:rFonts w:hint="eastAsia"/>
        </w:rPr>
        <w:t>　　第二节 初级形状的聚乙烯醇生产中需注意的问题</w:t>
      </w:r>
      <w:r>
        <w:rPr>
          <w:rFonts w:hint="eastAsia"/>
        </w:rPr>
        <w:br/>
      </w:r>
      <w:r>
        <w:rPr>
          <w:rFonts w:hint="eastAsia"/>
        </w:rPr>
        <w:t>　　第三节 初级形状的聚乙烯醇行业主要技术趋势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初级形状的聚乙烯醇市场特性分析</w:t>
      </w:r>
      <w:r>
        <w:rPr>
          <w:rFonts w:hint="eastAsia"/>
        </w:rPr>
        <w:br/>
      </w:r>
      <w:r>
        <w:rPr>
          <w:rFonts w:hint="eastAsia"/>
        </w:rPr>
        <w:t>　　第一节 初级形状的聚乙烯醇行业集中度分析</w:t>
      </w:r>
      <w:r>
        <w:rPr>
          <w:rFonts w:hint="eastAsia"/>
        </w:rPr>
        <w:br/>
      </w:r>
      <w:r>
        <w:rPr>
          <w:rFonts w:hint="eastAsia"/>
        </w:rPr>
        <w:t>　　第二节 初级形状的聚乙烯醇行业SWOT分析</w:t>
      </w:r>
      <w:r>
        <w:rPr>
          <w:rFonts w:hint="eastAsia"/>
        </w:rPr>
        <w:br/>
      </w:r>
      <w:r>
        <w:rPr>
          <w:rFonts w:hint="eastAsia"/>
        </w:rPr>
        <w:t>　　　　一、初级形状的聚乙烯醇行业优势</w:t>
      </w:r>
      <w:r>
        <w:rPr>
          <w:rFonts w:hint="eastAsia"/>
        </w:rPr>
        <w:br/>
      </w:r>
      <w:r>
        <w:rPr>
          <w:rFonts w:hint="eastAsia"/>
        </w:rPr>
        <w:t>　　　　二、初级形状的聚乙烯醇行业劣势</w:t>
      </w:r>
      <w:r>
        <w:rPr>
          <w:rFonts w:hint="eastAsia"/>
        </w:rPr>
        <w:br/>
      </w:r>
      <w:r>
        <w:rPr>
          <w:rFonts w:hint="eastAsia"/>
        </w:rPr>
        <w:t>　　　　三、初级形状的聚乙烯醇行业机会</w:t>
      </w:r>
      <w:r>
        <w:rPr>
          <w:rFonts w:hint="eastAsia"/>
        </w:rPr>
        <w:br/>
      </w:r>
      <w:r>
        <w:rPr>
          <w:rFonts w:hint="eastAsia"/>
        </w:rPr>
        <w:t>　　　　四、初级形状的聚乙烯醇行业风险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中国初级形状的聚乙烯醇发展现状</w:t>
      </w:r>
      <w:r>
        <w:rPr>
          <w:rFonts w:hint="eastAsia"/>
        </w:rPr>
        <w:br/>
      </w:r>
      <w:r>
        <w:rPr>
          <w:rFonts w:hint="eastAsia"/>
        </w:rPr>
        <w:t>　　第一节 中国初级形状的聚乙烯醇市场现状分析</w:t>
      </w:r>
      <w:r>
        <w:rPr>
          <w:rFonts w:hint="eastAsia"/>
        </w:rPr>
        <w:br/>
      </w:r>
      <w:r>
        <w:rPr>
          <w:rFonts w:hint="eastAsia"/>
        </w:rPr>
        <w:t>　　第二节 中国初级形状的聚乙烯醇行业产量情况分析及预测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一、初级形状的聚乙烯醇总体产能规模</w:t>
      </w:r>
      <w:r>
        <w:rPr>
          <w:rFonts w:hint="eastAsia"/>
        </w:rPr>
        <w:br/>
      </w:r>
      <w:r>
        <w:rPr>
          <w:rFonts w:hint="eastAsia"/>
        </w:rPr>
        <w:t>　　　　二、初级形状的聚乙烯醇生产区域分布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三、2018-2023年中国初级形状的聚乙烯醇产量统计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三、2024-2030年中国初级形状的聚乙烯醇产量预测</w:t>
      </w:r>
      <w:r>
        <w:rPr>
          <w:rFonts w:hint="eastAsia"/>
        </w:rPr>
        <w:br/>
      </w:r>
      <w:r>
        <w:rPr>
          <w:rFonts w:hint="eastAsia"/>
        </w:rPr>
        <w:t>　　第三节 中国初级形状的聚乙烯醇市场需求分析及预测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一、中国初级形状的聚乙烯醇市场需求特点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二、2018-2023年中国初级形状的聚乙烯醇市场需求量统计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三、2024-2030年中国初级形状的聚乙烯醇市场需求量预测</w:t>
      </w:r>
      <w:r>
        <w:rPr>
          <w:rFonts w:hint="eastAsia"/>
        </w:rPr>
        <w:br/>
      </w:r>
      <w:r>
        <w:rPr>
          <w:rFonts w:hint="eastAsia"/>
        </w:rPr>
        <w:t>　　第四节 中国初级形状的聚乙烯醇价格趋势分析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一、2018-2023年中国初级形状的聚乙烯醇市场价格趋势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二、2024-2030年中国初级形状的聚乙烯醇市场价格走势预测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2018-2023年初级形状的聚乙烯醇行业经济运行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2018-2023年中国初级形状的聚乙烯醇行业盈利能力分析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2018-2023年中国初级形状的聚乙烯醇行业发展能力分析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2018-2023年初级形状的聚乙烯醇行业偿债能力分析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2018-2023年初级形状的聚乙烯醇制造企业数量分析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中国初级形状的聚乙烯醇行业重点地区发展分析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**地区初级形状的聚乙烯醇市场发展分析</w:t>
      </w:r>
      <w:r>
        <w:rPr>
          <w:rFonts w:hint="eastAsia"/>
        </w:rPr>
        <w:br/>
      </w:r>
      <w:r>
        <w:rPr>
          <w:rFonts w:hint="eastAsia"/>
        </w:rPr>
        <w:t>　　第三节 **地区初级形状的聚乙烯醇市场发展分析</w:t>
      </w:r>
      <w:r>
        <w:rPr>
          <w:rFonts w:hint="eastAsia"/>
        </w:rPr>
        <w:br/>
      </w:r>
      <w:r>
        <w:rPr>
          <w:rFonts w:hint="eastAsia"/>
        </w:rPr>
        <w:t>　　第四节 **地区初级形状的聚乙烯醇市场发展分析</w:t>
      </w:r>
      <w:r>
        <w:rPr>
          <w:rFonts w:hint="eastAsia"/>
        </w:rPr>
        <w:br/>
      </w:r>
      <w:r>
        <w:rPr>
          <w:rFonts w:hint="eastAsia"/>
        </w:rPr>
        <w:t>　　第五节 **地区初级形状的聚乙烯醇市场发展分析</w:t>
      </w:r>
      <w:r>
        <w:rPr>
          <w:rFonts w:hint="eastAsia"/>
        </w:rPr>
        <w:br/>
      </w:r>
      <w:r>
        <w:rPr>
          <w:rFonts w:hint="eastAsia"/>
        </w:rPr>
        <w:t>　　第六节 **地区初级形状的聚乙烯醇市场发展分析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2018-2023年中国初级形状的聚乙烯醇进出口分析</w:t>
      </w:r>
      <w:r>
        <w:rPr>
          <w:rFonts w:hint="eastAsia"/>
        </w:rPr>
        <w:br/>
      </w:r>
      <w:r>
        <w:rPr>
          <w:rFonts w:hint="eastAsia"/>
        </w:rPr>
        <w:t>　　第一节 初级形状的聚乙烯醇进口情况分析</w:t>
      </w:r>
      <w:r>
        <w:rPr>
          <w:rFonts w:hint="eastAsia"/>
        </w:rPr>
        <w:br/>
      </w:r>
      <w:r>
        <w:rPr>
          <w:rFonts w:hint="eastAsia"/>
        </w:rPr>
        <w:t>　　第二节 初级形状的聚乙烯醇出口情况分析</w:t>
      </w:r>
      <w:r>
        <w:rPr>
          <w:rFonts w:hint="eastAsia"/>
        </w:rPr>
        <w:br/>
      </w:r>
      <w:r>
        <w:rPr>
          <w:rFonts w:hint="eastAsia"/>
        </w:rPr>
        <w:t>　　第三节 影响初级形状的聚乙烯醇进出口因素分析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主要初级形状的聚乙烯醇生产企业及竞争格局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三、企业初级形状的聚乙烯醇经营状况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三、企业初级形状的聚乙烯醇经营状况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三、企业初级形状的聚乙烯醇经营状况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三、企业初级形状的聚乙烯醇经营状况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三、企业初级形状的聚乙烯醇经营状况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三、企业初级形状的聚乙烯醇经营状况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初级形状的聚乙烯醇行业投资战略研究</w:t>
      </w:r>
      <w:r>
        <w:rPr>
          <w:rFonts w:hint="eastAsia"/>
        </w:rPr>
        <w:br/>
      </w:r>
      <w:r>
        <w:rPr>
          <w:rFonts w:hint="eastAsia"/>
        </w:rPr>
        <w:t>　　第一节 初级形状的聚乙烯醇行业发展战略研究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对我国初级形状的聚乙烯醇品牌的战略思考</w:t>
      </w:r>
      <w:r>
        <w:rPr>
          <w:rFonts w:hint="eastAsia"/>
        </w:rPr>
        <w:br/>
      </w:r>
      <w:r>
        <w:rPr>
          <w:rFonts w:hint="eastAsia"/>
        </w:rPr>
        <w:t>　　　　一、初级形状的聚乙烯醇品牌的重要性</w:t>
      </w:r>
      <w:r>
        <w:rPr>
          <w:rFonts w:hint="eastAsia"/>
        </w:rPr>
        <w:br/>
      </w:r>
      <w:r>
        <w:rPr>
          <w:rFonts w:hint="eastAsia"/>
        </w:rPr>
        <w:t>　　　　二、初级形状的聚乙烯醇实施品牌战略的意义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三、初级形状的聚乙烯醇企业品牌的现状分析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四、我国初级形状的聚乙烯醇企业的品牌战略</w:t>
      </w:r>
      <w:r>
        <w:rPr>
          <w:rFonts w:hint="eastAsia"/>
        </w:rPr>
        <w:br/>
      </w:r>
      <w:r>
        <w:rPr>
          <w:rFonts w:hint="eastAsia"/>
        </w:rPr>
        <w:t>　　　　五、初级形状的聚乙烯醇品牌战略管理的策略</w:t>
      </w:r>
      <w:r>
        <w:rPr>
          <w:rFonts w:hint="eastAsia"/>
        </w:rPr>
        <w:br/>
      </w:r>
      <w:r>
        <w:rPr>
          <w:rFonts w:hint="eastAsia"/>
        </w:rPr>
        <w:t>　　第三节 初级形状的聚乙烯醇经营策略分析</w:t>
      </w:r>
      <w:r>
        <w:rPr>
          <w:rFonts w:hint="eastAsia"/>
        </w:rPr>
        <w:br/>
      </w:r>
      <w:r>
        <w:rPr>
          <w:rFonts w:hint="eastAsia"/>
        </w:rPr>
        <w:t>　　　　一、初级形状的聚乙烯醇市场细分策略</w:t>
      </w:r>
      <w:r>
        <w:rPr>
          <w:rFonts w:hint="eastAsia"/>
        </w:rPr>
        <w:br/>
      </w:r>
      <w:r>
        <w:rPr>
          <w:rFonts w:hint="eastAsia"/>
        </w:rPr>
        <w:t>　　　　二、初级形状的聚乙烯醇市场创新策略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四、初级形状的聚乙烯醇新产品差异化战略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2024-2030年中国初级形状的聚乙烯醇发展趋势预测及投资风险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2024年初级形状的聚乙烯醇市场前景分析</w:t>
      </w:r>
      <w:r>
        <w:rPr>
          <w:rFonts w:hint="eastAsia"/>
        </w:rPr>
        <w:br/>
      </w:r>
      <w:r>
        <w:rPr>
          <w:rFonts w:hint="eastAsia"/>
        </w:rPr>
        <w:t>　　第二节 2024年初级形状的聚乙烯醇行业发展趋势预测</w:t>
      </w:r>
      <w:r>
        <w:rPr>
          <w:rFonts w:hint="eastAsia"/>
        </w:rPr>
        <w:br/>
      </w:r>
      <w:r>
        <w:rPr>
          <w:rFonts w:hint="eastAsia"/>
        </w:rPr>
        <w:t>　　第三节 初级形状的聚乙烯醇行业投资风险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初级形状的聚乙烯醇投资建议</w:t>
      </w:r>
      <w:r>
        <w:rPr>
          <w:rFonts w:hint="eastAsia"/>
        </w:rPr>
        <w:br/>
      </w:r>
      <w:r>
        <w:rPr>
          <w:rFonts w:hint="eastAsia"/>
        </w:rPr>
        <w:t>　　第一节 初级形状的聚乙烯醇行业投资环境分析</w:t>
      </w:r>
      <w:r>
        <w:rPr>
          <w:rFonts w:hint="eastAsia"/>
        </w:rPr>
        <w:br/>
      </w:r>
      <w:r>
        <w:rPr>
          <w:rFonts w:hint="eastAsia"/>
        </w:rPr>
        <w:t>　　第二节 初级形状的聚乙烯醇行业投资进入壁垒分析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2018-2023年中国初级形状的聚乙烯醇市场规模及增长情况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2018-2023年中国初级形状的聚乙烯醇行业产量及增长趋势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2024-2030年中国初级形状的聚乙烯醇行业产量预测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2018-2023年中国初级形状的聚乙烯醇行业市场需求及增长情况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2024-2030年中国初级形状的聚乙烯醇行业市场需求预测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**地区初级形状的聚乙烯醇市场规模及增长情况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**地区初级形状的聚乙烯醇行业市场需求情况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**地区初级形状的聚乙烯醇市场规模及增长情况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**地区初级形状的聚乙烯醇行业市场需求情况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2018-2023年中国初级形状的聚乙烯醇行业出口情况分析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初级形状的聚乙烯醇重点企业经营情况分析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2024年初级形状的聚乙烯醇行业壁垒</w:t>
      </w:r>
      <w:r>
        <w:rPr>
          <w:rFonts w:hint="eastAsia"/>
        </w:rPr>
        <w:br/>
      </w:r>
      <w:r>
        <w:rPr>
          <w:rFonts w:hint="eastAsia"/>
        </w:rPr>
        <w:t>　　图表 2024年初级形状的聚乙烯醇市场前景分析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2024-2030年中国初级形状的聚乙烯醇市场规模预测</w:t>
      </w:r>
      <w:r>
        <w:rPr>
          <w:rFonts w:hint="eastAsia"/>
        </w:rPr>
        <w:br/>
      </w:r>
      <w:r>
        <w:rPr>
          <w:rFonts w:hint="eastAsia"/>
        </w:rPr>
        <w:t>　　图表 2024年初级形状的聚乙烯醇发展趋势预测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c9b184fcf4595" w:history="1">
        <w:r>
          <w:rPr>
            <w:rStyle w:val="Hyperlink"/>
          </w:rPr>
          <w:t>全球与中国初级形状的聚乙烯醇发展现状及前景分析报告（2024-2030年）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c9b184fcf4595" w:history="1">
        <w:r>
          <w:rPr>
            <w:rStyle w:val="Hyperlink"/>
          </w:rPr>
          <w:t>https://www.20087.com/6/17/ChuJiXingZhuangDeJuYiXiChunHangYeQianJing.html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热点：塑料初级形状定义、初级形状的聚乙烯醇有哪些、聚乙烯醇100-27、初级形状的烯烃聚合物、聚乙烯醇在乙醇中的溶解度、聚乙烯醇等、初级形状的丙烯酸树脂、其他初级形状的乙烯聚合物、聚乙烯醇聚合度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f4358e72c4994" w:history="1">
      <w:r>
        <w:rPr>
          <w:rStyle w:val="Hyperlink"/>
        </w:rPr>
        <w:t>全球与中国初级形状的聚乙烯醇发展现状及前景分析报告（2024-2030年）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ChuJiXingZhuangDeJuYiXiChunHangYeQianJing.html" TargetMode="External" Id="R008c9b184fcf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ChuJiXingZhuangDeJuYiXiChunHangYeQianJing.html" TargetMode="External" Id="R967f4358e72c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2024-02-10T02:48:03Z</dcterms:created>
  <dcterms:modified xsi:type="dcterms:W3CDTF">2024-02-10T03:48:03Z</dcterms:modified>
  <dc:subject>全球与中国初级形状的聚乙烯醇发展现状及前景分析报告（2024-2030年）</dc:subject>
  <dc:title>全球与中国初级形状的聚乙烯醇发展现状及前景分析报告（2024-2030年）</dc:title>
  <cp:keywords>全球与中国初级形状的聚乙烯醇发展现状及前景分析报告（2024-2030年）</cp:keywords>
  <dc:description>全球与中国初级形状的聚乙烯醇发展现状及前景分析报告（2024-2030年）</dc:description>
</cp:coreProperties>
</file>