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d063bb818483f" w:history="1">
              <w:r>
                <w:rPr>
                  <w:rStyle w:val="Hyperlink"/>
                </w:rPr>
                <w:t>2023-2029年中国环丙唑醇行业研究及市场前景分析报告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d063bb818483f" w:history="1">
              <w:r>
                <w:rPr>
                  <w:rStyle w:val="Hyperlink"/>
                </w:rPr>
                <w:t>2023-2029年中国环丙唑醇行业研究及市场前景分析报告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d063bb818483f" w:history="1">
                <w:r>
                  <w:rPr>
                    <w:rStyle w:val="Hyperlink"/>
                  </w:rPr>
                  <w:t>https://www.20087.com/9/87/HuanBingZuoChunDeXianZhuangYuQianJing.html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唑醇是一种广谱杀菌剂，近年来随着农药技术和市场需求的增长，在药效和安全性上有了显著提升。现代环丙唑醇不仅在药效上有所提高，通过采用先进的药物化学技术和生物利用度研究，提高了药物的吸收率和生物活性；同时，在安全性上更加优越，通过引入严格的药品生产标准和质量控制体系，提高了药品的质量和安全性。此外，随着对农药残留和环境影响的认识加深，环丙唑醇在提高用药安全性和降低不良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环丙唑醇的发展将更加注重精准化与环境友好化。随着精准农业技术的应用，精准化环丙唑醇将能够通过分析作物生长状况和病害发生规律，实现更精确的用药指导和病害防控。同时，随着对环境友好型农药的需求增长，环境友好化环丙唑醇将能够通过采用生物降解技术和低毒配方，减少对土壤和水源的污染。此外，随着对环丙唑醇质量和性能要求的提高，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d063bb818483f" w:history="1">
        <w:r>
          <w:rPr>
            <w:rStyle w:val="Hyperlink"/>
          </w:rPr>
          <w:t>2023-2029年中国环丙唑醇行业研究及市场前景分析报告</w:t>
        </w:r>
      </w:hyperlink>
      <w:r>
        <w:rPr>
          <w:rFonts w:hint="eastAsia"/>
        </w:rPr>
        <w:t>》基于权威数据资源与长期监测数据，全面分析了环丙唑醇行业现状、市场需求、市场规模及产业链结构。环丙唑醇报告探讨了价格变动、细分市场特征以及市场前景，并对未来发展趋势进行了科学预测。同时，环丙唑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环丙唑醇定义及概况</w:t>
      </w:r>
      <w:r>
        <w:rPr>
          <w:rFonts w:hint="eastAsia"/>
        </w:rPr>
        <w:br/>
      </w:r>
      <w:r>
        <w:rPr>
          <w:rFonts w:hint="eastAsia"/>
        </w:rPr>
        <w:t>　　第一节 环丙唑醇概述</w:t>
      </w:r>
      <w:r>
        <w:rPr>
          <w:rFonts w:hint="eastAsia"/>
        </w:rPr>
        <w:br/>
      </w:r>
      <w:r>
        <w:rPr>
          <w:rFonts w:hint="eastAsia"/>
        </w:rPr>
        <w:t>　　第二节 环丙唑醇相关标准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环丙唑醇生产工艺及技术趋势研究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提高环丙唑醇技术的策略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环丙唑醇行业发展形势分析</w:t>
      </w:r>
      <w:r>
        <w:rPr>
          <w:rFonts w:hint="eastAsia"/>
        </w:rPr>
        <w:br/>
      </w:r>
      <w:r>
        <w:rPr>
          <w:rFonts w:hint="eastAsia"/>
        </w:rPr>
        <w:t>　　第一节 环丙唑醇行业发展概况</w:t>
      </w:r>
      <w:r>
        <w:rPr>
          <w:rFonts w:hint="eastAsia"/>
        </w:rPr>
        <w:br/>
      </w:r>
      <w:r>
        <w:rPr>
          <w:rFonts w:hint="eastAsia"/>
        </w:rPr>
        <w:t>　　第二节 2018-2023年环丙唑醇行业运行分析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国内环丙唑醇生产现状分析</w:t>
      </w:r>
      <w:r>
        <w:rPr>
          <w:rFonts w:hint="eastAsia"/>
        </w:rPr>
        <w:br/>
      </w:r>
      <w:r>
        <w:rPr>
          <w:rFonts w:hint="eastAsia"/>
        </w:rPr>
        <w:t>　　第一节 国内环丙唑醇生产企业现状</w:t>
      </w:r>
      <w:r>
        <w:rPr>
          <w:rFonts w:hint="eastAsia"/>
        </w:rPr>
        <w:br/>
      </w:r>
      <w:r>
        <w:rPr>
          <w:rFonts w:hint="eastAsia"/>
        </w:rPr>
        <w:t>　　第二节 国内环丙唑醇产能、产量分析与预测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2018-2023年国内环丙唑醇市场现状分析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一、环丙唑醇市场需求的规模</w:t>
      </w:r>
      <w:r>
        <w:rPr>
          <w:rFonts w:hint="eastAsia"/>
        </w:rPr>
        <w:br/>
      </w:r>
      <w:r>
        <w:rPr>
          <w:rFonts w:hint="eastAsia"/>
        </w:rPr>
        <w:t>　　　　二、影响环丙唑醇市场需求的因素</w:t>
      </w:r>
      <w:r>
        <w:rPr>
          <w:rFonts w:hint="eastAsia"/>
        </w:rPr>
        <w:br/>
      </w:r>
      <w:r>
        <w:rPr>
          <w:rFonts w:hint="eastAsia"/>
        </w:rPr>
        <w:t>　　　　三、环丙唑醇市场需求规模预测</w:t>
      </w:r>
      <w:r>
        <w:rPr>
          <w:rFonts w:hint="eastAsia"/>
        </w:rPr>
        <w:br/>
      </w:r>
      <w:r>
        <w:rPr>
          <w:rFonts w:hint="eastAsia"/>
        </w:rPr>
        <w:t>　　第二节 环丙唑醇销售渠道分析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环丙唑醇所属行业进、出口分析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国外环丙唑醇市场调研</w:t>
      </w:r>
      <w:r>
        <w:rPr>
          <w:rFonts w:hint="eastAsia"/>
        </w:rPr>
        <w:br/>
      </w:r>
      <w:r>
        <w:rPr>
          <w:rFonts w:hint="eastAsia"/>
        </w:rPr>
        <w:t>　　第二节 环丙唑醇所属行业进、出口量值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一、环丙唑醇所属行业进口量值</w:t>
      </w:r>
      <w:r>
        <w:rPr>
          <w:rFonts w:hint="eastAsia"/>
        </w:rPr>
        <w:br/>
      </w:r>
      <w:r>
        <w:rPr>
          <w:rFonts w:hint="eastAsia"/>
        </w:rPr>
        <w:t>　　　　二、环丙唑醇所属行业出口量值</w:t>
      </w:r>
      <w:r>
        <w:rPr>
          <w:rFonts w:hint="eastAsia"/>
        </w:rPr>
        <w:br/>
      </w:r>
      <w:r>
        <w:rPr>
          <w:rFonts w:hint="eastAsia"/>
        </w:rPr>
        <w:t>　　第三节 环丙唑醇所属行业进、出口分析与预测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2018-2023年环丙唑醇价格走势分析</w:t>
      </w:r>
      <w:r>
        <w:rPr>
          <w:rFonts w:hint="eastAsia"/>
        </w:rPr>
        <w:br/>
      </w:r>
      <w:r>
        <w:rPr>
          <w:rFonts w:hint="eastAsia"/>
        </w:rPr>
        <w:t>　　第一节 环丙唑醇历史价格回顾</w:t>
      </w:r>
      <w:r>
        <w:rPr>
          <w:rFonts w:hint="eastAsia"/>
        </w:rPr>
        <w:br/>
      </w:r>
      <w:r>
        <w:rPr>
          <w:rFonts w:hint="eastAsia"/>
        </w:rPr>
        <w:t>　　第二节 环丙唑醇价格影响因素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2018-2023年中国环丙唑醇市场影响因素分析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环丙唑醇及其主要上、下游产品</w:t>
      </w:r>
      <w:r>
        <w:rPr>
          <w:rFonts w:hint="eastAsia"/>
        </w:rPr>
        <w:br/>
      </w:r>
      <w:r>
        <w:rPr>
          <w:rFonts w:hint="eastAsia"/>
        </w:rPr>
        <w:t>　　第一节 环丙唑醇主要上游产品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环丙唑醇重点生产厂家竞争与趋势分析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浙江宇龙生物科技股份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如东众意化工有限公司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响水中山生物科技有限公司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江苏澄扬作物科技有限公司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淮安国瑞化工有限公司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江苏七洲绿色化工股份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环丙唑醇行业前景调研分析</w:t>
      </w:r>
      <w:r>
        <w:rPr>
          <w:rFonts w:hint="eastAsia"/>
        </w:rPr>
        <w:br/>
      </w:r>
      <w:r>
        <w:rPr>
          <w:rFonts w:hint="eastAsia"/>
        </w:rPr>
        <w:t>　　第一节 环丙唑醇投资机会</w:t>
      </w:r>
      <w:r>
        <w:rPr>
          <w:rFonts w:hint="eastAsia"/>
        </w:rPr>
        <w:br/>
      </w:r>
      <w:r>
        <w:rPr>
          <w:rFonts w:hint="eastAsia"/>
        </w:rPr>
        <w:t>　　第二节 环丙唑醇投资前景</w:t>
      </w:r>
      <w:r>
        <w:rPr>
          <w:rFonts w:hint="eastAsia"/>
        </w:rPr>
        <w:br/>
      </w:r>
      <w:r>
        <w:rPr>
          <w:rFonts w:hint="eastAsia"/>
        </w:rPr>
        <w:t>　　第三节 环丙唑醇投资收益预测</w:t>
      </w:r>
      <w:r>
        <w:rPr>
          <w:rFonts w:hint="eastAsia"/>
        </w:rPr>
        <w:br/>
      </w:r>
      <w:r>
        <w:rPr>
          <w:rFonts w:hint="eastAsia"/>
        </w:rPr>
        <w:t>　　第四节 中智林　环丙唑醇行业未来投资方向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d063bb818483f" w:history="1">
        <w:r>
          <w:rPr>
            <w:rStyle w:val="Hyperlink"/>
          </w:rPr>
          <w:t>2023-2029年中国环丙唑醇行业研究及市场前景分析报告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d063bb818483f" w:history="1">
        <w:r>
          <w:rPr>
            <w:rStyle w:val="Hyperlink"/>
          </w:rPr>
          <w:t>https://www.20087.com/9/87/HuanBingZuoChunDeXianZhuangYuQianJing.html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bfaac37ed49e8" w:history="1">
      <w:r>
        <w:rPr>
          <w:rStyle w:val="Hyperlink"/>
        </w:rPr>
        <w:t>2023-2029年中国环丙唑醇行业研究及市场前景分析报告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nBingZuoChunDeXianZhuangYuQianJing.html" TargetMode="External" Id="R9c4d063bb818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nBingZuoChunDeXianZhuangYuQianJing.html" TargetMode="External" Id="R273bfaac37ed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2023-06-05T04:43:00Z</dcterms:created>
  <dcterms:modified xsi:type="dcterms:W3CDTF">2023-06-05T05:43:00Z</dcterms:modified>
  <dc:subject>2023-2029年中国环丙唑醇行业研究及市场前景分析报告</dc:subject>
  <dc:title>2023-2029年中国环丙唑醇行业研究及市场前景分析报告</dc:title>
  <cp:keywords>2023-2029年中国环丙唑醇行业研究及市场前景分析报告</cp:keywords>
  <dc:description>2023-2029年中国环丙唑醇行业研究及市场前景分析报告</dc:description>
</cp:coreProperties>
</file>