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ac8e80a2049dc" w:history="1">
              <w:r>
                <w:rPr>
                  <w:rStyle w:val="Hyperlink"/>
                </w:rPr>
                <w:t>中国地板胶行业现状与前景趋势分析报告（2023-2029年）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ac8e80a2049dc" w:history="1">
              <w:r>
                <w:rPr>
                  <w:rStyle w:val="Hyperlink"/>
                </w:rPr>
                <w:t>中国地板胶行业现状与前景趋势分析报告（2023-2029年）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ac8e80a2049dc" w:history="1">
                <w:r>
                  <w:rPr>
                    <w:rStyle w:val="Hyperlink"/>
                  </w:rPr>
                  <w:t>https://www.20087.com/2/99/DiBanJiaoHangYeQuShi.html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胶作为粘合剂，广泛应用于各类地板铺装中，确保地板之间稳固连接且防止水分渗漏。现代地板胶技术已达到低VOC排放、快干、强粘接力的标准，有的还具有良好的隔音和抗收缩性能。环保型和功能性地板胶在市场上受到越来越多的关注，如水性地板胶因其环保无毒和施工便捷的特点越来越受欢迎。</w:t>
      </w:r>
      <w:r>
        <w:rPr>
          <w:rFonts w:hint="eastAsia"/>
        </w:rPr>
        <w:br/>
      </w:r>
      <w:r>
        <w:rPr>
          <w:rFonts w:hint="eastAsia"/>
        </w:rPr>
        <w:t>　　未来地板胶的发展趋势将集中在以下几个方面：一是继续强化环保属性，研发零VOC、无甲醛、生物降解的环保配方；二是提高产品的功能性，如研发具有优异抗老化、抗黄变、抗蠕变性能的新型地板胶，以适应更广泛的使用环境和更长的使用寿命要求；三是贴合市场需求，研发适用于各种新型地板材料的专用地板胶，如弹性地板、实木复合地板等，并与自动化铺设技术相结合，简化施工流程，提升安装效率。同时，智能地板胶的研发也是一个值得关注的新兴领域，通过引入传感技术或其他高科技元素，使其在未来能够更好地服务于智能建筑和家居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1ac8e80a2049dc" w:history="1">
        <w:r>
          <w:rPr>
            <w:rStyle w:val="Hyperlink"/>
          </w:rPr>
          <w:t>中国地板胶行业现状与前景趋势分析报告（2023-2029年）</w:t>
        </w:r>
      </w:hyperlink>
      <w:r>
        <w:rPr>
          <w:rFonts w:hint="eastAsia"/>
        </w:rPr>
        <w:t>全面剖析了地板胶行业的市场规模、需求及价格动态。报告通过对地板胶产业链的深入挖掘，详细分析了行业现状，并对地板胶市场前景及发展趋势进行了科学预测。地板胶报告还深入探索了各细分市场的特点，突出关注地板胶重点企业的经营状况，全面揭示了地板胶行业竞争格局、品牌影响力和市场集中度。地板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地板胶行业相关概述</w:t>
      </w:r>
      <w:r>
        <w:rPr>
          <w:rFonts w:hint="eastAsia"/>
        </w:rPr>
        <w:br/>
      </w:r>
      <w:r>
        <w:rPr>
          <w:rFonts w:hint="eastAsia"/>
        </w:rPr>
        <w:t>　　　　一、地板胶行业定义及特点</w:t>
      </w:r>
      <w:r>
        <w:rPr>
          <w:rFonts w:hint="eastAsia"/>
        </w:rPr>
        <w:br/>
      </w:r>
      <w:r>
        <w:rPr>
          <w:rFonts w:hint="eastAsia"/>
        </w:rPr>
        <w:t>　　　　　　1、地板胶行业定义</w:t>
      </w:r>
      <w:r>
        <w:rPr>
          <w:rFonts w:hint="eastAsia"/>
        </w:rPr>
        <w:br/>
      </w:r>
      <w:r>
        <w:rPr>
          <w:rFonts w:hint="eastAsia"/>
        </w:rPr>
        <w:t>　　　　　　2、地板胶行业特点</w:t>
      </w:r>
      <w:r>
        <w:rPr>
          <w:rFonts w:hint="eastAsia"/>
        </w:rPr>
        <w:br/>
      </w:r>
      <w:r>
        <w:rPr>
          <w:rFonts w:hint="eastAsia"/>
        </w:rPr>
        <w:t>　　　　二、地板胶行业经营模式分析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1、地板胶生产模式</w:t>
      </w:r>
      <w:r>
        <w:rPr>
          <w:rFonts w:hint="eastAsia"/>
        </w:rPr>
        <w:br/>
      </w:r>
      <w:r>
        <w:rPr>
          <w:rFonts w:hint="eastAsia"/>
        </w:rPr>
        <w:t>　　　　　　2、地板胶采购模式</w:t>
      </w:r>
      <w:r>
        <w:rPr>
          <w:rFonts w:hint="eastAsia"/>
        </w:rPr>
        <w:br/>
      </w:r>
      <w:r>
        <w:rPr>
          <w:rFonts w:hint="eastAsia"/>
        </w:rPr>
        <w:t>　　　　　　3、地板胶销售模式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2022年世界地板胶行业市场运行形势分析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2022年全球地板胶行业发展概况</w:t>
      </w:r>
      <w:r>
        <w:rPr>
          <w:rFonts w:hint="eastAsia"/>
        </w:rPr>
        <w:br/>
      </w:r>
      <w:r>
        <w:rPr>
          <w:rFonts w:hint="eastAsia"/>
        </w:rPr>
        <w:t>　　第二节 世界地板胶行业发展走势</w:t>
      </w:r>
      <w:r>
        <w:rPr>
          <w:rFonts w:hint="eastAsia"/>
        </w:rPr>
        <w:br/>
      </w:r>
      <w:r>
        <w:rPr>
          <w:rFonts w:hint="eastAsia"/>
        </w:rPr>
        <w:t>　　　　一、全球地板胶行业市场分布情况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二、全球地板胶行业发展趋势分析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全球地板胶行业重点国家和区域分析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2022年中国地板胶行业发展环境分析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地板胶政策环境分析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地板胶技术环境分析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2022年地板胶行业技术发展现状及趋势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当前我国地板胶技术发展现状</w:t>
      </w:r>
      <w:r>
        <w:rPr>
          <w:rFonts w:hint="eastAsia"/>
        </w:rPr>
        <w:br/>
      </w:r>
      <w:r>
        <w:rPr>
          <w:rFonts w:hint="eastAsia"/>
        </w:rPr>
        <w:t>　　第二节 中外地板胶技术差距及产生差距的主要原因分析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提高我国地板胶技术的对策</w:t>
      </w:r>
      <w:r>
        <w:rPr>
          <w:rFonts w:hint="eastAsia"/>
        </w:rPr>
        <w:br/>
      </w:r>
      <w:r>
        <w:rPr>
          <w:rFonts w:hint="eastAsia"/>
        </w:rPr>
        <w:t>　　第四节 我国地板胶研发、设计发展趋势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中国地板胶行业市场规模情况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中国地板胶行业盈利情况分析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中国地板胶行业市场需求状况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一、2017-2022年地板胶行业市场需求情况</w:t>
      </w:r>
      <w:r>
        <w:rPr>
          <w:rFonts w:hint="eastAsia"/>
        </w:rPr>
        <w:br/>
      </w:r>
      <w:r>
        <w:rPr>
          <w:rFonts w:hint="eastAsia"/>
        </w:rPr>
        <w:t>　　　　二、地板胶行业市场需求特点分析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三、2023-2029年地板胶行业市场需求预测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中国地板胶行业市场供给状况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一、2017-2022年地板胶行业市场供给情况</w:t>
      </w:r>
      <w:r>
        <w:rPr>
          <w:rFonts w:hint="eastAsia"/>
        </w:rPr>
        <w:br/>
      </w:r>
      <w:r>
        <w:rPr>
          <w:rFonts w:hint="eastAsia"/>
        </w:rPr>
        <w:t>　　　　二、地板胶行业市场供给特点分析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三、2023-2029年地板胶行业市场供给预测</w:t>
      </w:r>
      <w:r>
        <w:rPr>
          <w:rFonts w:hint="eastAsia"/>
        </w:rPr>
        <w:br/>
      </w:r>
      <w:r>
        <w:rPr>
          <w:rFonts w:hint="eastAsia"/>
        </w:rPr>
        <w:t>　　第五节 地板胶行业市场供需平衡状况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2017-2022年中国地板胶行业进出口情况分析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一、2017-2022年中国地板胶行业进口分析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二、2017-2022年中国地板胶行业出口分析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2023-2029年中国地板胶行业进出口情况预测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一、2023-2029年中国地板胶行业进口预测分析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二、2023-2029年中国地板胶行业出口预测分析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影响地板胶行业进出口变化的主要原因分析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2017-2022年中国地板胶行业重点地区调研分析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一、中国地板胶行业重点区域市场结构调研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二、**地区地板胶市场调研分析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三、**地区地板胶市场调研分析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四、**地区地板胶市场调研分析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五、**地区地板胶市场调研分析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六、**地区地板胶市场调研分析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中国地板胶行业市场行情分析预测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地板胶价格影响因素分析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2017-2022年中国地板胶市场价格趋向分析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2023-2029年中国地板胶市场价格趋向预测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地板胶行业上游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地板胶行业下游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地板胶行业竞争格局分析</w:t>
      </w:r>
      <w:r>
        <w:rPr>
          <w:rFonts w:hint="eastAsia"/>
        </w:rPr>
        <w:br/>
      </w:r>
      <w:r>
        <w:rPr>
          <w:rFonts w:hint="eastAsia"/>
        </w:rPr>
        <w:t>　　第一节 地板胶行业集中度分析</w:t>
      </w:r>
      <w:r>
        <w:rPr>
          <w:rFonts w:hint="eastAsia"/>
        </w:rPr>
        <w:br/>
      </w:r>
      <w:r>
        <w:rPr>
          <w:rFonts w:hint="eastAsia"/>
        </w:rPr>
        <w:t>　　　　一、地板胶市场集中度分析</w:t>
      </w:r>
      <w:r>
        <w:rPr>
          <w:rFonts w:hint="eastAsia"/>
        </w:rPr>
        <w:br/>
      </w:r>
      <w:r>
        <w:rPr>
          <w:rFonts w:hint="eastAsia"/>
        </w:rPr>
        <w:t>　　　　二、地板胶企业集中度分析</w:t>
      </w:r>
      <w:r>
        <w:rPr>
          <w:rFonts w:hint="eastAsia"/>
        </w:rPr>
        <w:br/>
      </w:r>
      <w:r>
        <w:rPr>
          <w:rFonts w:hint="eastAsia"/>
        </w:rPr>
        <w:t>　　　　三、地板胶区域集中度分析</w:t>
      </w:r>
      <w:r>
        <w:rPr>
          <w:rFonts w:hint="eastAsia"/>
        </w:rPr>
        <w:br/>
      </w:r>
      <w:r>
        <w:rPr>
          <w:rFonts w:hint="eastAsia"/>
        </w:rPr>
        <w:t>　　第二节 地板胶行业竞争格局分析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一、2022年地板胶行业竞争分析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二、2022年中外地板胶产品竞争分析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三、2017-2022年中国地板胶市场竞争分析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四、2023-2029年国内主要地板胶企业动向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地板胶重点企业（二）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地板胶重点企业（三）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地板胶重点企业（四）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地板胶重点企业（五）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地板胶重点企业（六）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地板胶企业发展策略分析</w:t>
      </w:r>
      <w:r>
        <w:rPr>
          <w:rFonts w:hint="eastAsia"/>
        </w:rPr>
        <w:br/>
      </w:r>
      <w:r>
        <w:rPr>
          <w:rFonts w:hint="eastAsia"/>
        </w:rPr>
        <w:t>　　第一节 地板胶市场策略分析</w:t>
      </w:r>
      <w:r>
        <w:rPr>
          <w:rFonts w:hint="eastAsia"/>
        </w:rPr>
        <w:br/>
      </w:r>
      <w:r>
        <w:rPr>
          <w:rFonts w:hint="eastAsia"/>
        </w:rPr>
        <w:t>　　　　一、地板胶价格策略分析</w:t>
      </w:r>
      <w:r>
        <w:rPr>
          <w:rFonts w:hint="eastAsia"/>
        </w:rPr>
        <w:br/>
      </w:r>
      <w:r>
        <w:rPr>
          <w:rFonts w:hint="eastAsia"/>
        </w:rPr>
        <w:t>　　　　二、地板胶渠道策略分析</w:t>
      </w:r>
      <w:r>
        <w:rPr>
          <w:rFonts w:hint="eastAsia"/>
        </w:rPr>
        <w:br/>
      </w:r>
      <w:r>
        <w:rPr>
          <w:rFonts w:hint="eastAsia"/>
        </w:rPr>
        <w:t>　　第二节 地板胶销售策略分析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提高地板胶企业竞争力的策略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一、提高中国地板胶企业核心竞争力的对策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二、地板胶企业提升竞争力的主要方向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三、影响地板胶企业核心竞争力的因素及提升途径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四、提高地板胶企业竞争力的策略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对我国地板胶品牌的战略思考</w:t>
      </w:r>
      <w:r>
        <w:rPr>
          <w:rFonts w:hint="eastAsia"/>
        </w:rPr>
        <w:br/>
      </w:r>
      <w:r>
        <w:rPr>
          <w:rFonts w:hint="eastAsia"/>
        </w:rPr>
        <w:t>　　　　一、地板胶实施品牌战略的意义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二、地板胶企业品牌的现状分析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三、我国地板胶企业的品牌战略</w:t>
      </w:r>
      <w:r>
        <w:rPr>
          <w:rFonts w:hint="eastAsia"/>
        </w:rPr>
        <w:br/>
      </w:r>
      <w:r>
        <w:rPr>
          <w:rFonts w:hint="eastAsia"/>
        </w:rPr>
        <w:t>　　　　四、地板胶品牌战略管理的策略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中国地板胶行业营销策略分析</w:t>
      </w:r>
      <w:r>
        <w:rPr>
          <w:rFonts w:hint="eastAsia"/>
        </w:rPr>
        <w:br/>
      </w:r>
      <w:r>
        <w:rPr>
          <w:rFonts w:hint="eastAsia"/>
        </w:rPr>
        <w:t>　　第一节 地板胶市场推广策略研究分析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一、做好地板胶产品导入</w:t>
      </w:r>
      <w:r>
        <w:rPr>
          <w:rFonts w:hint="eastAsia"/>
        </w:rPr>
        <w:br/>
      </w:r>
      <w:r>
        <w:rPr>
          <w:rFonts w:hint="eastAsia"/>
        </w:rPr>
        <w:t>　　　　二、做好地板胶产品组合和产品线决策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三、地板胶行业城市市场推广策略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地板胶行业渠道营销研究分析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一、地板胶行业营销环境分析</w:t>
      </w:r>
      <w:r>
        <w:rPr>
          <w:rFonts w:hint="eastAsia"/>
        </w:rPr>
        <w:br/>
      </w:r>
      <w:r>
        <w:rPr>
          <w:rFonts w:hint="eastAsia"/>
        </w:rPr>
        <w:t>　　　　二、地板胶行业现存的营销渠道分析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三、地板胶行业终端市场营销管理策略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地板胶行业营销战略研究分析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一、中国地板胶行业有效整合营销策略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二、建立地板胶行业厂商的双嬴模式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2023-2029年中国地板胶行业前景与风险预测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2023年地板胶市场前景分析</w:t>
      </w:r>
      <w:r>
        <w:rPr>
          <w:rFonts w:hint="eastAsia"/>
        </w:rPr>
        <w:br/>
      </w:r>
      <w:r>
        <w:rPr>
          <w:rFonts w:hint="eastAsia"/>
        </w:rPr>
        <w:t>　　第二节 2023年地板胶发展趋势预测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2023-2029年中国地板胶行业投资特性分析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一、2023-2029年中国地板胶行业进入壁垒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二、2023-2029年中国地板胶行业盈利模式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三、2023-2029年中国地板胶行业盈利因素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2023-2029年中国地板胶行业投资机会分析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一、2023-2029年中国地板胶细分市场投资机会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二、2023-2029年中国地板胶行业区域市场投资潜力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2023-2029年中国地板胶行业投资风险分析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一、2023-2029年中国地板胶行业市场竞争风险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二、2023-2029年中国地板胶行业技术风险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三、2023-2029年中国地板胶行业政策风险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四、2023-2029年中国地板胶行业进入退出风险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2023-2029年中国地板胶行业盈利模式与投资策略分析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国外地板胶行业投资现状及经营模式分析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一、境外地板胶行业成长情况调查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中国地板胶行业商业模式探讨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中国地板胶行业投资国际化发展战略分析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中国地板胶行业投资策略分析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中国地板胶行业资本运作战略选择方案研究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中智~林－中国地板胶行业多元化经营战略的可行性分析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地板胶行业历程</w:t>
      </w:r>
      <w:r>
        <w:rPr>
          <w:rFonts w:hint="eastAsia"/>
        </w:rPr>
        <w:br/>
      </w:r>
      <w:r>
        <w:rPr>
          <w:rFonts w:hint="eastAsia"/>
        </w:rPr>
        <w:t>　　图表 地板胶行业生命周期</w:t>
      </w:r>
      <w:r>
        <w:rPr>
          <w:rFonts w:hint="eastAsia"/>
        </w:rPr>
        <w:br/>
      </w:r>
      <w:r>
        <w:rPr>
          <w:rFonts w:hint="eastAsia"/>
        </w:rPr>
        <w:t>　　图表 地板胶行业产业链分析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2017-2022年中国地板胶行业市场规模及增长情况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2017-2022年地板胶行业市场容量分析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2017-2022年中国地板胶行业产能统计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2017-2022年中国地板胶行业产量及增长趋势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2017-2022年中国地板胶市场需求量及增速统计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2022年中国地板胶行业需求领域分布格局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2017-2022年中国地板胶行业销售收入分析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2017-2022年中国地板胶行业盈利情况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2017-2022年中国地板胶行业利润总额统计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2017-2022年中国地板胶进口数量分析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2017-2022年中国地板胶进口金额分析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2017-2022年中国地板胶出口数量分析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2017-2022年中国地板胶出口金额分析</w:t>
      </w:r>
      <w:r>
        <w:rPr>
          <w:rFonts w:hint="eastAsia"/>
        </w:rPr>
        <w:br/>
      </w:r>
      <w:r>
        <w:rPr>
          <w:rFonts w:hint="eastAsia"/>
        </w:rPr>
        <w:t>　　图表 2022年中国地板胶进口国家及地区分析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2022年中国地板胶出口国家及地区分析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2017-2022年中国地板胶行业企业数量情况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2017-2022年中国地板胶行业企业平均规模情况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2023-2029年中国地板胶行业产能预测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2023-2029年中国地板胶行业产量预测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2023-2029年中国地板胶市场需求量预测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2023-2029年中国地板胶行业供需平衡预测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2023-2029年中国地板胶行业市场容量预测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2023-2029年中国地板胶行业市场规模预测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2023-2029年中国地板胶市场前景分析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2023-2029年中国地板胶行业发展趋势预测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ac8e80a2049dc" w:history="1">
        <w:r>
          <w:rPr>
            <w:rStyle w:val="Hyperlink"/>
          </w:rPr>
          <w:t>中国地板胶行业现状与前景趋势分析报告（2023-2029年）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ac8e80a2049dc" w:history="1">
        <w:r>
          <w:rPr>
            <w:rStyle w:val="Hyperlink"/>
          </w:rPr>
          <w:t>https://www.20087.com/2/99/DiBanJiaoHangYeQuShi.html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eca547ec147b8" w:history="1">
      <w:r>
        <w:rPr>
          <w:rStyle w:val="Hyperlink"/>
        </w:rPr>
        <w:t>中国地板胶行业现状与前景趋势分析报告（2023-2029年）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iBanJiaoHangYeQuShi.html" TargetMode="External" Id="R771ac8e80a20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iBanJiaoHangYeQuShi.html" TargetMode="External" Id="R409eca547ec1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2023-01-28T02:58:15Z</dcterms:created>
  <dcterms:modified xsi:type="dcterms:W3CDTF">2023-01-28T03:58:15Z</dcterms:modified>
  <dc:subject>中国地板胶行业现状与前景趋势分析报告（2023-2029年）</dc:subject>
  <dc:title>中国地板胶行业现状与前景趋势分析报告（2023-2029年）</dc:title>
  <cp:keywords>中国地板胶行业现状与前景趋势分析报告（2023-2029年）</cp:keywords>
  <dc:description>中国地板胶行业现状与前景趋势分析报告（2023-2029年）</dc:description>
</cp:coreProperties>
</file>