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2e28743db4222" w:history="1">
              <w:r>
                <w:rPr>
                  <w:rStyle w:val="Hyperlink"/>
                </w:rPr>
                <w:t>2026-2032年中国PCTG塑料行业发展调研与前景趋势分析报告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2e28743db4222" w:history="1">
              <w:r>
                <w:rPr>
                  <w:rStyle w:val="Hyperlink"/>
                </w:rPr>
                <w:t>2026-2032年中国PCTG塑料行业发展调研与前景趋势分析报告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2e28743db4222" w:history="1">
                <w:r>
                  <w:rPr>
                    <w:rStyle w:val="Hyperlink"/>
                  </w:rPr>
                  <w:t>https://www.20087.com/3/59/PCTGSuLiaoXianZhuangYuQianJingFenXi.html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TG塑料是一种通过引入环己烷二甲醇（CHDM）改性的高性能透明热塑性聚酯材料，兼具优异的透明度、高抗冲击韧性、耐化学腐蚀性及良好的加工成型性能。目前，PCTG塑料凭借不含双酚A（BPA）的安全环保特性，在医疗耗材、高端化妆品包装、食品接触容器及3D打印等领域得到了广泛应用。在技术层面，PCTG的合成工艺不断优化，通过精准调控共聚单体比例与分子量分布，实现了透明性与耐热性的良好平衡。同时，为拓展应用场景，行业正积极开发具有高阻隔性、抗静电及耐紫外线等特殊功能的PCTG牌号。在加工端，PCTG展现出卓越的注塑与挤出性能，且成型周期短、废品率低，深受下游制造企业青睐。</w:t>
      </w:r>
      <w:r>
        <w:rPr>
          <w:rFonts w:hint="eastAsia"/>
        </w:rPr>
        <w:br/>
      </w:r>
      <w:r>
        <w:rPr>
          <w:rFonts w:hint="eastAsia"/>
        </w:rPr>
        <w:t>　　未来，PCTG塑料将向着生物基化、功能复合化及循环经济方向持续演进。市场调研网指出，在原料端，以生物基CHDM替代石油基原料的合成路线将成为研发重点，通过全生物基PCTG的开发，大幅降低材料的碳足迹，满足全球品牌商对可持续包装的严苛要求。在性能拓展上，PCTG将与无机纳米材料或阻隔涂层技术进行分子级复合，开发出面向高端医疗器械与长效食品保鲜的高阻隔、高抗菌特种牌号。此外，响应全球塑料循环经济政策，PCTG的化学回收与解聚再生技术将取得实质性进展，实现从“摇篮到摇篮”的闭环利用。随着消费升级与绿色制造的深度融合，PCTG塑料有望在更多高端替代场景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2e28743db4222" w:history="1">
        <w:r>
          <w:rPr>
            <w:rStyle w:val="Hyperlink"/>
          </w:rPr>
          <w:t>2026-2032年中国PCTG塑料行业发展调研与前景趋势分析报告</w:t>
        </w:r>
      </w:hyperlink>
      <w:r>
        <w:rPr>
          <w:rFonts w:hint="eastAsia"/>
        </w:rPr>
        <w:t>》，2025年PCTG塑料行业市场规模达 亿元，预计2032年市场规模将达 亿元，期间年均复合增长率（CAGR）达 %。报告系统梳理了PCTG塑料产业链的整体结构，详细解读了PCTG塑料市场规模、需求动态及价格波动的影响因素。报告基于PCTG塑料行业现状，结合技术发展与应用趋势，对PCTG塑料市场前景和未来发展方向进行了预测。同时，报告重点分析了行业重点企业的竞争策略、市场集中度及品牌表现，并对PCTG塑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PCTG塑料市场概述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按照不同产品类型，PCTG塑料主要可以分为如下几个类别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中国不同产品类型PCTG塑料增长趋势2021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原生树脂</w:t>
      </w:r>
      <w:r>
        <w:rPr>
          <w:rFonts w:hint="eastAsia"/>
        </w:rPr>
        <w:br/>
      </w:r>
      <w:r>
        <w:rPr>
          <w:rFonts w:hint="eastAsia"/>
        </w:rPr>
        <w:t>　　　　1.2.3 改性料</w:t>
      </w:r>
      <w:r>
        <w:rPr>
          <w:rFonts w:hint="eastAsia"/>
        </w:rPr>
        <w:br/>
      </w:r>
      <w:r>
        <w:rPr>
          <w:rFonts w:hint="eastAsia"/>
        </w:rPr>
        <w:t>　　　　1.2.4 半成品材料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按照不同加工工艺，PCTG塑料主要可以分为如下几个类别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中国不同加工工艺PCTG塑料增长趋势2021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挤出成型</w:t>
      </w:r>
      <w:r>
        <w:rPr>
          <w:rFonts w:hint="eastAsia"/>
        </w:rPr>
        <w:br/>
      </w:r>
      <w:r>
        <w:rPr>
          <w:rFonts w:hint="eastAsia"/>
        </w:rPr>
        <w:t>　　　　1.3.4 吹塑成型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按照不同产品等级，PCTG塑料主要可以分为如下几个类别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中国不同产品等级PCTG塑料增长趋势2021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通用级</w:t>
      </w:r>
      <w:r>
        <w:rPr>
          <w:rFonts w:hint="eastAsia"/>
        </w:rPr>
        <w:br/>
      </w:r>
      <w:r>
        <w:rPr>
          <w:rFonts w:hint="eastAsia"/>
        </w:rPr>
        <w:t>　　　　1.4.3 食品接触级</w:t>
      </w:r>
      <w:r>
        <w:rPr>
          <w:rFonts w:hint="eastAsia"/>
        </w:rPr>
        <w:br/>
      </w:r>
      <w:r>
        <w:rPr>
          <w:rFonts w:hint="eastAsia"/>
        </w:rPr>
        <w:t>　　　　1.4.4 医疗级</w:t>
      </w:r>
      <w:r>
        <w:rPr>
          <w:rFonts w:hint="eastAsia"/>
        </w:rPr>
        <w:br/>
      </w:r>
      <w:r>
        <w:rPr>
          <w:rFonts w:hint="eastAsia"/>
        </w:rPr>
        <w:t>　　　　1.4.5 特种级</w:t>
      </w:r>
      <w:r>
        <w:rPr>
          <w:rFonts w:hint="eastAsia"/>
        </w:rPr>
        <w:br/>
      </w:r>
      <w:r>
        <w:rPr>
          <w:rFonts w:hint="eastAsia"/>
        </w:rPr>
        <w:t>　　1.5 按照不同透明度，PCTG塑料主要可以分为如下几个类别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中国不同透明度PCTG塑料增长趋势2021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高透明型</w:t>
      </w:r>
      <w:r>
        <w:rPr>
          <w:rFonts w:hint="eastAsia"/>
        </w:rPr>
        <w:br/>
      </w:r>
      <w:r>
        <w:rPr>
          <w:rFonts w:hint="eastAsia"/>
        </w:rPr>
        <w:t>　　　　1.5.3 半透明型</w:t>
      </w:r>
      <w:r>
        <w:rPr>
          <w:rFonts w:hint="eastAsia"/>
        </w:rPr>
        <w:br/>
      </w:r>
      <w:r>
        <w:rPr>
          <w:rFonts w:hint="eastAsia"/>
        </w:rPr>
        <w:t>　　　　1.5.4 着色型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从不同应用，PCTG塑料主要包括如下几个方面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中国不同应用PCTG塑料增长趋势2021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家居和日用品</w:t>
      </w:r>
      <w:r>
        <w:rPr>
          <w:rFonts w:hint="eastAsia"/>
        </w:rPr>
        <w:br/>
      </w:r>
      <w:r>
        <w:rPr>
          <w:rFonts w:hint="eastAsia"/>
        </w:rPr>
        <w:t>　　　　1.6.3 化妆品和个人护理</w:t>
      </w:r>
      <w:r>
        <w:rPr>
          <w:rFonts w:hint="eastAsia"/>
        </w:rPr>
        <w:br/>
      </w:r>
      <w:r>
        <w:rPr>
          <w:rFonts w:hint="eastAsia"/>
        </w:rPr>
        <w:t>　　　　1.6.4 食品和饮料包装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中国PCTG塑料发展现状及未来趋势（2021-2032）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中国市场PCTG塑料收入及增长率（2021-2032）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中国市场PCTG塑料销量及增长率（2021-2032）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中国市场主要PCTG塑料厂商分析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中国市场主要厂商PCTG塑料销量及市场占有率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中国市场主要厂商PCTG塑料销量（2021-2026）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中国市场主要厂商PCTG塑料收入及市场占有率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中国市场主要厂商PCTG塑料收入（2021-2026）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中国市场主要厂商PCTG塑料收入市场份额（2021-2026）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2025年中国市场主要厂商PCTG塑料收入排名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中国市场主要厂商PCTG塑料价格（2021-2026）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中国市场主要厂商PCTG塑料总部及产地分布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中国市场主要厂商成立时间及PCTG塑料商业化日期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中国市场主要厂商PCTG塑料产品类型及应用</w:t>
      </w:r>
      <w:r>
        <w:rPr>
          <w:rFonts w:hint="eastAsia"/>
        </w:rPr>
        <w:br/>
      </w:r>
      <w:r>
        <w:rPr>
          <w:rFonts w:hint="eastAsia"/>
        </w:rPr>
        <w:t>　　2.7 PCTG塑料行业集中度、竞争程度分析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PCTG塑料行业集中度分析：2025年中国Top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中国市场PCTG塑料第一梯队、第二梯队和第三梯队厂商（品牌）及2025年市场份额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重点企业（13）在中国市场PCTG塑料销量、收入、价格及毛利率（2021-2026）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不同产品类型PCTG塑料分析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中国市场不同产品类型PCTG塑料销量（2021-2032）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中国市场不同产品类型PCTG塑料销量及市场份额（2021-2026）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中国市场不同产品类型PCTG塑料销量预测（2027-2032）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中国市场不同产品类型PCTG塑料规模（2021-2032）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中国市场不同产品类型PCTG塑料规模及市场份额（2021-2026）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中国市场不同产品类型PCTG塑料规模预测（2027-2032）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中国市场不同产品类型PCTG塑料价格走势（2021-2032）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不同应用PCTG塑料分析</w:t>
      </w:r>
      <w:r>
        <w:rPr>
          <w:rFonts w:hint="eastAsia"/>
        </w:rPr>
        <w:br/>
      </w:r>
      <w:r>
        <w:rPr>
          <w:rFonts w:hint="eastAsia"/>
        </w:rPr>
        <w:t>　　5.1 中国市场不同应用PCTG塑料销量（2021-2032）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中国市场不同应用PCTG塑料销量及市场份额（2021-2026）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中国市场不同应用PCTG塑料销量预测（2027-2032）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中国市场不同应用PCTG塑料规模（2021-2032）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中国市场不同应用PCTG塑料规模及市场份额（2021-2026）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中国市场不同应用PCTG塑料规模预测（2027-2032）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中国市场不同应用PCTG塑料价格走势（2021-2032）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PCTG塑料行业发展分析---发展趋势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PCTG塑料行业发展分析---厂商壁垒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PCTG塑料行业发展分析---驱动因素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PCTG塑料行业发展分析---制约因素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PCTG塑料中国企业SWOT分析</w:t>
      </w:r>
      <w:r>
        <w:rPr>
          <w:rFonts w:hint="eastAsia"/>
        </w:rPr>
        <w:br/>
      </w:r>
      <w:r>
        <w:rPr>
          <w:rFonts w:hint="eastAsia"/>
        </w:rPr>
        <w:t>　　6.6 PCTG塑料行业发展分析---行业政策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PCTG塑料行业产业链简介</w:t>
      </w:r>
      <w:r>
        <w:rPr>
          <w:rFonts w:hint="eastAsia"/>
        </w:rPr>
        <w:br/>
      </w:r>
      <w:r>
        <w:rPr>
          <w:rFonts w:hint="eastAsia"/>
        </w:rPr>
        <w:t>　　7.2 PCTG塑料产业链分析-上游</w:t>
      </w:r>
      <w:r>
        <w:rPr>
          <w:rFonts w:hint="eastAsia"/>
        </w:rPr>
        <w:br/>
      </w:r>
      <w:r>
        <w:rPr>
          <w:rFonts w:hint="eastAsia"/>
        </w:rPr>
        <w:t>　　7.3 PCTG塑料产业链分析-中游</w:t>
      </w:r>
      <w:r>
        <w:rPr>
          <w:rFonts w:hint="eastAsia"/>
        </w:rPr>
        <w:br/>
      </w:r>
      <w:r>
        <w:rPr>
          <w:rFonts w:hint="eastAsia"/>
        </w:rPr>
        <w:t>　　7.4 PCTG塑料产业链分析-下游</w:t>
      </w:r>
      <w:r>
        <w:rPr>
          <w:rFonts w:hint="eastAsia"/>
        </w:rPr>
        <w:br/>
      </w:r>
      <w:r>
        <w:rPr>
          <w:rFonts w:hint="eastAsia"/>
        </w:rPr>
        <w:t>　　7.5 PCTG塑料行业采购模式</w:t>
      </w:r>
      <w:r>
        <w:rPr>
          <w:rFonts w:hint="eastAsia"/>
        </w:rPr>
        <w:br/>
      </w:r>
      <w:r>
        <w:rPr>
          <w:rFonts w:hint="eastAsia"/>
        </w:rPr>
        <w:t>　　7.6 PCTG塑料行业生产模式</w:t>
      </w:r>
      <w:r>
        <w:rPr>
          <w:rFonts w:hint="eastAsia"/>
        </w:rPr>
        <w:br/>
      </w:r>
      <w:r>
        <w:rPr>
          <w:rFonts w:hint="eastAsia"/>
        </w:rPr>
        <w:t>　　7.7 PCTG塑料行业销售模式及销售渠道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中国本土PCTG塑料产能、产量分析</w:t>
      </w:r>
      <w:r>
        <w:rPr>
          <w:rFonts w:hint="eastAsia"/>
        </w:rPr>
        <w:br/>
      </w:r>
      <w:r>
        <w:rPr>
          <w:rFonts w:hint="eastAsia"/>
        </w:rPr>
        <w:t>　　8.1 中国PCTG塑料供需现状及预测（2021-2032）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中国PCTG塑料产能、产量、产能利用率及发展趋势（2021-2032）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中国PCTG塑料产量、市场需求量及发展趋势（2021-2032）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中国PCTG塑料进出口分析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中国市场PCTG塑料主要进口来源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中国市场PCTG塑料主要出口目的地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不同加工工艺PCTG塑料市场规模2021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不同产品等级PCTG塑料市场规模2021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不同透明度PCTG塑料市场规模2021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不同应用PCTG塑料市场规模2021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中国市场主要厂商PCTG塑料销量（2021-2026）&amp;（吨）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中国市场主要厂商PCTG塑料收入（2021-2026）&amp;（万元）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中国市场主要厂商PCTG塑料收入份额（2021-2026）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2025年中国主要生产商PCTG塑料收入排名（万元）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中国市场主要厂商PCTG塑料价格（2021-2026）&amp;（元/吨）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中国市场主要厂商PCTG塑料总部及产地分布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中国市场主要厂商成立时间及PCTG塑料商业化日期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中国市场主要厂商PCTG塑料产品类型及应用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2025年中国市场PCTG塑料主要厂商市场地位（第一梯队、第二梯队和第三梯队）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PCTG塑料市场投资、并购等现状分析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PCTG塑料生产基地、总部、竞争对手及市场地位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PCTG塑料产品规格、参数及市场应用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PCTG塑料销量（吨）、收入（万元）、价格（元/吨）及毛利率（2021-2026）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中国市场不同产品类型PCTG塑料销量（2021-2026）&amp;（吨）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中国市场不同产品类型PCTG塑料销量预测（2027-2032）&amp;（吨）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中国市场不同产品类型PCTG塑料销量市场份额预测（2027-2032）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中国市场不同产品类型PCTG塑料规模（2021-2026）&amp;（万元）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中国市场不同产品类型PCTG塑料规模市场份额（2021-2026）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中国市场不同产品类型PCTG塑料规模预测（2027-2032）&amp;（万元）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中国市场不同产品类型PCTG塑料规模市场份额预测（2027-2032）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中国市场不同应用PCTG塑料销量（2021-2026）&amp;（吨）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中国市场不同应用PCTG塑料销量市场份额（2021-2026）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中国市场不同应用PCTG塑料销量预测（2027-2032）&amp;（吨）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中国市场不同应用PCTG塑料销量市场份额预测（2027-2032）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中国市场不同应用PCTG塑料规模（2021-2026）&amp;（万元）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中国市场不同应用PCTG塑料规模市场份额（2021-2026）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中国市场不同应用PCTG塑料规模预测（2027-2032）&amp;（万元）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中国市场不同应用PCTG塑料规模市场份额预测（2027-2032）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PCTG塑料行业发展分析---发展趋势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PCTG塑料行业发展分析---厂商壁垒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PCTG塑料行业发展分析---驱动因素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PCTG塑料行业发展分析---制约因素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PCTG塑料行业相关重点政策一览</w:t>
      </w:r>
      <w:r>
        <w:rPr>
          <w:rFonts w:hint="eastAsia"/>
        </w:rPr>
        <w:br/>
      </w:r>
      <w:r>
        <w:rPr>
          <w:rFonts w:hint="eastAsia"/>
        </w:rPr>
        <w:t>　　表 103： PCTG塑料行业供应链分析</w:t>
      </w:r>
      <w:r>
        <w:rPr>
          <w:rFonts w:hint="eastAsia"/>
        </w:rPr>
        <w:br/>
      </w:r>
      <w:r>
        <w:rPr>
          <w:rFonts w:hint="eastAsia"/>
        </w:rPr>
        <w:t>　　表 104： PCTG塑料上游原料供应商</w:t>
      </w:r>
      <w:r>
        <w:rPr>
          <w:rFonts w:hint="eastAsia"/>
        </w:rPr>
        <w:br/>
      </w:r>
      <w:r>
        <w:rPr>
          <w:rFonts w:hint="eastAsia"/>
        </w:rPr>
        <w:t>　　表 105： PCTG塑料行业主要下游客户</w:t>
      </w:r>
      <w:r>
        <w:rPr>
          <w:rFonts w:hint="eastAsia"/>
        </w:rPr>
        <w:br/>
      </w:r>
      <w:r>
        <w:rPr>
          <w:rFonts w:hint="eastAsia"/>
        </w:rPr>
        <w:t>　　表 106： PCTG塑料典型经销商</w:t>
      </w:r>
      <w:r>
        <w:rPr>
          <w:rFonts w:hint="eastAsia"/>
        </w:rPr>
        <w:br/>
      </w:r>
      <w:r>
        <w:rPr>
          <w:rFonts w:hint="eastAsia"/>
        </w:rPr>
        <w:t>　　表 107： 中国PCTG塑料产量、销量、进口量及出口量（2021-2026）&amp;（吨）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中国PCTG塑料产量、销量、进口量及出口量预测（2027-2032）&amp;（吨）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中国市场PCTG塑料主要进口来源</w:t>
      </w:r>
      <w:r>
        <w:rPr>
          <w:rFonts w:hint="eastAsia"/>
        </w:rPr>
        <w:br/>
      </w:r>
      <w:r>
        <w:rPr>
          <w:rFonts w:hint="eastAsia"/>
        </w:rPr>
        <w:t>　　表 110： 中国市场PCTG塑料主要出口目的地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PCTG塑料产品图片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中国不同产品类型PCTG塑料市场规模市场份额2025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原生树脂产品图片</w:t>
      </w:r>
      <w:r>
        <w:rPr>
          <w:rFonts w:hint="eastAsia"/>
        </w:rPr>
        <w:br/>
      </w:r>
      <w:r>
        <w:rPr>
          <w:rFonts w:hint="eastAsia"/>
        </w:rPr>
        <w:t>　　图 4： 改性料产品图片</w:t>
      </w:r>
      <w:r>
        <w:rPr>
          <w:rFonts w:hint="eastAsia"/>
        </w:rPr>
        <w:br/>
      </w:r>
      <w:r>
        <w:rPr>
          <w:rFonts w:hint="eastAsia"/>
        </w:rPr>
        <w:t>　　图 5： 半成品材料产品图片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中国不同加工工艺PCTG塑料市场规模市场份额2025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注塑成型产品图片</w:t>
      </w:r>
      <w:r>
        <w:rPr>
          <w:rFonts w:hint="eastAsia"/>
        </w:rPr>
        <w:br/>
      </w:r>
      <w:r>
        <w:rPr>
          <w:rFonts w:hint="eastAsia"/>
        </w:rPr>
        <w:t>　　图 9： 挤出成型产品图片</w:t>
      </w:r>
      <w:r>
        <w:rPr>
          <w:rFonts w:hint="eastAsia"/>
        </w:rPr>
        <w:br/>
      </w:r>
      <w:r>
        <w:rPr>
          <w:rFonts w:hint="eastAsia"/>
        </w:rPr>
        <w:t>　　图 10： 吹塑成型产品图片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中国不同产品等级PCTG塑料市场规模市场份额2025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通用级产品图片</w:t>
      </w:r>
      <w:r>
        <w:rPr>
          <w:rFonts w:hint="eastAsia"/>
        </w:rPr>
        <w:br/>
      </w:r>
      <w:r>
        <w:rPr>
          <w:rFonts w:hint="eastAsia"/>
        </w:rPr>
        <w:t>　　图 14： 食品接触级产品图片</w:t>
      </w:r>
      <w:r>
        <w:rPr>
          <w:rFonts w:hint="eastAsia"/>
        </w:rPr>
        <w:br/>
      </w:r>
      <w:r>
        <w:rPr>
          <w:rFonts w:hint="eastAsia"/>
        </w:rPr>
        <w:t>　　图 15： 医疗级产品图片</w:t>
      </w:r>
      <w:r>
        <w:rPr>
          <w:rFonts w:hint="eastAsia"/>
        </w:rPr>
        <w:br/>
      </w:r>
      <w:r>
        <w:rPr>
          <w:rFonts w:hint="eastAsia"/>
        </w:rPr>
        <w:t>　　图 16： 特种级产品图片</w:t>
      </w:r>
      <w:r>
        <w:rPr>
          <w:rFonts w:hint="eastAsia"/>
        </w:rPr>
        <w:br/>
      </w:r>
      <w:r>
        <w:rPr>
          <w:rFonts w:hint="eastAsia"/>
        </w:rPr>
        <w:t>　　图 17： 中国不同透明度PCTG塑料市场规模市场份额2025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高透明型产品图片</w:t>
      </w:r>
      <w:r>
        <w:rPr>
          <w:rFonts w:hint="eastAsia"/>
        </w:rPr>
        <w:br/>
      </w:r>
      <w:r>
        <w:rPr>
          <w:rFonts w:hint="eastAsia"/>
        </w:rPr>
        <w:t>　　图 19： 半透明型产品图片</w:t>
      </w:r>
      <w:r>
        <w:rPr>
          <w:rFonts w:hint="eastAsia"/>
        </w:rPr>
        <w:br/>
      </w:r>
      <w:r>
        <w:rPr>
          <w:rFonts w:hint="eastAsia"/>
        </w:rPr>
        <w:t>　　图 20： 着色型产品图片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中国不同应用PCTG塑料市场份额2025 &amp; 2032</w:t>
      </w:r>
      <w:r>
        <w:rPr>
          <w:rFonts w:hint="eastAsia"/>
        </w:rPr>
        <w:br/>
      </w:r>
      <w:r>
        <w:rPr>
          <w:rFonts w:hint="eastAsia"/>
        </w:rPr>
        <w:t>　　图 23： 家居和日用品</w:t>
      </w:r>
      <w:r>
        <w:rPr>
          <w:rFonts w:hint="eastAsia"/>
        </w:rPr>
        <w:br/>
      </w:r>
      <w:r>
        <w:rPr>
          <w:rFonts w:hint="eastAsia"/>
        </w:rPr>
        <w:t>　　图 24： 化妆品和个人护理</w:t>
      </w:r>
      <w:r>
        <w:rPr>
          <w:rFonts w:hint="eastAsia"/>
        </w:rPr>
        <w:br/>
      </w:r>
      <w:r>
        <w:rPr>
          <w:rFonts w:hint="eastAsia"/>
        </w:rPr>
        <w:t>　　图 25： 食品和饮料包装</w:t>
      </w:r>
      <w:r>
        <w:rPr>
          <w:rFonts w:hint="eastAsia"/>
        </w:rPr>
        <w:br/>
      </w:r>
      <w:r>
        <w:rPr>
          <w:rFonts w:hint="eastAsia"/>
        </w:rPr>
        <w:t>　　图 26： 医疗器械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中国市场PCTG塑料市场规模，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中国市场PCTG塑料收入及增长率（2021-2032）&amp;（万元）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中国市场PCTG塑料销量及增长率（2021-2032）&amp;（吨）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2025年中国市场主要厂商PCTG塑料销量市场份额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2025年中国市场主要厂商PCTG塑料收入市场份额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2025年中国市场前五大厂商PCTG塑料市场份额</w:t>
      </w:r>
      <w:r>
        <w:rPr>
          <w:rFonts w:hint="eastAsia"/>
        </w:rPr>
        <w:br/>
      </w:r>
      <w:r>
        <w:rPr>
          <w:rFonts w:hint="eastAsia"/>
        </w:rPr>
        <w:t>　　图 34： 2025年中国市场PCTG塑料第一梯队、第二梯队和第三梯队厂商（品牌）及市场份额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中国市场不同产品类型PCTG塑料价格走势（2021-2032）&amp;（元/吨）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中国市场不同应用PCTG塑料价格走势（2021-2032）&amp;（元/吨）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PCTG塑料中国企业SWOT分析</w:t>
      </w:r>
      <w:r>
        <w:rPr>
          <w:rFonts w:hint="eastAsia"/>
        </w:rPr>
        <w:br/>
      </w:r>
      <w:r>
        <w:rPr>
          <w:rFonts w:hint="eastAsia"/>
        </w:rPr>
        <w:t>　　图 38： PCTG塑料产业链</w:t>
      </w:r>
      <w:r>
        <w:rPr>
          <w:rFonts w:hint="eastAsia"/>
        </w:rPr>
        <w:br/>
      </w:r>
      <w:r>
        <w:rPr>
          <w:rFonts w:hint="eastAsia"/>
        </w:rPr>
        <w:t>　　图 39： PCTG塑料行业采购模式分析</w:t>
      </w:r>
      <w:r>
        <w:rPr>
          <w:rFonts w:hint="eastAsia"/>
        </w:rPr>
        <w:br/>
      </w:r>
      <w:r>
        <w:rPr>
          <w:rFonts w:hint="eastAsia"/>
        </w:rPr>
        <w:t>　　图 40： PCTG塑料行业生产模式分析</w:t>
      </w:r>
      <w:r>
        <w:rPr>
          <w:rFonts w:hint="eastAsia"/>
        </w:rPr>
        <w:br/>
      </w:r>
      <w:r>
        <w:rPr>
          <w:rFonts w:hint="eastAsia"/>
        </w:rPr>
        <w:t>　　图 41： PCTG塑料行业销售模式分析</w:t>
      </w:r>
      <w:r>
        <w:rPr>
          <w:rFonts w:hint="eastAsia"/>
        </w:rPr>
        <w:br/>
      </w:r>
      <w:r>
        <w:rPr>
          <w:rFonts w:hint="eastAsia"/>
        </w:rPr>
        <w:t>　　图 42： 中国PCTG塑料产能、产量、产能利用率及发展趋势（2021-2032）&amp;（吨）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中国PCTG塑料产量、市场需求量及发展趋势（2021-2032）&amp;（吨）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2e28743db4222" w:history="1">
        <w:r>
          <w:rPr>
            <w:rStyle w:val="Hyperlink"/>
          </w:rPr>
          <w:t>2026-2032年中国PCTG塑料行业发展调研与前景趋势分析报告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2e28743db4222" w:history="1">
        <w:r>
          <w:rPr>
            <w:rStyle w:val="Hyperlink"/>
          </w:rPr>
          <w:t>https://www.20087.com/3/59/PCTGSuLiaoXianZhuangYuQianJingFenXi.html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热点：PCTG塑料注塑要多少温度、PCTG塑料注塑工艺、PCTG塑料用在哪些地方、PCTG塑料颗粒国内生产厂家、PCTG塑料米烘烤温度多少度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3880df560459e" w:history="1">
      <w:r>
        <w:rPr>
          <w:rStyle w:val="Hyperlink"/>
        </w:rPr>
        <w:t>2026-2032年中国PCTG塑料行业发展调研与前景趋势分析报告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CTGSuLiaoXianZhuangYuQianJingFenXi.html" TargetMode="External" Id="Rdfa2e28743db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CTGSuLiaoXianZhuangYuQianJingFenXi.html" TargetMode="External" Id="Rce63880df560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2026-06-16T00:23:39Z</dcterms:created>
  <dcterms:modified xsi:type="dcterms:W3CDTF">2026-06-16T01:23:39Z</dcterms:modified>
  <dc:subject>2026-2032年中国PCTG塑料行业发展调研与前景趋势分析报告</dc:subject>
  <dc:title>2026-2032年中国PCTG塑料行业发展调研与前景趋势分析报告</dc:title>
  <cp:keywords>2026-2032年中国PCTG塑料行业发展调研与前景趋势分析报告</cp:keywords>
  <dc:description>2026-2032年中国PCTG塑料行业发展调研与前景趋势分析报告</dc:description>
</cp:coreProperties>
</file>