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b4b0d6be6430a" w:history="1">
              <w:r>
                <w:rPr>
                  <w:rStyle w:val="Hyperlink"/>
                </w:rPr>
                <w:t>中国有机硅室温胶行业发展现状分析与市场前景预测报告（2025-2031年）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b4b0d6be6430a" w:history="1">
              <w:r>
                <w:rPr>
                  <w:rStyle w:val="Hyperlink"/>
                </w:rPr>
                <w:t>中国有机硅室温胶行业发展现状分析与市场前景预测报告（2025-2031年）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8b4b0d6be6430a" w:history="1">
                <w:r>
                  <w:rPr>
                    <w:rStyle w:val="Hyperlink"/>
                  </w:rPr>
                  <w:t>https://www.20087.com/7/19/YouJiGuiShiWenJiaoWeiLaiFaZhanQu.html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室温胶是一种高性能的密封材料，广泛应用于建筑、汽车、电子等多个领域。近年来，随着技术的进步和市场需求的增长，有机硅室温胶的生产和应用领域都有了显著的发展。当前市场上，有机硅室温胶不仅在粘接强度、耐候性方面有了显著提升，还在应用领域、环保性能方面实现了突破。随着新材料技术的发展，有机硅室温胶不仅能够满足各种苛刻环境下的使用要求，还能实现更低的挥发性有机化合物（VOCs）排放。此外，随着消费者对高性能密封材料的需求增加，有机硅室温胶的应用范围也在不断扩大。</w:t>
      </w:r>
      <w:r>
        <w:rPr>
          <w:rFonts w:hint="eastAsia"/>
        </w:rPr>
        <w:br/>
      </w:r>
      <w:r>
        <w:rPr>
          <w:rFonts w:hint="eastAsia"/>
        </w:rPr>
        <w:t>　　未来，有机硅室温胶将朝着更高性能、更广泛应用、更环保的方向发展。一方面，随着新材料技术的进步，有机硅室温胶将实现更高的粘接强度和更广泛的适用范围，以适应更复杂的应用环境。另一方面，随着环保要求的提高，有机硅室温胶将更多地采用环保材料和工艺，减少有害物质的排放。此外，随着可持续发展理念的推广，有机硅室温胶的设计将更加注重全生命周期的环境友好性，提高产品的可回收性和再利用率。</w:t>
      </w:r>
      <w:r>
        <w:rPr>
          <w:rFonts w:hint="eastAsia"/>
        </w:rPr>
        <w:br/>
      </w:r>
      <w:r>
        <w:rPr>
          <w:rFonts w:hint="eastAsia"/>
        </w:rPr>
        <w:t>　　《</w:t>
      </w:r>
      <w:hyperlink r:id="Rb68b4b0d6be6430a" w:history="1">
        <w:r>
          <w:rPr>
            <w:rStyle w:val="Hyperlink"/>
          </w:rPr>
          <w:t>中国有机硅室温胶行业发展现状分析与市场前景预测报告（2025-2031年）</w:t>
        </w:r>
      </w:hyperlink>
      <w:r>
        <w:rPr>
          <w:rFonts w:hint="eastAsia"/>
        </w:rPr>
        <w:t>》通过详实的数据分析，全面解析了有机硅室温胶行业的市场规模、需求动态及价格趋势，深入探讨了有机硅室温胶产业链上下游的协同关系与竞争格局变化。报告对有机硅室温胶细分市场进行精准划分，结合重点企业研究，揭示了品牌影响力与市场集中度的现状，为行业参与者提供了清晰的竞争态势洞察。同时，报告结合宏观经济环境、技术发展路径及消费者需求演变，科学预测了有机硅室温胶行业的未来发展方向，并针对潜在风险提出了切实可行的应对策略。报告为有机硅室温胶企业与投资者提供了全面的市场分析与决策支持，助力把握行业机遇，优化战略布局，推动可持续发展。</w:t>
      </w:r>
      <w:r>
        <w:rPr>
          <w:rFonts w:hint="eastAsia"/>
        </w:rPr>
        <w:br/>
      </w:r>
      <w:r>
        <w:rPr>
          <w:rFonts w:hint="eastAsia"/>
        </w:rPr>
        <w:br/>
      </w:r>
      <w:r>
        <w:rPr>
          <w:rFonts w:hint="eastAsia"/>
        </w:rPr>
        <w:t>第一章 有机硅室温胶产业概述</w:t>
      </w:r>
      <w:r>
        <w:rPr>
          <w:rFonts w:hint="eastAsia"/>
        </w:rPr>
        <w:br/>
      </w:r>
      <w:r>
        <w:rPr>
          <w:rFonts w:hint="eastAsia"/>
        </w:rPr>
        <w:t>　　第一节 有机硅室温胶产业链</w:t>
      </w:r>
      <w:r>
        <w:rPr>
          <w:rFonts w:hint="eastAsia"/>
        </w:rPr>
        <w:br/>
      </w:r>
      <w:r>
        <w:rPr>
          <w:rFonts w:hint="eastAsia"/>
        </w:rPr>
        <w:t>　　　　一、有机硅室温胶产业链分析</w:t>
      </w:r>
      <w:r>
        <w:rPr>
          <w:rFonts w:hint="eastAsia"/>
        </w:rPr>
        <w:br/>
      </w:r>
      <w:r>
        <w:rPr>
          <w:rFonts w:hint="eastAsia"/>
        </w:rPr>
        <w:t>　　　　二、行业与上下游之间关联性</w:t>
      </w:r>
      <w:r>
        <w:rPr>
          <w:rFonts w:hint="eastAsia"/>
        </w:rPr>
        <w:br/>
      </w:r>
      <w:r>
        <w:rPr>
          <w:rFonts w:hint="eastAsia"/>
        </w:rPr>
        <w:t>　　　　三、上游行业发展对行业影响</w:t>
      </w:r>
      <w:r>
        <w:rPr>
          <w:rFonts w:hint="eastAsia"/>
        </w:rPr>
        <w:br/>
      </w:r>
      <w:r>
        <w:rPr>
          <w:rFonts w:hint="eastAsia"/>
        </w:rPr>
        <w:t>　　　　四、下游行业发展对行业影响</w:t>
      </w:r>
      <w:r>
        <w:rPr>
          <w:rFonts w:hint="eastAsia"/>
        </w:rPr>
        <w:br/>
      </w:r>
      <w:r>
        <w:rPr>
          <w:rFonts w:hint="eastAsia"/>
        </w:rPr>
        <w:t>　　第二节 有机硅室温胶应用领域</w:t>
      </w:r>
      <w:r>
        <w:rPr>
          <w:rFonts w:hint="eastAsia"/>
        </w:rPr>
        <w:br/>
      </w:r>
      <w:r>
        <w:rPr>
          <w:rFonts w:hint="eastAsia"/>
        </w:rPr>
        <w:t>　　　　一、建筑领域的应用</w:t>
      </w:r>
      <w:r>
        <w:rPr>
          <w:rFonts w:hint="eastAsia"/>
        </w:rPr>
        <w:br/>
      </w:r>
      <w:r>
        <w:rPr>
          <w:rFonts w:hint="eastAsia"/>
        </w:rPr>
        <w:t>　　　　二、主要工业领域的应用</w:t>
      </w:r>
      <w:r>
        <w:rPr>
          <w:rFonts w:hint="eastAsia"/>
        </w:rPr>
        <w:br/>
      </w:r>
      <w:r>
        <w:rPr>
          <w:rFonts w:hint="eastAsia"/>
        </w:rPr>
        <w:t>　　　　三、在其他工业领域的应用</w:t>
      </w:r>
      <w:r>
        <w:rPr>
          <w:rFonts w:hint="eastAsia"/>
        </w:rPr>
        <w:br/>
      </w:r>
      <w:r>
        <w:rPr>
          <w:rFonts w:hint="eastAsia"/>
        </w:rPr>
        <w:t>　　第三节 有机硅室温胶产业特征</w:t>
      </w:r>
      <w:r>
        <w:rPr>
          <w:rFonts w:hint="eastAsia"/>
        </w:rPr>
        <w:br/>
      </w:r>
      <w:r>
        <w:rPr>
          <w:rFonts w:hint="eastAsia"/>
        </w:rPr>
        <w:t>　　　　一、行业利润水平分析</w:t>
      </w:r>
      <w:r>
        <w:rPr>
          <w:rFonts w:hint="eastAsia"/>
        </w:rPr>
        <w:br/>
      </w:r>
      <w:r>
        <w:rPr>
          <w:rFonts w:hint="eastAsia"/>
        </w:rPr>
        <w:t>　　　　二、行业季节性</w:t>
      </w:r>
      <w:r>
        <w:rPr>
          <w:rFonts w:hint="eastAsia"/>
        </w:rPr>
        <w:br/>
      </w:r>
      <w:r>
        <w:rPr>
          <w:rFonts w:hint="eastAsia"/>
        </w:rPr>
        <w:t>　　　　三、行业区域性</w:t>
      </w:r>
      <w:r>
        <w:rPr>
          <w:rFonts w:hint="eastAsia"/>
        </w:rPr>
        <w:br/>
      </w:r>
      <w:r>
        <w:rPr>
          <w:rFonts w:hint="eastAsia"/>
        </w:rPr>
        <w:t>　　　　四、行业进入壁垒</w:t>
      </w:r>
      <w:r>
        <w:rPr>
          <w:rFonts w:hint="eastAsia"/>
        </w:rPr>
        <w:br/>
      </w:r>
      <w:r>
        <w:rPr>
          <w:rFonts w:hint="eastAsia"/>
        </w:rPr>
        <w:t>　　第四节 行业管理及政策概况</w:t>
      </w:r>
      <w:r>
        <w:rPr>
          <w:rFonts w:hint="eastAsia"/>
        </w:rPr>
        <w:br/>
      </w:r>
      <w:r>
        <w:rPr>
          <w:rFonts w:hint="eastAsia"/>
        </w:rPr>
        <w:t>　　　　一、行业主管部门</w:t>
      </w:r>
      <w:r>
        <w:rPr>
          <w:rFonts w:hint="eastAsia"/>
        </w:rPr>
        <w:br/>
      </w:r>
      <w:r>
        <w:rPr>
          <w:rFonts w:hint="eastAsia"/>
        </w:rPr>
        <w:t>　　　　二、主要产业政策</w:t>
      </w:r>
      <w:r>
        <w:rPr>
          <w:rFonts w:hint="eastAsia"/>
        </w:rPr>
        <w:br/>
      </w:r>
      <w:r>
        <w:rPr>
          <w:rFonts w:hint="eastAsia"/>
        </w:rPr>
        <w:br/>
      </w:r>
      <w:r>
        <w:rPr>
          <w:rFonts w:hint="eastAsia"/>
        </w:rPr>
        <w:t>第二章 2020-2025年有机硅室温胶产业分析</w:t>
      </w:r>
      <w:r>
        <w:rPr>
          <w:rFonts w:hint="eastAsia"/>
        </w:rPr>
        <w:br/>
      </w:r>
      <w:r>
        <w:rPr>
          <w:rFonts w:hint="eastAsia"/>
        </w:rPr>
        <w:t>　　第一节 2020-2025年产品供需</w:t>
      </w:r>
      <w:r>
        <w:rPr>
          <w:rFonts w:hint="eastAsia"/>
        </w:rPr>
        <w:br/>
      </w:r>
      <w:r>
        <w:rPr>
          <w:rFonts w:hint="eastAsia"/>
        </w:rPr>
        <w:t>　　　　一、2025年产能及消费规模</w:t>
      </w:r>
      <w:r>
        <w:rPr>
          <w:rFonts w:hint="eastAsia"/>
        </w:rPr>
        <w:br/>
      </w:r>
      <w:r>
        <w:rPr>
          <w:rFonts w:hint="eastAsia"/>
        </w:rPr>
        <w:t>　　　　二、2020-2025年产能扩张</w:t>
      </w:r>
      <w:r>
        <w:rPr>
          <w:rFonts w:hint="eastAsia"/>
        </w:rPr>
        <w:br/>
      </w:r>
      <w:r>
        <w:rPr>
          <w:rFonts w:hint="eastAsia"/>
        </w:rPr>
        <w:t>　　第二节 2020-2025年建筑领域市场</w:t>
      </w:r>
      <w:r>
        <w:rPr>
          <w:rFonts w:hint="eastAsia"/>
        </w:rPr>
        <w:br/>
      </w:r>
      <w:r>
        <w:rPr>
          <w:rFonts w:hint="eastAsia"/>
        </w:rPr>
        <w:t>　　　　一、2025年建筑领域消费规模</w:t>
      </w:r>
      <w:r>
        <w:rPr>
          <w:rFonts w:hint="eastAsia"/>
        </w:rPr>
        <w:br/>
      </w:r>
      <w:r>
        <w:rPr>
          <w:rFonts w:hint="eastAsia"/>
        </w:rPr>
        <w:t>　　　　二、2025年建筑领域应用结构</w:t>
      </w:r>
      <w:r>
        <w:rPr>
          <w:rFonts w:hint="eastAsia"/>
        </w:rPr>
        <w:br/>
      </w:r>
      <w:r>
        <w:rPr>
          <w:rFonts w:hint="eastAsia"/>
        </w:rPr>
        <w:t>　　　　三、2025-2031年供需预测</w:t>
      </w:r>
      <w:r>
        <w:rPr>
          <w:rFonts w:hint="eastAsia"/>
        </w:rPr>
        <w:br/>
      </w:r>
      <w:r>
        <w:rPr>
          <w:rFonts w:hint="eastAsia"/>
        </w:rPr>
        <w:t>　　第三节 2020-2025年工业领域市场</w:t>
      </w:r>
      <w:r>
        <w:rPr>
          <w:rFonts w:hint="eastAsia"/>
        </w:rPr>
        <w:br/>
      </w:r>
      <w:r>
        <w:rPr>
          <w:rFonts w:hint="eastAsia"/>
        </w:rPr>
        <w:t>　　　　一、2020-2025年汽车领域</w:t>
      </w:r>
      <w:r>
        <w:rPr>
          <w:rFonts w:hint="eastAsia"/>
        </w:rPr>
        <w:br/>
      </w:r>
      <w:r>
        <w:rPr>
          <w:rFonts w:hint="eastAsia"/>
        </w:rPr>
        <w:t>　　　　二、2020-2025年电子与无线电</w:t>
      </w:r>
      <w:r>
        <w:rPr>
          <w:rFonts w:hint="eastAsia"/>
        </w:rPr>
        <w:br/>
      </w:r>
      <w:r>
        <w:rPr>
          <w:rFonts w:hint="eastAsia"/>
        </w:rPr>
        <w:t>　　　　三、2020-2025年电力领域</w:t>
      </w:r>
      <w:r>
        <w:rPr>
          <w:rFonts w:hint="eastAsia"/>
        </w:rPr>
        <w:br/>
      </w:r>
      <w:r>
        <w:rPr>
          <w:rFonts w:hint="eastAsia"/>
        </w:rPr>
        <w:br/>
      </w:r>
      <w:r>
        <w:rPr>
          <w:rFonts w:hint="eastAsia"/>
        </w:rPr>
        <w:t>第三章 2025年有机硅室温胶竞争分析</w:t>
      </w:r>
      <w:r>
        <w:rPr>
          <w:rFonts w:hint="eastAsia"/>
        </w:rPr>
        <w:br/>
      </w:r>
      <w:r>
        <w:rPr>
          <w:rFonts w:hint="eastAsia"/>
        </w:rPr>
        <w:t>　　第一节 行业企业竞争格局</w:t>
      </w:r>
      <w:r>
        <w:rPr>
          <w:rFonts w:hint="eastAsia"/>
        </w:rPr>
        <w:br/>
      </w:r>
      <w:r>
        <w:rPr>
          <w:rFonts w:hint="eastAsia"/>
        </w:rPr>
        <w:t>　　　　一、市场企业竞争格局</w:t>
      </w:r>
      <w:r>
        <w:rPr>
          <w:rFonts w:hint="eastAsia"/>
        </w:rPr>
        <w:br/>
      </w:r>
      <w:r>
        <w:rPr>
          <w:rFonts w:hint="eastAsia"/>
        </w:rPr>
        <w:t>　　　　二、重点企业概况</w:t>
      </w:r>
      <w:r>
        <w:rPr>
          <w:rFonts w:hint="eastAsia"/>
        </w:rPr>
        <w:br/>
      </w:r>
      <w:r>
        <w:rPr>
          <w:rFonts w:hint="eastAsia"/>
        </w:rPr>
        <w:t>　　第二节 技术市场竞争格局</w:t>
      </w:r>
      <w:r>
        <w:rPr>
          <w:rFonts w:hint="eastAsia"/>
        </w:rPr>
        <w:br/>
      </w:r>
      <w:r>
        <w:rPr>
          <w:rFonts w:hint="eastAsia"/>
        </w:rPr>
        <w:t>　　　　一、第一层次</w:t>
      </w:r>
      <w:r>
        <w:rPr>
          <w:rFonts w:hint="eastAsia"/>
        </w:rPr>
        <w:br/>
      </w:r>
      <w:r>
        <w:rPr>
          <w:rFonts w:hint="eastAsia"/>
        </w:rPr>
        <w:t>　　　　二、第二层次</w:t>
      </w:r>
      <w:r>
        <w:rPr>
          <w:rFonts w:hint="eastAsia"/>
        </w:rPr>
        <w:br/>
      </w:r>
      <w:r>
        <w:rPr>
          <w:rFonts w:hint="eastAsia"/>
        </w:rPr>
        <w:t>　　　　三、第三层次</w:t>
      </w:r>
      <w:r>
        <w:rPr>
          <w:rFonts w:hint="eastAsia"/>
        </w:rPr>
        <w:br/>
      </w:r>
      <w:r>
        <w:rPr>
          <w:rFonts w:hint="eastAsia"/>
        </w:rPr>
        <w:t>　　　　四、第四层次</w:t>
      </w:r>
      <w:r>
        <w:rPr>
          <w:rFonts w:hint="eastAsia"/>
        </w:rPr>
        <w:br/>
      </w:r>
      <w:r>
        <w:rPr>
          <w:rFonts w:hint="eastAsia"/>
        </w:rPr>
        <w:br/>
      </w:r>
      <w:r>
        <w:rPr>
          <w:rFonts w:hint="eastAsia"/>
        </w:rPr>
        <w:t>第四章 2020-2025年重点企业竞争力分析</w:t>
      </w:r>
      <w:r>
        <w:rPr>
          <w:rFonts w:hint="eastAsia"/>
        </w:rPr>
        <w:br/>
      </w:r>
      <w:r>
        <w:rPr>
          <w:rFonts w:hint="eastAsia"/>
        </w:rPr>
        <w:t>　　第一节 道康宁</w:t>
      </w:r>
      <w:r>
        <w:rPr>
          <w:rFonts w:hint="eastAsia"/>
        </w:rPr>
        <w:br/>
      </w:r>
      <w:r>
        <w:rPr>
          <w:rFonts w:hint="eastAsia"/>
        </w:rPr>
        <w:t>　　　　一、企业概况</w:t>
      </w:r>
      <w:r>
        <w:rPr>
          <w:rFonts w:hint="eastAsia"/>
        </w:rPr>
        <w:br/>
      </w:r>
      <w:r>
        <w:rPr>
          <w:rFonts w:hint="eastAsia"/>
        </w:rPr>
        <w:t>　　　　二、国内布局</w:t>
      </w:r>
      <w:r>
        <w:rPr>
          <w:rFonts w:hint="eastAsia"/>
        </w:rPr>
        <w:br/>
      </w:r>
      <w:r>
        <w:rPr>
          <w:rFonts w:hint="eastAsia"/>
        </w:rPr>
        <w:t>　　　　三、2025年企业运营</w:t>
      </w:r>
      <w:r>
        <w:rPr>
          <w:rFonts w:hint="eastAsia"/>
        </w:rPr>
        <w:br/>
      </w:r>
      <w:r>
        <w:rPr>
          <w:rFonts w:hint="eastAsia"/>
        </w:rPr>
        <w:t>　　第二节 迈图</w:t>
      </w:r>
      <w:r>
        <w:rPr>
          <w:rFonts w:hint="eastAsia"/>
        </w:rPr>
        <w:br/>
      </w:r>
      <w:r>
        <w:rPr>
          <w:rFonts w:hint="eastAsia"/>
        </w:rPr>
        <w:t>　　　　一、企业概况</w:t>
      </w:r>
      <w:r>
        <w:rPr>
          <w:rFonts w:hint="eastAsia"/>
        </w:rPr>
        <w:br/>
      </w:r>
      <w:r>
        <w:rPr>
          <w:rFonts w:hint="eastAsia"/>
        </w:rPr>
        <w:t>　　　　二、国内布局</w:t>
      </w:r>
      <w:r>
        <w:rPr>
          <w:rFonts w:hint="eastAsia"/>
        </w:rPr>
        <w:br/>
      </w:r>
      <w:r>
        <w:rPr>
          <w:rFonts w:hint="eastAsia"/>
        </w:rPr>
        <w:t>　　　　三、2025年企业运营</w:t>
      </w:r>
      <w:r>
        <w:rPr>
          <w:rFonts w:hint="eastAsia"/>
        </w:rPr>
        <w:br/>
      </w:r>
      <w:r>
        <w:rPr>
          <w:rFonts w:hint="eastAsia"/>
        </w:rPr>
        <w:t>　　第三节 瓦克</w:t>
      </w:r>
      <w:r>
        <w:rPr>
          <w:rFonts w:hint="eastAsia"/>
        </w:rPr>
        <w:br/>
      </w:r>
      <w:r>
        <w:rPr>
          <w:rFonts w:hint="eastAsia"/>
        </w:rPr>
        <w:t>　　　　一、企业概况</w:t>
      </w:r>
      <w:r>
        <w:rPr>
          <w:rFonts w:hint="eastAsia"/>
        </w:rPr>
        <w:br/>
      </w:r>
      <w:r>
        <w:rPr>
          <w:rFonts w:hint="eastAsia"/>
        </w:rPr>
        <w:t>　　　　二、国内布局</w:t>
      </w:r>
      <w:r>
        <w:rPr>
          <w:rFonts w:hint="eastAsia"/>
        </w:rPr>
        <w:br/>
      </w:r>
      <w:r>
        <w:rPr>
          <w:rFonts w:hint="eastAsia"/>
        </w:rPr>
        <w:t>　　　　三、2025年企业运营</w:t>
      </w:r>
      <w:r>
        <w:rPr>
          <w:rFonts w:hint="eastAsia"/>
        </w:rPr>
        <w:br/>
      </w:r>
      <w:r>
        <w:rPr>
          <w:rFonts w:hint="eastAsia"/>
        </w:rPr>
        <w:t>　　第四节 成都硅宝</w:t>
      </w:r>
      <w:r>
        <w:rPr>
          <w:rFonts w:hint="eastAsia"/>
        </w:rPr>
        <w:br/>
      </w:r>
      <w:r>
        <w:rPr>
          <w:rFonts w:hint="eastAsia"/>
        </w:rPr>
        <w:t>　　　　一、企业概况</w:t>
      </w:r>
      <w:r>
        <w:rPr>
          <w:rFonts w:hint="eastAsia"/>
        </w:rPr>
        <w:br/>
      </w:r>
      <w:r>
        <w:rPr>
          <w:rFonts w:hint="eastAsia"/>
        </w:rPr>
        <w:t>　　　　二、主营业务结构</w:t>
      </w:r>
      <w:r>
        <w:rPr>
          <w:rFonts w:hint="eastAsia"/>
        </w:rPr>
        <w:br/>
      </w:r>
      <w:r>
        <w:rPr>
          <w:rFonts w:hint="eastAsia"/>
        </w:rPr>
        <w:t>　　　　三、企业竞争优势</w:t>
      </w:r>
      <w:r>
        <w:rPr>
          <w:rFonts w:hint="eastAsia"/>
        </w:rPr>
        <w:br/>
      </w:r>
      <w:r>
        <w:rPr>
          <w:rFonts w:hint="eastAsia"/>
        </w:rPr>
        <w:t>　　　　四、公司竞争力分析</w:t>
      </w:r>
      <w:r>
        <w:rPr>
          <w:rFonts w:hint="eastAsia"/>
        </w:rPr>
        <w:br/>
      </w:r>
      <w:r>
        <w:rPr>
          <w:rFonts w:hint="eastAsia"/>
        </w:rPr>
        <w:t>　　　　五、公司产品工艺流程</w:t>
      </w:r>
      <w:r>
        <w:rPr>
          <w:rFonts w:hint="eastAsia"/>
        </w:rPr>
        <w:br/>
      </w:r>
      <w:r>
        <w:rPr>
          <w:rFonts w:hint="eastAsia"/>
        </w:rPr>
        <w:t>　　　　六、2020-2025年产品销售</w:t>
      </w:r>
      <w:r>
        <w:rPr>
          <w:rFonts w:hint="eastAsia"/>
        </w:rPr>
        <w:br/>
      </w:r>
      <w:r>
        <w:rPr>
          <w:rFonts w:hint="eastAsia"/>
        </w:rPr>
        <w:t>　　第五节 广州白云</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三、2025年企业运营</w:t>
      </w:r>
      <w:r>
        <w:rPr>
          <w:rFonts w:hint="eastAsia"/>
        </w:rPr>
        <w:br/>
      </w:r>
      <w:r>
        <w:rPr>
          <w:rFonts w:hint="eastAsia"/>
        </w:rPr>
        <w:t>　　第六节 杭州之江</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三、2025年企业运营</w:t>
      </w:r>
      <w:r>
        <w:rPr>
          <w:rFonts w:hint="eastAsia"/>
        </w:rPr>
        <w:br/>
      </w:r>
      <w:r>
        <w:rPr>
          <w:rFonts w:hint="eastAsia"/>
        </w:rPr>
        <w:br/>
      </w:r>
      <w:r>
        <w:rPr>
          <w:rFonts w:hint="eastAsia"/>
        </w:rPr>
        <w:t>第五章 未来行业趋势预测分析</w:t>
      </w:r>
      <w:r>
        <w:rPr>
          <w:rFonts w:hint="eastAsia"/>
        </w:rPr>
        <w:br/>
      </w:r>
      <w:r>
        <w:rPr>
          <w:rFonts w:hint="eastAsia"/>
        </w:rPr>
        <w:t>　　第一节 行业发展影响因素</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第二节 中.智林.行业发展趋势分析</w:t>
      </w:r>
      <w:r>
        <w:rPr>
          <w:rFonts w:hint="eastAsia"/>
        </w:rPr>
        <w:br/>
      </w:r>
      <w:r>
        <w:rPr>
          <w:rFonts w:hint="eastAsia"/>
        </w:rPr>
        <w:br/>
      </w:r>
      <w:r>
        <w:rPr>
          <w:rFonts w:hint="eastAsia"/>
        </w:rPr>
        <w:t>图表目录</w:t>
      </w:r>
      <w:r>
        <w:rPr>
          <w:rFonts w:hint="eastAsia"/>
        </w:rPr>
        <w:br/>
      </w:r>
      <w:r>
        <w:rPr>
          <w:rFonts w:hint="eastAsia"/>
        </w:rPr>
        <w:t>　　图表 1 有机硅室温胶产业链示意图</w:t>
      </w:r>
      <w:r>
        <w:rPr>
          <w:rFonts w:hint="eastAsia"/>
        </w:rPr>
        <w:br/>
      </w:r>
      <w:r>
        <w:rPr>
          <w:rFonts w:hint="eastAsia"/>
        </w:rPr>
        <w:t>　　图表 2 2020-2025年国内有机硅中间体供求平衡分析及对2025年的预测</w:t>
      </w:r>
      <w:r>
        <w:rPr>
          <w:rFonts w:hint="eastAsia"/>
        </w:rPr>
        <w:br/>
      </w:r>
      <w:r>
        <w:rPr>
          <w:rFonts w:hint="eastAsia"/>
        </w:rPr>
        <w:t>　　图表 5 国内有机硅室温胶新建拟建项目</w:t>
      </w:r>
      <w:r>
        <w:rPr>
          <w:rFonts w:hint="eastAsia"/>
        </w:rPr>
        <w:br/>
      </w:r>
      <w:r>
        <w:rPr>
          <w:rFonts w:hint="eastAsia"/>
        </w:rPr>
        <w:t>　　图表 6 2020-2025年有机硅室温胶在建筑领域中的供需预测</w:t>
      </w:r>
      <w:r>
        <w:rPr>
          <w:rFonts w:hint="eastAsia"/>
        </w:rPr>
        <w:br/>
      </w:r>
      <w:r>
        <w:rPr>
          <w:rFonts w:hint="eastAsia"/>
        </w:rPr>
        <w:t>　　图表 7 建筑用有机硅室温胶2020-2025年均增长率变化情况</w:t>
      </w:r>
      <w:r>
        <w:rPr>
          <w:rFonts w:hint="eastAsia"/>
        </w:rPr>
        <w:br/>
      </w:r>
      <w:r>
        <w:rPr>
          <w:rFonts w:hint="eastAsia"/>
        </w:rPr>
        <w:t>　　图表 8 2020-2025年有机硅室温胶在主要工业应用领域中的供需预测</w:t>
      </w:r>
      <w:r>
        <w:rPr>
          <w:rFonts w:hint="eastAsia"/>
        </w:rPr>
        <w:br/>
      </w:r>
      <w:r>
        <w:rPr>
          <w:rFonts w:hint="eastAsia"/>
        </w:rPr>
        <w:t>　　图表 9 2020-2025年主要产品的市场占有率及市场排名细分情况一览表</w:t>
      </w:r>
      <w:r>
        <w:rPr>
          <w:rFonts w:hint="eastAsia"/>
        </w:rPr>
        <w:br/>
      </w:r>
      <w:r>
        <w:rPr>
          <w:rFonts w:hint="eastAsia"/>
        </w:rPr>
        <w:t>　　图表 10 有机硅室温胶行业内主要生产企业情况</w:t>
      </w:r>
      <w:r>
        <w:rPr>
          <w:rFonts w:hint="eastAsia"/>
        </w:rPr>
        <w:br/>
      </w:r>
      <w:r>
        <w:rPr>
          <w:rFonts w:hint="eastAsia"/>
        </w:rPr>
        <w:t>　　图表 11 2025年我国制胶专用生产设备生产厂家销售市场份额</w:t>
      </w:r>
      <w:r>
        <w:rPr>
          <w:rFonts w:hint="eastAsia"/>
        </w:rPr>
        <w:br/>
      </w:r>
      <w:r>
        <w:rPr>
          <w:rFonts w:hint="eastAsia"/>
        </w:rPr>
        <w:t>　　图表 12 成都硅宝制胶专用生产设备用户情况</w:t>
      </w:r>
      <w:r>
        <w:rPr>
          <w:rFonts w:hint="eastAsia"/>
        </w:rPr>
        <w:br/>
      </w:r>
      <w:r>
        <w:rPr>
          <w:rFonts w:hint="eastAsia"/>
        </w:rPr>
        <w:t>　　图表 13 成都硅宝制胶专用生产设备2020-2025年出口情况</w:t>
      </w:r>
      <w:r>
        <w:rPr>
          <w:rFonts w:hint="eastAsia"/>
        </w:rPr>
        <w:br/>
      </w:r>
      <w:r>
        <w:rPr>
          <w:rFonts w:hint="eastAsia"/>
        </w:rPr>
        <w:t>　　图表 14 道康宁在中国合作投资项目</w:t>
      </w:r>
      <w:r>
        <w:rPr>
          <w:rFonts w:hint="eastAsia"/>
        </w:rPr>
        <w:br/>
      </w:r>
      <w:r>
        <w:rPr>
          <w:rFonts w:hint="eastAsia"/>
        </w:rPr>
        <w:t>　　图表 15 GE（现迈图有机硅）在中国投资情况</w:t>
      </w:r>
      <w:r>
        <w:rPr>
          <w:rFonts w:hint="eastAsia"/>
        </w:rPr>
        <w:br/>
      </w:r>
      <w:r>
        <w:rPr>
          <w:rFonts w:hint="eastAsia"/>
        </w:rPr>
        <w:t>　　图表 16 瓦克在中国投资情况</w:t>
      </w:r>
      <w:r>
        <w:rPr>
          <w:rFonts w:hint="eastAsia"/>
        </w:rPr>
        <w:br/>
      </w:r>
      <w:r>
        <w:rPr>
          <w:rFonts w:hint="eastAsia"/>
        </w:rPr>
        <w:t>　　图表 17 公司有机硅室温胶应用领域及主要用途一览表</w:t>
      </w:r>
      <w:r>
        <w:rPr>
          <w:rFonts w:hint="eastAsia"/>
        </w:rPr>
        <w:br/>
      </w:r>
      <w:r>
        <w:rPr>
          <w:rFonts w:hint="eastAsia"/>
        </w:rPr>
        <w:t>　　图表 18 公司制胶专用生产设备及用途一览表</w:t>
      </w:r>
      <w:r>
        <w:rPr>
          <w:rFonts w:hint="eastAsia"/>
        </w:rPr>
        <w:br/>
      </w:r>
      <w:r>
        <w:rPr>
          <w:rFonts w:hint="eastAsia"/>
        </w:rPr>
        <w:t>　　图表 19 单组分产品的生产</w:t>
      </w:r>
      <w:r>
        <w:rPr>
          <w:rFonts w:hint="eastAsia"/>
        </w:rPr>
        <w:br/>
      </w:r>
      <w:r>
        <w:rPr>
          <w:rFonts w:hint="eastAsia"/>
        </w:rPr>
        <w:t>　　图表 20 双组分产品的生产A组分生产工艺流程图</w:t>
      </w:r>
      <w:r>
        <w:rPr>
          <w:rFonts w:hint="eastAsia"/>
        </w:rPr>
        <w:br/>
      </w:r>
      <w:r>
        <w:rPr>
          <w:rFonts w:hint="eastAsia"/>
        </w:rPr>
        <w:t>　　图表 21 B组分生产工艺流程图</w:t>
      </w:r>
      <w:r>
        <w:rPr>
          <w:rFonts w:hint="eastAsia"/>
        </w:rPr>
        <w:br/>
      </w:r>
      <w:r>
        <w:rPr>
          <w:rFonts w:hint="eastAsia"/>
        </w:rPr>
        <w:t>　　图表 22 制胶专用设备的生产流程</w:t>
      </w:r>
      <w:r>
        <w:rPr>
          <w:rFonts w:hint="eastAsia"/>
        </w:rPr>
        <w:br/>
      </w:r>
      <w:r>
        <w:rPr>
          <w:rFonts w:hint="eastAsia"/>
        </w:rPr>
        <w:t>　　图表 23 硅宝科技利润表</w:t>
      </w:r>
      <w:r>
        <w:rPr>
          <w:rFonts w:hint="eastAsia"/>
        </w:rPr>
        <w:br/>
      </w:r>
      <w:r>
        <w:rPr>
          <w:rFonts w:hint="eastAsia"/>
        </w:rPr>
        <w:t>　　图表 24 硅宝科技财务指标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b4b0d6be6430a" w:history="1">
        <w:r>
          <w:rPr>
            <w:rStyle w:val="Hyperlink"/>
          </w:rPr>
          <w:t>中国有机硅室温胶行业发展现状分析与市场前景预测报告（2025-2031年）</w:t>
        </w:r>
      </w:hyperlink>
      <w:r>
        <w:rPr>
          <w:color w:val="C00000"/>
        </w:rPr>
        <w:t>》，报告编号：</w:t>
      </w:r>
      <w:r>
        <w:rPr>
          <w:rFonts w:hint="eastAsia"/>
          <w:color w:val="C00000"/>
        </w:rPr>
        <w:t>2316197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8b4b0d6be6430a" w:history="1">
        <w:r>
          <w:rPr>
            <w:rStyle w:val="Hyperlink"/>
          </w:rPr>
          <w:t>https://www.20087.com/7/19/YouJiGuiShiWenJiaoWeiLaiFaZhanQu.html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热点：单组份室温固化硅橡胶、有机硅室温胶对身体有害吗、有机硅压敏胶配方、有机硅室温胶有害吗、有机硅107胶是什么、有机硅室温胶价格走势、热固复合硅质保温板、有机硅胶耐温、硅宝科技有限公司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00178d45a413b" w:history="1">
      <w:r>
        <w:rPr>
          <w:rStyle w:val="Hyperlink"/>
        </w:rPr>
        <w:t>中国有机硅室温胶行业发展现状分析与市场前景预测报告（2025-2031年）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YouJiGuiShiWenJiaoWeiLaiFaZhanQu.html" TargetMode="External" Id="Rb68b4b0d6be6430a" /></Relationships>
</file>

<file path=word/_rels/header2.xml.rels>&#65279;<?xml version="1.0" encoding="utf-8"?><Relationships xmlns="http://schemas.openxmlformats.org/package/2006/relationships"><Relationship Type="http://schemas.openxmlformats.org/officeDocument/2006/relationships/hyperlink" Target="https://www.20087.com/7/19/YouJiGuiShiWenJiaoWeiLaiFaZhanQu.html" TargetMode="External" Id="Rebf00178d45a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2025-05-22T03:26:00Z</dcterms:created>
  <dcterms:modified xsi:type="dcterms:W3CDTF">2025-05-22T04:26:00Z</dcterms:modified>
  <dc:subject>中国有机硅室温胶行业发展现状分析与市场前景预测报告（2025-2031年）</dc:subject>
  <dc:title>中国有机硅室温胶行业发展现状分析与市场前景预测报告（2025-2031年）</dc:title>
  <cp:keywords>中国有机硅室温胶行业发展现状分析与市场前景预测报告（2025-2031年）</cp:keywords>
  <dc:description>中国有机硅室温胶行业发展现状分析与市场前景预测报告（2025-2031年）</dc:description>
</cp:coreProperties>
</file>