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f998ae19644a9" w:history="1">
              <w:r>
                <w:rPr>
                  <w:rStyle w:val="Hyperlink"/>
                </w:rPr>
                <w:t>2025-2031年中国丁戊橡胶市场现状与前景趋势报告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f998ae19644a9" w:history="1">
              <w:r>
                <w:rPr>
                  <w:rStyle w:val="Hyperlink"/>
                </w:rPr>
                <w:t>2025-2031年中国丁戊橡胶市场现状与前景趋势报告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f998ae19644a9" w:history="1">
                <w:r>
                  <w:rPr>
                    <w:rStyle w:val="Hyperlink"/>
                  </w:rPr>
                  <w:t>https://www.20087.com/8/69/DingWuXiangJiaoShiChangXianZhuangHeQianJing.html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戊橡胶是一种以丁二烯与戊烯为主要单体合成的合成橡胶材料，具备良好的耐低温性、弹性与加工性能，广泛应用于轮胎、胶管、胶带、密封件、减震器等橡胶制品领域，尤其在低温环境下表现出优于传统橡胶材料的性能优势。目前，丁戊橡胶的生产工艺已趋于成熟，部分产品已在特种轮胎、军工装备、汽车零部件等领域实现应用突破。随着新能源汽车、航空航天、轨道交通等高端制造产业的快速发展，丁戊橡胶在耐候性、抗疲劳性与环保性能方面持续优化。然而，行业仍面临原材料供应波动、产品性能与高端橡胶（如硅橡胶、氟橡胶）相比仍有一定差距、市场认知度不高、下游应用拓展缓慢等问题，影响其在战略新兴产业中的竞争力。</w:t>
      </w:r>
      <w:r>
        <w:rPr>
          <w:rFonts w:hint="eastAsia"/>
        </w:rPr>
        <w:br/>
      </w:r>
      <w:r>
        <w:rPr>
          <w:rFonts w:hint="eastAsia"/>
        </w:rPr>
        <w:t>　　未来，丁戊橡胶将朝着高性能化、功能化与绿色化方向持续发展。随着聚合工艺优化、纳米改性技术、环保助剂与生物基原料的融合应用，该材料将在耐高温性、耐磨性与环境友好性方面实现更大突破，拓展其在电动汽车轮胎、高铁减震、低温密封等新兴领域的应用边界。同时，与绿色橡胶助剂、可降解配方、低碳生产工艺的深度融合将推动其向可持续橡胶材料方向升级，增强其在循环经济与绿色制造体系中的地位。在政策层面，随着国家对新材料自立自强、绿色化工、橡胶产业升级与新能源汽车配套材料的支持，丁戊橡胶行业将在关键技术攻关、标准体系建设、产业链协同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f998ae19644a9" w:history="1">
        <w:r>
          <w:rPr>
            <w:rStyle w:val="Hyperlink"/>
          </w:rPr>
          <w:t>2025-2031年中国丁戊橡胶市场现状与前景趋势报告</w:t>
        </w:r>
      </w:hyperlink>
      <w:r>
        <w:rPr>
          <w:rFonts w:hint="eastAsia"/>
        </w:rPr>
        <w:t>》基于统计局、相关行业协会及科研机构的详实数据，系统分析了丁戊橡胶市场的规模现状、需求特征及价格走势。报告客观评估了丁戊橡胶行业技术水平及未来发展方向，对市场前景做出科学预测，并重点分析了丁戊橡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丁戊橡胶行业概述</w:t>
      </w:r>
      <w:r>
        <w:rPr>
          <w:rFonts w:hint="eastAsia"/>
        </w:rPr>
        <w:br/>
      </w:r>
      <w:r>
        <w:rPr>
          <w:rFonts w:hint="eastAsia"/>
        </w:rPr>
        <w:t>　　第一节 丁戊橡胶定义与分类</w:t>
      </w:r>
      <w:r>
        <w:rPr>
          <w:rFonts w:hint="eastAsia"/>
        </w:rPr>
        <w:br/>
      </w:r>
      <w:r>
        <w:rPr>
          <w:rFonts w:hint="eastAsia"/>
        </w:rPr>
        <w:t>　　第二节 丁戊橡胶应用领域</w:t>
      </w:r>
      <w:r>
        <w:rPr>
          <w:rFonts w:hint="eastAsia"/>
        </w:rPr>
        <w:br/>
      </w:r>
      <w:r>
        <w:rPr>
          <w:rFonts w:hint="eastAsia"/>
        </w:rPr>
        <w:t>　　第三节 丁戊橡胶行业经济指标分析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丁戊橡胶产业链及经营模式分析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三、丁戊橡胶销售模式及销售渠道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全球丁戊橡胶市场发展综述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2019-2024年全球丁戊橡胶市场规模与趋势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主要国家与地区丁戊橡胶市场分析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2025-2031年全球丁戊橡胶行业发展趋势与前景预测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中国丁戊橡胶行业市场分析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2024-2025年丁戊橡胶产能与投资动态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一、国内丁戊橡胶产能及利用情况</w:t>
      </w:r>
      <w:r>
        <w:rPr>
          <w:rFonts w:hint="eastAsia"/>
        </w:rPr>
        <w:br/>
      </w:r>
      <w:r>
        <w:rPr>
          <w:rFonts w:hint="eastAsia"/>
        </w:rPr>
        <w:t>　　　　二、丁戊橡胶产能扩张与投资动态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2025-2031年丁戊橡胶行业产量统计与趋势预测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一、2019-2024年丁戊橡胶行业产量数据统计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1、2019-2024年丁戊橡胶产量及增长趋势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2、2019-2024年丁戊橡胶细分产品产量及份额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二、影响丁戊橡胶产量的关键因素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三、2025-2031年丁戊橡胶产量预测</w:t>
      </w:r>
      <w:r>
        <w:rPr>
          <w:rFonts w:hint="eastAsia"/>
        </w:rPr>
        <w:br/>
      </w:r>
      <w:r>
        <w:rPr>
          <w:rFonts w:hint="eastAsia"/>
        </w:rPr>
        <w:t>　　第三节 2025-2031年丁戊橡胶市场需求与销售分析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一、2024-2025年丁戊橡胶行业需求现状</w:t>
      </w:r>
      <w:r>
        <w:rPr>
          <w:rFonts w:hint="eastAsia"/>
        </w:rPr>
        <w:br/>
      </w:r>
      <w:r>
        <w:rPr>
          <w:rFonts w:hint="eastAsia"/>
        </w:rPr>
        <w:t>　　　　二、丁戊橡胶客户群体与需求特点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三、2019-2024年丁戊橡胶行业销售规模分析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四、2025-2031年丁戊橡胶市场增长潜力与规模预测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中国丁戊橡胶细分市场与下游应用领域分析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丁戊橡胶细分市场分析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一、2024-2025年丁戊橡胶主要细分产品市场现状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丁戊橡胶下游应用与客户群体分析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一、2024-2025年丁戊橡胶各应用领域市场现状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2024-2025年丁戊橡胶行业技术发展现状及趋势分析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丁戊橡胶行业技术发展现状分析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国内外丁戊橡胶行业技术差异与原因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丁戊橡胶行业技术发展方向、趋势预测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提升丁戊橡胶行业技术能力策略建议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丁戊橡胶价格机制与竞争策略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一、2019-2024年丁戊橡胶市场价格走势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丁戊橡胶定价策略与方法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2025-2031年丁戊橡胶价格竞争态势与趋势预测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中国丁戊橡胶行业重点区域市场研究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2024-2025年重点区域丁戊橡胶市场发展概况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二、2019-2024年丁戊橡胶市场需求规模情况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三、2025-2031年丁戊橡胶行业发展潜力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二、2019-2024年丁戊橡胶市场需求规模情况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三、2025-2031年丁戊橡胶行业发展潜力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二、2019-2024年丁戊橡胶市场需求规模情况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三、2025-2031年丁戊橡胶行业发展潜力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二、2019-2024年丁戊橡胶市场需求规模情况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三、2025-2031年丁戊橡胶行业发展潜力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二、2019-2024年丁戊橡胶市场需求规模情况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三、2025-2031年丁戊橡胶行业发展潜力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2019-2024年中国丁戊橡胶行业进出口情况分析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丁戊橡胶行业进口情况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一、2019-2024年丁戊橡胶进口规模及增长情况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二、丁戊橡胶主要进口来源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丁戊橡胶行业出口情况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一、2019-2024年丁戊橡胶出口规模及增长情况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二、丁戊橡胶主要出口目的地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2019-2024年中国丁戊橡胶行业总体发展与财务状况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2019-2024年中国丁戊橡胶行业规模情况</w:t>
      </w:r>
      <w:r>
        <w:rPr>
          <w:rFonts w:hint="eastAsia"/>
        </w:rPr>
        <w:br/>
      </w:r>
      <w:r>
        <w:rPr>
          <w:rFonts w:hint="eastAsia"/>
        </w:rPr>
        <w:t>　　　　一、丁戊橡胶行业企业数量规模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二、丁戊橡胶行业从业人员规模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三、丁戊橡胶行业市场敏感性分析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2019-2024年中国丁戊橡胶行业财务能力分析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一、丁戊橡胶行业盈利能力</w:t>
      </w:r>
      <w:r>
        <w:rPr>
          <w:rFonts w:hint="eastAsia"/>
        </w:rPr>
        <w:br/>
      </w:r>
      <w:r>
        <w:rPr>
          <w:rFonts w:hint="eastAsia"/>
        </w:rPr>
        <w:t>　　　　二、丁戊橡胶行业偿债能力</w:t>
      </w:r>
      <w:r>
        <w:rPr>
          <w:rFonts w:hint="eastAsia"/>
        </w:rPr>
        <w:br/>
      </w:r>
      <w:r>
        <w:rPr>
          <w:rFonts w:hint="eastAsia"/>
        </w:rPr>
        <w:t>　　　　三、丁戊橡胶行业营运能力</w:t>
      </w:r>
      <w:r>
        <w:rPr>
          <w:rFonts w:hint="eastAsia"/>
        </w:rPr>
        <w:br/>
      </w:r>
      <w:r>
        <w:rPr>
          <w:rFonts w:hint="eastAsia"/>
        </w:rPr>
        <w:t>　　　　四、丁戊橡胶行业发展能力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丁戊橡胶行业重点企业调研分析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二、企业丁戊橡胶业务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二、企业丁戊橡胶业务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二、企业丁戊橡胶业务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二、企业丁戊橡胶业务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二、企业丁戊橡胶业务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二、企业丁戊橡胶业务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中国丁戊橡胶行业竞争格局分析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丁戊橡胶行业竞争格局总览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2024-2025年丁戊橡胶行业竞争力分析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2019-2024年丁戊橡胶行业企业并购活动分析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2024-2025年丁戊橡胶行业会展与招投标活动分析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一、丁戊橡胶行业会展活动及其市场影响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2025年中国丁戊橡胶企业发展企业发展策略与建议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丁戊橡胶销售模式与渠道策略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丁戊橡胶品牌与市场推广策略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丁戊橡胶研发投入与技术创新能力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丁戊橡胶合作联盟与资源整合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中国丁戊橡胶行业风险与对策</w:t>
      </w:r>
      <w:r>
        <w:rPr>
          <w:rFonts w:hint="eastAsia"/>
        </w:rPr>
        <w:br/>
      </w:r>
      <w:r>
        <w:rPr>
          <w:rFonts w:hint="eastAsia"/>
        </w:rPr>
        <w:t>　　第一节 丁戊橡胶行业SWOT分析</w:t>
      </w:r>
      <w:r>
        <w:rPr>
          <w:rFonts w:hint="eastAsia"/>
        </w:rPr>
        <w:br/>
      </w:r>
      <w:r>
        <w:rPr>
          <w:rFonts w:hint="eastAsia"/>
        </w:rPr>
        <w:t>　　　　一、丁戊橡胶行业优势</w:t>
      </w:r>
      <w:r>
        <w:rPr>
          <w:rFonts w:hint="eastAsia"/>
        </w:rPr>
        <w:br/>
      </w:r>
      <w:r>
        <w:rPr>
          <w:rFonts w:hint="eastAsia"/>
        </w:rPr>
        <w:t>　　　　二、丁戊橡胶行业劣势</w:t>
      </w:r>
      <w:r>
        <w:rPr>
          <w:rFonts w:hint="eastAsia"/>
        </w:rPr>
        <w:br/>
      </w:r>
      <w:r>
        <w:rPr>
          <w:rFonts w:hint="eastAsia"/>
        </w:rPr>
        <w:t>　　　　三、丁戊橡胶市场机会</w:t>
      </w:r>
      <w:r>
        <w:rPr>
          <w:rFonts w:hint="eastAsia"/>
        </w:rPr>
        <w:br/>
      </w:r>
      <w:r>
        <w:rPr>
          <w:rFonts w:hint="eastAsia"/>
        </w:rPr>
        <w:t>　　　　四、丁戊橡胶市场威胁</w:t>
      </w:r>
      <w:r>
        <w:rPr>
          <w:rFonts w:hint="eastAsia"/>
        </w:rPr>
        <w:br/>
      </w:r>
      <w:r>
        <w:rPr>
          <w:rFonts w:hint="eastAsia"/>
        </w:rPr>
        <w:t>　　第二节 丁戊橡胶行业风险及对策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2025-2031年中国丁戊橡胶行业前景与发展趋势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2024-2025年丁戊橡胶行业发展环境分析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一、丁戊橡胶行业主管部门与监管体制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二、丁戊橡胶行业主要法律法规及政策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三、丁戊橡胶行业标准与质量监管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2025-2031年丁戊橡胶行业发展趋势与方向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2025-2031年丁戊橡胶行业发展潜力与机遇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丁戊橡胶行业研究结论与建议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中⋅智⋅林⋅丁戊橡胶行业发展建议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丁戊橡胶行业历程</w:t>
      </w:r>
      <w:r>
        <w:rPr>
          <w:rFonts w:hint="eastAsia"/>
        </w:rPr>
        <w:br/>
      </w:r>
      <w:r>
        <w:rPr>
          <w:rFonts w:hint="eastAsia"/>
        </w:rPr>
        <w:t>　　图表 丁戊橡胶行业生命周期</w:t>
      </w:r>
      <w:r>
        <w:rPr>
          <w:rFonts w:hint="eastAsia"/>
        </w:rPr>
        <w:br/>
      </w:r>
      <w:r>
        <w:rPr>
          <w:rFonts w:hint="eastAsia"/>
        </w:rPr>
        <w:t>　　图表 丁戊橡胶行业产业链分析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2019-2024年中国丁戊橡胶行业市场规模及增长情况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2019-2024年丁戊橡胶行业市场容量分析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2019-2024年中国丁戊橡胶行业产能统计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2019-2024年中国丁戊橡胶行业产量及增长趋势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2019-2024年中国丁戊橡胶市场需求量及增速统计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2024年中国丁戊橡胶行业需求领域分布格局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2019-2024年中国丁戊橡胶行业销售收入分析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2019-2024年中国丁戊橡胶行业盈利情况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2019-2024年中国丁戊橡胶行业利润总额统计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2019-2024年中国丁戊橡胶进口数量分析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2019-2024年中国丁戊橡胶进口金额分析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2019-2024年中国丁戊橡胶出口数量分析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2019-2024年中国丁戊橡胶出口金额分析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2024年中国丁戊橡胶进口国家及地区分析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2024年中国丁戊橡胶出口国家及地区分析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2019-2024年中国丁戊橡胶行业企业数量情况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2019-2024年中国丁戊橡胶行业企业平均规模情况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**地区丁戊橡胶行业市场需求情况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丁戊橡胶重点企业（一）基本信息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丁戊橡胶重点企业（一）经营情况分析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丁戊橡胶重点企业（一）主要经济指标情况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丁戊橡胶重点企业（一）盈利能力情况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丁戊橡胶重点企业（一）偿债能力情况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丁戊橡胶重点企业（一）运营能力情况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丁戊橡胶重点企业（一）成长能力情况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丁戊橡胶重点企业（二）基本信息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丁戊橡胶重点企业（二）经营情况分析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丁戊橡胶重点企业（二）主要经济指标情况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丁戊橡胶重点企业（二）盈利能力情况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丁戊橡胶重点企业（二）偿债能力情况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丁戊橡胶重点企业（二）运营能力情况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丁戊橡胶重点企业（二）成长能力情况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丁戊橡胶重点企业（三）基本信息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丁戊橡胶重点企业（三）经营情况分析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丁戊橡胶重点企业（三）主要经济指标情况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丁戊橡胶重点企业（三）盈利能力情况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丁戊橡胶重点企业（三）偿债能力情况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丁戊橡胶重点企业（三）运营能力情况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丁戊橡胶重点企业（三）成长能力情况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2025-2031年中国丁戊橡胶行业产能预测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2025-2031年中国丁戊橡胶行业产量预测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2025-2031年中国丁戊橡胶市场需求量预测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2025-2031年中国丁戊橡胶行业供需平衡预测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2025-2031年中国丁戊橡胶行业市场容量预测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2025-2031年中国丁戊橡胶行业市场规模预测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2025-2031年中国丁戊橡胶市场前景分析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2025-2031年中国丁戊橡胶行业发展趋势预测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f998ae19644a9" w:history="1">
        <w:r>
          <w:rPr>
            <w:rStyle w:val="Hyperlink"/>
          </w:rPr>
          <w:t>2025-2031年中国丁戊橡胶市场现状与前景趋势报告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f998ae19644a9" w:history="1">
        <w:r>
          <w:rPr>
            <w:rStyle w:val="Hyperlink"/>
          </w:rPr>
          <w:t>https://www.20087.com/8/69/DingWuXiangJiaoShiChangXianZhuangHeQianJing.html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3d564d24d4ed5" w:history="1">
      <w:r>
        <w:rPr>
          <w:rStyle w:val="Hyperlink"/>
        </w:rPr>
        <w:t>2025-2031年中国丁戊橡胶市场现状与前景趋势报告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ngWuXiangJiaoShiChangXianZhuangHeQianJing.html" TargetMode="External" Id="R6cdf998ae196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ngWuXiangJiaoShiChangXianZhuangHeQianJing.html" TargetMode="External" Id="R1a33d564d24d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2025-07-19T02:40:14Z</dcterms:created>
  <dcterms:modified xsi:type="dcterms:W3CDTF">2025-07-19T03:40:14Z</dcterms:modified>
  <dc:subject>2025-2031年中国丁戊橡胶市场现状与前景趋势报告</dc:subject>
  <dc:title>2025-2031年中国丁戊橡胶市场现状与前景趋势报告</dc:title>
  <cp:keywords>2025-2031年中国丁戊橡胶市场现状与前景趋势报告</cp:keywords>
  <dc:description>2025-2031年中国丁戊橡胶市场现状与前景趋势报告</dc:description>
</cp:coreProperties>
</file>