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ec727ad64f1f" w:history="1">
              <w:r>
                <w:rPr>
                  <w:rStyle w:val="Hyperlink"/>
                </w:rPr>
                <w:t>全球与中国鸟氨酸行业现状分析及发展前景预测报告（2025-2031年）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ec727ad64f1f" w:history="1">
              <w:r>
                <w:rPr>
                  <w:rStyle w:val="Hyperlink"/>
                </w:rPr>
                <w:t>全球与中国鸟氨酸行业现状分析及发展前景预测报告（2025-2031年）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bec727ad64f1f" w:history="1">
                <w:r>
                  <w:rPr>
                    <w:rStyle w:val="Hyperlink"/>
                  </w:rPr>
                  <w:t>https://www.20087.com/9/39/NiaoAnSuanHangYeQianJing.html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是一种非必需氨基酸，在生物体内参与尿素循环，帮助清除体内氨，同时在运动营养和肝病治疗中扮演重要角色。近年来，随着对鸟氨酸生物学作用的深入研究，其在提高运动表现、促进肌肉恢复和改善肝功能等方面的应用得到了更多关注。鸟氨酸补充剂市场也随着健身和健康意识的提高而扩张。</w:t>
      </w:r>
      <w:r>
        <w:rPr>
          <w:rFonts w:hint="eastAsia"/>
        </w:rPr>
        <w:br/>
      </w:r>
      <w:r>
        <w:rPr>
          <w:rFonts w:hint="eastAsia"/>
        </w:rPr>
        <w:t>　　未来，鸟氨酸的研究和应用将更加注重精准营养和个性化健康。精准营养趋势体现在通过基因检测和代谢组学分析，识别不同个体对鸟氨酸的响应差异，以实现个性化补充。个性化健康趋势则意味着探索鸟氨酸在特定健康状态（如肝硬化、慢性疲劳综合征）中的作用，以及与其他营养素和生活方式因素的相互作用，以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ec727ad64f1f" w:history="1">
        <w:r>
          <w:rPr>
            <w:rStyle w:val="Hyperlink"/>
          </w:rPr>
          <w:t>全球与中国鸟氨酸行业现状分析及发展前景预测报告（2025-2031年）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鸟氨酸行业的市场规模、需求动态及产业链结构。报告详细解析了鸟氨酸市场价格变化、行业竞争格局及重点企业的经营现状，并对未来市场前景与发展趋势进行了科学预测。同时，报告通过细分市场领域，评估了鸟氨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按照不同产品类型，鸟氨酸主要可以分为如下几个类别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全球不同产品类型鸟氨酸销售额增长趋势2020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从不同应用，鸟氨酸主要包括如下几个方面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全球不同应用鸟氨酸销售额增长趋势2020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鸟氨酸行业背景、发展历史、现状及趋势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鸟氨酸行业目前现状分析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鸟氨酸发展趋势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全球鸟氨酸总体规模分析</w:t>
      </w:r>
      <w:r>
        <w:rPr>
          <w:rFonts w:hint="eastAsia"/>
        </w:rPr>
        <w:br/>
      </w:r>
      <w:r>
        <w:rPr>
          <w:rFonts w:hint="eastAsia"/>
        </w:rPr>
        <w:t>　　2.1 全球鸟氨酸供需现状及预测（2020-2031）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全球鸟氨酸产能、产量、产能利用率及发展趋势（2020-2031）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全球鸟氨酸产量、需求量及发展趋势（2020-2031）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全球主要地区鸟氨酸产量及发展趋势（2020-2031）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全球主要地区鸟氨酸产量（2020-2025）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全球主要地区鸟氨酸产量（2025-2031）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全球主要地区鸟氨酸产量市场份额（2020-2031）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中国鸟氨酸供需现状及预测（2020-2031）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中国鸟氨酸产能、产量、产能利用率及发展趋势（2020-2031）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中国鸟氨酸产量、市场需求量及发展趋势（2020-2031）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全球鸟氨酸销量及销售额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全球市场鸟氨酸销售额（2020-2031）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全球市场鸟氨酸销量（2020-2031）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全球市场鸟氨酸价格趋势（2020-2031）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全球市场主要厂家鸟氨酸产能市场份额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全球市场主要厂家鸟氨酸销量（2020-2025）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全球市场主要厂家鸟氨酸销量（2020-2025）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全球市场主要厂家鸟氨酸销售收入（2020-2025）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全球市场主要厂家鸟氨酸销售价格（2020-2025）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2025年全球主要厂家鸟氨酸收入排名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中国市场主要厂家鸟氨酸销量（2020-2025）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中国市场主要厂家鸟氨酸销量（2020-2025）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中国市场主要厂家鸟氨酸销售收入（2020-2025）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2025年中国主要厂家鸟氨酸收入排名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中国市场主要厂家鸟氨酸销售价格（2020-2025）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全球主要厂家鸟氨酸总部及产地分布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全球主要厂家成立时间及鸟氨酸商业化日期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全球主要厂家鸟氨酸产品类型及应用</w:t>
      </w:r>
      <w:r>
        <w:rPr>
          <w:rFonts w:hint="eastAsia"/>
        </w:rPr>
        <w:br/>
      </w:r>
      <w:r>
        <w:rPr>
          <w:rFonts w:hint="eastAsia"/>
        </w:rPr>
        <w:t>　　3.7 鸟氨酸行业集中度、竞争程度分析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鸟氨酸行业集中度分析：2025年全球Top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全球鸟氨酸第一梯队、第二梯队和第三梯队厂家（品牌）及市场份额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全球鸟氨酸主要地区分析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全球主要地区鸟氨酸市场规模分析：2020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全球主要地区鸟氨酸销售收入及市场份额（2020-2025年）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全球主要地区鸟氨酸销售收入预测（2025-2031年）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全球主要地区鸟氨酸销量分析：2020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全球主要地区鸟氨酸销量及市场份额（2020-2025年）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全球主要地区鸟氨酸销量及市场份额预测（2025-2031）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北美市场鸟氨酸销量、收入及增长率（2020-2031）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欧洲市场鸟氨酸销量、收入及增长率（2020-2031）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中国市场鸟氨酸销量、收入及增长率（2020-2031）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日本市场鸟氨酸销量、收入及增长率（2020-2031）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韩国市场鸟氨酸销量、收入及增长率（2020-2031）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全球鸟氨酸主要厂家分析</w:t>
      </w:r>
      <w:r>
        <w:rPr>
          <w:rFonts w:hint="eastAsia"/>
        </w:rPr>
        <w:br/>
      </w:r>
      <w:r>
        <w:rPr>
          <w:rFonts w:hint="eastAsia"/>
        </w:rPr>
        <w:t>　　5.1 鸟氨酸厂家（一）</w:t>
      </w:r>
      <w:r>
        <w:rPr>
          <w:rFonts w:hint="eastAsia"/>
        </w:rPr>
        <w:br/>
      </w:r>
      <w:r>
        <w:rPr>
          <w:rFonts w:hint="eastAsia"/>
        </w:rPr>
        <w:t>　　　　5.1.1 鸟氨酸厂家（一）基本信息、鸟氨酸生产基地、销售区域、竞争对手及市场地位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鸟氨酸厂家（一）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鸟氨酸厂家（一）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鸟氨酸厂家（一）公司简介及主要业务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鸟氨酸厂家（一）企业最新动态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鸟氨酸厂家（二）</w:t>
      </w:r>
      <w:r>
        <w:rPr>
          <w:rFonts w:hint="eastAsia"/>
        </w:rPr>
        <w:br/>
      </w:r>
      <w:r>
        <w:rPr>
          <w:rFonts w:hint="eastAsia"/>
        </w:rPr>
        <w:t>　　　　5.2.1 鸟氨酸厂家（二）基本信息、鸟氨酸生产基地、销售区域、竞争对手及市场地位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鸟氨酸厂家（二）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鸟氨酸厂家（二）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鸟氨酸厂家（二）公司简介及主要业务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鸟氨酸厂家（二）企业最新动态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鸟氨酸厂家（三）</w:t>
      </w:r>
      <w:r>
        <w:rPr>
          <w:rFonts w:hint="eastAsia"/>
        </w:rPr>
        <w:br/>
      </w:r>
      <w:r>
        <w:rPr>
          <w:rFonts w:hint="eastAsia"/>
        </w:rPr>
        <w:t>　　　　5.3.1 鸟氨酸厂家（三）基本信息、鸟氨酸生产基地、销售区域、竞争对手及市场地位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鸟氨酸厂家（三）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鸟氨酸厂家（三）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鸟氨酸厂家（三）公司简介及主要业务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鸟氨酸厂家（三）企业最新动态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鸟氨酸厂家（四）</w:t>
      </w:r>
      <w:r>
        <w:rPr>
          <w:rFonts w:hint="eastAsia"/>
        </w:rPr>
        <w:br/>
      </w:r>
      <w:r>
        <w:rPr>
          <w:rFonts w:hint="eastAsia"/>
        </w:rPr>
        <w:t>　　　　5.4.1 鸟氨酸厂家（四）基本信息、鸟氨酸生产基地、销售区域、竞争对手及市场地位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鸟氨酸厂家（四）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鸟氨酸厂家（四）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鸟氨酸厂家（四）公司简介及主要业务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鸟氨酸厂家（四）企业最新动态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鸟氨酸厂家（五）</w:t>
      </w:r>
      <w:r>
        <w:rPr>
          <w:rFonts w:hint="eastAsia"/>
        </w:rPr>
        <w:br/>
      </w:r>
      <w:r>
        <w:rPr>
          <w:rFonts w:hint="eastAsia"/>
        </w:rPr>
        <w:t>　　　　5.5.1 鸟氨酸厂家（五）基本信息、鸟氨酸生产基地、销售区域、竞争对手及市场地位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鸟氨酸厂家（五）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鸟氨酸厂家（五）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鸟氨酸厂家（五）公司简介及主要业务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鸟氨酸厂家（五）企业最新动态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鸟氨酸厂家（六）</w:t>
      </w:r>
      <w:r>
        <w:rPr>
          <w:rFonts w:hint="eastAsia"/>
        </w:rPr>
        <w:br/>
      </w:r>
      <w:r>
        <w:rPr>
          <w:rFonts w:hint="eastAsia"/>
        </w:rPr>
        <w:t>　　　　5.6.1 鸟氨酸厂家（六）基本信息、鸟氨酸生产基地、销售区域、竞争对手及市场地位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鸟氨酸厂家（六）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鸟氨酸厂家（六）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鸟氨酸厂家（六）公司简介及主要业务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鸟氨酸厂家（六）企业最新动态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鸟氨酸厂家（七）</w:t>
      </w:r>
      <w:r>
        <w:rPr>
          <w:rFonts w:hint="eastAsia"/>
        </w:rPr>
        <w:br/>
      </w:r>
      <w:r>
        <w:rPr>
          <w:rFonts w:hint="eastAsia"/>
        </w:rPr>
        <w:t>　　　　5.7.1 鸟氨酸厂家（七）基本信息、鸟氨酸生产基地、销售区域、竞争对手及市场地位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鸟氨酸厂家（七）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鸟氨酸厂家（七）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鸟氨酸厂家（七）公司简介及主要业务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鸟氨酸厂家（七）企业最新动态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鸟氨酸厂家（八）</w:t>
      </w:r>
      <w:r>
        <w:rPr>
          <w:rFonts w:hint="eastAsia"/>
        </w:rPr>
        <w:br/>
      </w:r>
      <w:r>
        <w:rPr>
          <w:rFonts w:hint="eastAsia"/>
        </w:rPr>
        <w:t>　　　　5.8.1 鸟氨酸厂家（八）基本信息、鸟氨酸生产基地、销售区域、竞争对手及市场地位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鸟氨酸厂家（八）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鸟氨酸厂家（八） 鸟氨酸销量、收入、价格及毛利率（2020-2025）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鸟氨酸厂家（八）公司简介及主要业务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鸟氨酸厂家（八）企业最新动态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不同产品类型鸟氨酸分析</w:t>
      </w:r>
      <w:r>
        <w:rPr>
          <w:rFonts w:hint="eastAsia"/>
        </w:rPr>
        <w:br/>
      </w:r>
      <w:r>
        <w:rPr>
          <w:rFonts w:hint="eastAsia"/>
        </w:rPr>
        <w:t>　　6.1 全球不同产品类型鸟氨酸销量（2020-2031）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全球不同产品类型鸟氨酸销量及市场份额（2020-2025）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全球不同产品类型鸟氨酸销量预测（2025-2031）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全球不同产品类型鸟氨酸收入（2020-2031）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全球不同产品类型鸟氨酸收入及市场份额（2020-2025）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全球不同产品类型鸟氨酸收入预测（2025-2031）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全球不同产品类型鸟氨酸价格走势（2020-2031）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不同应用鸟氨酸分析</w:t>
      </w:r>
      <w:r>
        <w:rPr>
          <w:rFonts w:hint="eastAsia"/>
        </w:rPr>
        <w:br/>
      </w:r>
      <w:r>
        <w:rPr>
          <w:rFonts w:hint="eastAsia"/>
        </w:rPr>
        <w:t>　　7.1 全球不同应用鸟氨酸销量（2020-2031）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全球不同应用鸟氨酸销量及市场份额（2020-2025）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全球不同应用鸟氨酸销量预测（2025-2031）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全球不同应用鸟氨酸收入（2020-2031）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全球不同应用鸟氨酸收入及市场份额（2020-2025）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全球不同应用鸟氨酸收入预测（2025-2031）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全球不同应用鸟氨酸价格走势（2020-2031）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鸟氨酸产业链分析</w:t>
      </w:r>
      <w:r>
        <w:rPr>
          <w:rFonts w:hint="eastAsia"/>
        </w:rPr>
        <w:br/>
      </w:r>
      <w:r>
        <w:rPr>
          <w:rFonts w:hint="eastAsia"/>
        </w:rPr>
        <w:t>　　8.2 鸟氨酸产业上游供应分析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鸟氨酸下游典型客户</w:t>
      </w:r>
      <w:r>
        <w:rPr>
          <w:rFonts w:hint="eastAsia"/>
        </w:rPr>
        <w:br/>
      </w:r>
      <w:r>
        <w:rPr>
          <w:rFonts w:hint="eastAsia"/>
        </w:rPr>
        <w:t>　　8.4 鸟氨酸销售渠道分析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鸟氨酸行业发展机遇及主要驱动因素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鸟氨酸行业发展面临的风险</w:t>
      </w:r>
      <w:r>
        <w:rPr>
          <w:rFonts w:hint="eastAsia"/>
        </w:rPr>
        <w:br/>
      </w:r>
      <w:r>
        <w:rPr>
          <w:rFonts w:hint="eastAsia"/>
        </w:rPr>
        <w:t>　　9.3 鸟氨酸行业政策分析</w:t>
      </w:r>
      <w:r>
        <w:rPr>
          <w:rFonts w:hint="eastAsia"/>
        </w:rPr>
        <w:br/>
      </w:r>
      <w:r>
        <w:rPr>
          <w:rFonts w:hint="eastAsia"/>
        </w:rPr>
        <w:t>　　9.4 鸟氨酸中国企业SWOT分析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鸟氨酸产品图片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全球不同产品类型鸟氨酸销售额2020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全球不同产品类型鸟氨酸市场份额2024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全球不同应用鸟氨酸销售额2020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全球不同应用鸟氨酸市场份额2024 VS 2025</w:t>
      </w:r>
      <w:r>
        <w:rPr>
          <w:rFonts w:hint="eastAsia"/>
        </w:rPr>
        <w:br/>
      </w:r>
      <w:r>
        <w:rPr>
          <w:rFonts w:hint="eastAsia"/>
        </w:rPr>
        <w:t>　　图 全球鸟氨酸产能、产量、产能利用率及发展趋势（2020-2031）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全球鸟氨酸产量、需求量及发展趋势（2020-2031）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全球主要地区鸟氨酸产量市场份额（2020-2031）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中国鸟氨酸产能、产量、产能利用率及发展趋势（2020-2031）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中国鸟氨酸产量、市场需求量及发展趋势（2020-2031）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全球鸟氨酸市场销售额及增长率:（2020-2031）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全球市场鸟氨酸市场规模：2020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全球市场鸟氨酸销量及增长率（2020-2031）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全球市场鸟氨酸价格趋势（2020-2031）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2025年全球市场主要厂家鸟氨酸销量市场份额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2025年全球市场主要厂家鸟氨酸收入市场份额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2025年中国市场主要厂家鸟氨酸销量市场份额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2025年中国市场主要厂家鸟氨酸收入市场份额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2025年全球前五大厂家鸟氨酸市场份额</w:t>
      </w:r>
      <w:r>
        <w:rPr>
          <w:rFonts w:hint="eastAsia"/>
        </w:rPr>
        <w:br/>
      </w:r>
      <w:r>
        <w:rPr>
          <w:rFonts w:hint="eastAsia"/>
        </w:rPr>
        <w:t>　　图 2025年全球鸟氨酸第一梯队、第二梯队和第三梯队厂家（品牌）及市场份额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全球主要地区鸟氨酸销售收入（2020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全球主要地区鸟氨酸销售收入市场份额（2024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北美市场鸟氨酸销量及增长率（2020-2031）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北美市场鸟氨酸收入及增长率（2020-2031）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欧洲市场鸟氨酸销量及增长率（2020-2031）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欧洲市场鸟氨酸收入及增长率（2020-2031）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中国市场鸟氨酸销量及增长率（2020-2031）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中国市场鸟氨酸收入及增长率（2020-2031）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日本市场鸟氨酸销量及增长率（2020-2031）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日本市场鸟氨酸收入及增长率（2020-2031）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韩国市场鸟氨酸销量及增长率（2020-2031）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韩国市场鸟氨酸收入及增长率（2020-2031）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全球不同产品类型鸟氨酸价格走势（2020-2031）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全球不同应用鸟氨酸价格走势（2020-2031）</w:t>
      </w:r>
      <w:r>
        <w:rPr>
          <w:rFonts w:hint="eastAsia"/>
        </w:rPr>
        <w:br/>
      </w:r>
      <w:r>
        <w:rPr>
          <w:rFonts w:hint="eastAsia"/>
        </w:rPr>
        <w:t>　　图 鸟氨酸产业链</w:t>
      </w:r>
      <w:r>
        <w:rPr>
          <w:rFonts w:hint="eastAsia"/>
        </w:rPr>
        <w:br/>
      </w:r>
      <w:r>
        <w:rPr>
          <w:rFonts w:hint="eastAsia"/>
        </w:rPr>
        <w:t>　　图 鸟氨酸中国企业SWOT分析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全球不同产品类型鸟氨酸销售额增长（CAGR）趋势2020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鸟氨酸行业目前发展现状</w:t>
      </w:r>
      <w:r>
        <w:rPr>
          <w:rFonts w:hint="eastAsia"/>
        </w:rPr>
        <w:br/>
      </w:r>
      <w:r>
        <w:rPr>
          <w:rFonts w:hint="eastAsia"/>
        </w:rPr>
        <w:t>　　表 鸟氨酸发展趋势</w:t>
      </w:r>
      <w:r>
        <w:rPr>
          <w:rFonts w:hint="eastAsia"/>
        </w:rPr>
        <w:br/>
      </w:r>
      <w:r>
        <w:rPr>
          <w:rFonts w:hint="eastAsia"/>
        </w:rPr>
        <w:t>　　表 全球主要地区鸟氨酸产量增速（CAGR）：2020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全球主要地区鸟氨酸产量（2020-2025）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全球主要地区鸟氨酸产量（2025-2031）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全球主要地区鸟氨酸产量市场份额（2020-2025）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全球主要地区鸟氨酸产量市场份额（2025-2031）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全球市场主要厂家鸟氨酸产能（2024-2025）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全球市场主要厂家鸟氨酸销售价格（2020-2025）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2025年全球主要厂家鸟氨酸收入排名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中国市场主要厂家鸟氨酸销量（2020-2025）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中国市场主要厂家鸟氨酸销量市场份额（2020-2025）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中国市场主要厂家鸟氨酸销售收入（2020-2025）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中国市场主要厂家鸟氨酸销售收入市场份额（2020-2025）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2025年中国主要厂家鸟氨酸收入排名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中国市场主要厂家鸟氨酸销售价格（2020-2025）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全球主要厂家鸟氨酸总部及产地分布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全球主要厂家成立时间及鸟氨酸商业化日期</w:t>
      </w:r>
      <w:r>
        <w:rPr>
          <w:rFonts w:hint="eastAsia"/>
        </w:rPr>
        <w:br/>
      </w:r>
      <w:r>
        <w:rPr>
          <w:rFonts w:hint="eastAsia"/>
        </w:rPr>
        <w:t>　　表 全球主要厂家鸟氨酸产品类型及应用</w:t>
      </w:r>
      <w:r>
        <w:rPr>
          <w:rFonts w:hint="eastAsia"/>
        </w:rPr>
        <w:br/>
      </w:r>
      <w:r>
        <w:rPr>
          <w:rFonts w:hint="eastAsia"/>
        </w:rPr>
        <w:t>　　表 2025年全球鸟氨酸主要厂家市场地位（第一梯队、第二梯队和第三梯队）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全球鸟氨酸市场投资、并购等现状分析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全球主要地区鸟氨酸销售收入增速：（2020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全球主要地区鸟氨酸销售收入（2020-2025）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全球主要地区鸟氨酸销售收入市场份额（2020-2025）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全球主要地区鸟氨酸收入（2025-2031）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全球主要地区鸟氨酸收入市场份额（2025-2031）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全球主要地区鸟氨酸销量：2020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全球主要地区鸟氨酸销量（2020-2025）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全球主要地区鸟氨酸销量市场份额（2020-2025）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全球主要地区鸟氨酸销量（2025-2031）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全球主要地区鸟氨酸销量份额（2025-2031）</w:t>
      </w:r>
      <w:r>
        <w:rPr>
          <w:rFonts w:hint="eastAsia"/>
        </w:rPr>
        <w:br/>
      </w:r>
      <w:r>
        <w:rPr>
          <w:rFonts w:hint="eastAsia"/>
        </w:rPr>
        <w:t>　　表 鸟氨酸厂家（一）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鸟氨酸厂家（一）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鸟氨酸厂家（一）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鸟氨酸厂家（一）企业最新动态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鸟氨酸厂家（二）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鸟氨酸厂家（二）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鸟氨酸厂家（二）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鸟氨酸厂家（二）企业最新动态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鸟氨酸厂家（三）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鸟氨酸厂家（三）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鸟氨酸厂家（三）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鸟氨酸厂家（三）公司最新动态</w:t>
      </w:r>
      <w:r>
        <w:rPr>
          <w:rFonts w:hint="eastAsia"/>
        </w:rPr>
        <w:br/>
      </w:r>
      <w:r>
        <w:rPr>
          <w:rFonts w:hint="eastAsia"/>
        </w:rPr>
        <w:t>　　表 鸟氨酸厂家（四）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鸟氨酸厂家（四）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鸟氨酸厂家（四）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鸟氨酸厂家（四）企业最新动态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鸟氨酸厂家（五）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鸟氨酸厂家（五）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鸟氨酸厂家（五）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鸟氨酸厂家（五）企业最新动态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鸟氨酸厂家（六）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鸟氨酸厂家（六）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鸟氨酸厂家（六）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鸟氨酸厂家（六）企业最新动态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鸟氨酸厂家（七）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鸟氨酸厂家（七）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鸟氨酸厂家（七）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鸟氨酸厂家（七）企业最新动态</w:t>
      </w:r>
      <w:r>
        <w:rPr>
          <w:rFonts w:hint="eastAsia"/>
        </w:rPr>
        <w:br/>
      </w:r>
      <w:r>
        <w:rPr>
          <w:rFonts w:hint="eastAsia"/>
        </w:rPr>
        <w:t>　　表 鸟氨酸厂家（八） 鸟氨酸生产基地、销售区域、竞争对手及市场地位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鸟氨酸厂家（八） 鸟氨酸产品规格、参数及市场应用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鸟氨酸厂家（八） 鸟氨酸销量、收入、价格（美元/件）及毛利率（2020-2025）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鸟氨酸厂家（八）公司简介及主要业务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鸟氨酸厂家（八）企业最新动态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全球不同产品类型鸟氨酸销量市场份额预测（2025-2031）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全球不同产品类型鸟氨酸收入（2020-2025）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全球不同产品类型鸟氨酸收入市场份额（2020-2025）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全球不同产品类型鸟氨酸收入预测（2025-2031）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全球不同类型鸟氨酸收入市场份额预测（2025-2031）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全球不同应用鸟氨酸销量（2020-2025年）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全球不同应用鸟氨酸销量市场份额（2020-2025）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全球不同应用鸟氨酸销量预测（2025-2031）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全球不同应用鸟氨酸销量市场份额预测（2025-2031）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全球不同应用鸟氨酸收入（2020-2025年）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全球不同应用鸟氨酸收入市场份额（2020-2025）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全球不同应用鸟氨酸收入预测（2025-2031）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全球不同应用鸟氨酸收入市场份额预测（2025-2031）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鸟氨酸上游原料供应商及联系方式列表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鸟氨酸典型客户列表</w:t>
      </w:r>
      <w:r>
        <w:rPr>
          <w:rFonts w:hint="eastAsia"/>
        </w:rPr>
        <w:br/>
      </w:r>
      <w:r>
        <w:rPr>
          <w:rFonts w:hint="eastAsia"/>
        </w:rPr>
        <w:t>　　表 鸟氨酸主要销售模式及销售渠道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鸟氨酸行业发展机遇及主要驱动因素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鸟氨酸行业发展面临的风险</w:t>
      </w:r>
      <w:r>
        <w:rPr>
          <w:rFonts w:hint="eastAsia"/>
        </w:rPr>
        <w:br/>
      </w:r>
      <w:r>
        <w:rPr>
          <w:rFonts w:hint="eastAsia"/>
        </w:rPr>
        <w:t>　　表 鸟氨酸行业政策分析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ec727ad64f1f" w:history="1">
        <w:r>
          <w:rPr>
            <w:rStyle w:val="Hyperlink"/>
          </w:rPr>
          <w:t>全球与中国鸟氨酸行业现状分析及发展前景预测报告（2025-2031年）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bec727ad64f1f" w:history="1">
        <w:r>
          <w:rPr>
            <w:rStyle w:val="Hyperlink"/>
          </w:rPr>
          <w:t>https://www.20087.com/9/39/NiaoAnSuanHangYeQianJing.html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热点：养肝护肝片、鸟氨酸循环、鸟氨酸的作用与功效、鸟氨酸循环名词解释、聚天冬氨酸、鸟氨酸门冬氨酸颗粒、鸟氨酸为何要尽量少吃、鸟氨酸盐酸盐、瓜氨酸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971f555f4eaf" w:history="1">
      <w:r>
        <w:rPr>
          <w:rStyle w:val="Hyperlink"/>
        </w:rPr>
        <w:t>全球与中国鸟氨酸行业现状分析及发展前景预测报告（2025-2031年）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iaoAnSuanHangYeQianJing.html" TargetMode="External" Id="R0adbec727ad6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iaoAnSuanHangYeQianJing.html" TargetMode="External" Id="Rb11c971f555f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2024-12-18T05:55:00Z</dcterms:created>
  <dcterms:modified xsi:type="dcterms:W3CDTF">2024-12-18T06:55:00Z</dcterms:modified>
  <dc:subject>全球与中国鸟氨酸行业现状分析及发展前景预测报告（2025-2031年）</dc:subject>
  <dc:title>全球与中国鸟氨酸行业现状分析及发展前景预测报告（2025-2031年）</dc:title>
  <cp:keywords>全球与中国鸟氨酸行业现状分析及发展前景预测报告（2025-2031年）</cp:keywords>
  <dc:description>全球与中国鸟氨酸行业现状分析及发展前景预测报告（2025-2031年）</dc:description>
</cp:coreProperties>
</file>