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797353d1254483" w:history="1">
              <w:r>
                <w:rPr>
                  <w:rStyle w:val="Hyperlink"/>
                </w:rPr>
                <w:t>2026-2032年全球与中国动物诱导室发展现状及市场前景分析报告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797353d1254483" w:history="1">
              <w:r>
                <w:rPr>
                  <w:rStyle w:val="Hyperlink"/>
                </w:rPr>
                <w:t>2026-2032年全球与中国动物诱导室发展现状及市场前景分析报告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797353d1254483" w:history="1">
                <w:r>
                  <w:rPr>
                    <w:rStyle w:val="Hyperlink"/>
                  </w:rPr>
                  <w:t>https://www.20087.com/0/60/DongWuYouDaoShiDeXianZhuangYuQianJing.html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e797353d1254483" w:history="1">
        <w:r>
          <w:rPr>
            <w:rStyle w:val="Hyperlink"/>
          </w:rPr>
          <w:t>2026-2032年全球与中国动物诱导室发展现状及市场前景分析报告</w:t>
        </w:r>
      </w:hyperlink>
      <w:r>
        <w:rPr>
          <w:rFonts w:hint="eastAsia"/>
        </w:rPr>
        <w:t>》，2025年动物诱导室行业市场规模达 亿元，预计2032年市场规模将达 亿元，期间年均复合增长率（CAGR）达 %。报告系统研究了动物诱导室行业的市场运行态势，并对未来发展趋势进行了科学预测。报告包括行业基础知识、国内外环境分析、运行数据解读及产业链梳理，同时探讨了动物诱导室市场竞争格局与重点企业的表现。基于对动物诱导室行业的全面分析，报告展望了动物诱导室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动物诱导室市场概述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按照不同分类，动物诱导室主要可以分为如下几个类别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全球不同分类动物诱导室销售额增长趋势2021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尺寸小于10升</w:t>
      </w:r>
      <w:r>
        <w:rPr>
          <w:rFonts w:hint="eastAsia"/>
        </w:rPr>
        <w:br/>
      </w:r>
      <w:r>
        <w:rPr>
          <w:rFonts w:hint="eastAsia"/>
        </w:rPr>
        <w:t>　　　　1.2.3 尺寸10-50升</w:t>
      </w:r>
      <w:r>
        <w:rPr>
          <w:rFonts w:hint="eastAsia"/>
        </w:rPr>
        <w:br/>
      </w:r>
      <w:r>
        <w:rPr>
          <w:rFonts w:hint="eastAsia"/>
        </w:rPr>
        <w:t>　　　　1.2.4 尺寸大于50升</w:t>
      </w:r>
      <w:r>
        <w:rPr>
          <w:rFonts w:hint="eastAsia"/>
        </w:rPr>
        <w:br/>
      </w:r>
      <w:r>
        <w:rPr>
          <w:rFonts w:hint="eastAsia"/>
        </w:rPr>
        <w:t>　　1.3 从不同应用，动物诱导室主要包括如下几个方面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全球不同应用动物诱导室销售额增长趋势2021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宠物医院</w:t>
      </w:r>
      <w:r>
        <w:rPr>
          <w:rFonts w:hint="eastAsia"/>
        </w:rPr>
        <w:br/>
      </w:r>
      <w:r>
        <w:rPr>
          <w:rFonts w:hint="eastAsia"/>
        </w:rPr>
        <w:t>　　　　1.3.3 兽医站</w:t>
      </w:r>
      <w:r>
        <w:rPr>
          <w:rFonts w:hint="eastAsia"/>
        </w:rPr>
        <w:br/>
      </w:r>
      <w:r>
        <w:rPr>
          <w:rFonts w:hint="eastAsia"/>
        </w:rPr>
        <w:t>　　　　1.3.4 实验室</w:t>
      </w:r>
      <w:r>
        <w:rPr>
          <w:rFonts w:hint="eastAsia"/>
        </w:rPr>
        <w:br/>
      </w:r>
      <w:r>
        <w:rPr>
          <w:rFonts w:hint="eastAsia"/>
        </w:rPr>
        <w:t>　　1.4 动物诱导室行业背景、发展历史、现状及趋势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动物诱导室行业目前现状分析</w:t>
      </w:r>
      <w:r>
        <w:rPr>
          <w:rFonts w:hint="eastAsia"/>
        </w:rPr>
        <w:br/>
      </w:r>
      <w:r>
        <w:rPr>
          <w:rFonts w:hint="eastAsia"/>
        </w:rPr>
        <w:t>　　　　1.4.2 动物诱导室发展趋势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全球动物诱导室总体规模分析</w:t>
      </w:r>
      <w:r>
        <w:rPr>
          <w:rFonts w:hint="eastAsia"/>
        </w:rPr>
        <w:br/>
      </w:r>
      <w:r>
        <w:rPr>
          <w:rFonts w:hint="eastAsia"/>
        </w:rPr>
        <w:t>　　2.1 全球动物诱导室供需现状及预测（2021-2032）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全球动物诱导室产能、产量、产能利用率及发展趋势（2021-2032）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全球动物诱导室产量、需求量及发展趋势（2021-2032）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全球主要地区动物诱导室产量及发展趋势（2021-2032）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全球主要地区动物诱导室产量（2021-2026）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全球主要地区动物诱导室产量（2027-2032）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全球主要地区动物诱导室产量市场份额（2021-2032）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中国动物诱导室供需现状及预测（2021-2032）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中国动物诱导室产能、产量、产能利用率及发展趋势（2021-2032）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中国动物诱导室产量、市场需求量及发展趋势（2021-2032）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全球动物诱导室销量及销售额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全球市场动物诱导室销售额（2021-2032）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全球市场动物诱导室销量（2021-2032）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全球市场动物诱导室价格趋势（2021-2032）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全球动物诱导室主要地区分析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全球主要地区动物诱导室市场规模分析：2021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全球主要地区动物诱导室销售收入及市场份额（2021-2026）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全球主要地区动物诱导室销售收入预测（2027-2032）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全球主要地区动物诱导室销量分析：2021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全球主要地区动物诱导室销量及市场份额（2021-2026）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全球主要地区动物诱导室销量及市场份额预测（2027-2032）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北美市场动物诱导室销量、收入及增长率（2021-2032）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欧洲市场动物诱导室销量、收入及增长率（2021-2032）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中国市场动物诱导室销量、收入及增长率（2021-2032）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日本市场动物诱导室销量、收入及增长率（2021-2032）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东南亚市场动物诱导室销量、收入及增长率（2021-2032）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印度市场动物诱导室销量、收入及增长率（2021-2032）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全球市场主要厂商动物诱导室产能市场份额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全球市场主要厂商动物诱导室销量（2021-2026）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全球市场主要厂商动物诱导室销量（2021-2026）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全球市场主要厂商动物诱导室销售收入（2021-2026）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全球市场主要厂商动物诱导室销售价格（2021-2026）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2025年全球主要生产商动物诱导室收入排名</w:t>
      </w:r>
      <w:r>
        <w:rPr>
          <w:rFonts w:hint="eastAsia"/>
        </w:rPr>
        <w:br/>
      </w:r>
      <w:r>
        <w:rPr>
          <w:rFonts w:hint="eastAsia"/>
        </w:rPr>
        <w:t>　　4.3 中国市场主要厂商动物诱导室销量（2021-2026）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中国市场主要厂商动物诱导室销量（2021-2026）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中国市场主要厂商动物诱导室销售收入（2021-2026）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2025年中国主要生产商动物诱导室收入排名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中国市场主要厂商动物诱导室销售价格（2021-2026）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全球主要厂商动物诱导室总部及产地分布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全球主要厂商成立时间及动物诱导室商业化日期</w:t>
      </w:r>
      <w:r>
        <w:rPr>
          <w:rFonts w:hint="eastAsia"/>
        </w:rPr>
        <w:br/>
      </w:r>
      <w:r>
        <w:rPr>
          <w:rFonts w:hint="eastAsia"/>
        </w:rPr>
        <w:t>　　4.6 全球主要厂商动物诱导室产品类型及应用</w:t>
      </w:r>
      <w:r>
        <w:rPr>
          <w:rFonts w:hint="eastAsia"/>
        </w:rPr>
        <w:br/>
      </w:r>
      <w:r>
        <w:rPr>
          <w:rFonts w:hint="eastAsia"/>
        </w:rPr>
        <w:t>　　4.7 动物诱导室行业集中度、竞争程度分析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动物诱导室行业集中度分析：2025年全球Top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全球动物诱导室第一梯队、第二梯队和第三梯队生产商（品牌）及市场份额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动物诱导室销量、收入、价格及毛利率（2021-2026）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不同分类动物诱导室分析</w:t>
      </w:r>
      <w:r>
        <w:rPr>
          <w:rFonts w:hint="eastAsia"/>
        </w:rPr>
        <w:br/>
      </w:r>
      <w:r>
        <w:rPr>
          <w:rFonts w:hint="eastAsia"/>
        </w:rPr>
        <w:t>　　6.1 全球不同分类动物诱导室销量（2021-2032）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全球不同分类动物诱导室销量及市场份额（2021-2026）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全球不同分类动物诱导室销量预测（2027-2032）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全球不同分类动物诱导室收入（2021-2032）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全球不同分类动物诱导室收入及市场份额（2021-2026）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全球不同分类动物诱导室收入预测（2027-2032）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全球不同分类动物诱导室价格走势（2021-2032）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不同应用动物诱导室分析</w:t>
      </w:r>
      <w:r>
        <w:rPr>
          <w:rFonts w:hint="eastAsia"/>
        </w:rPr>
        <w:br/>
      </w:r>
      <w:r>
        <w:rPr>
          <w:rFonts w:hint="eastAsia"/>
        </w:rPr>
        <w:t>　　7.1 全球不同应用动物诱导室销量（2021-2032）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全球不同应用动物诱导室销量及市场份额（2021-2026）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全球不同应用动物诱导室销量预测（2027-2032）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全球不同应用动物诱导室收入（2021-2032）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全球不同应用动物诱导室收入及市场份额（2021-2026）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全球不同应用动物诱导室收入预测（2027-2032）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全球不同应用动物诱导室价格走势（2021-2032）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动物诱导室产业链分析</w:t>
      </w:r>
      <w:r>
        <w:rPr>
          <w:rFonts w:hint="eastAsia"/>
        </w:rPr>
        <w:br/>
      </w:r>
      <w:r>
        <w:rPr>
          <w:rFonts w:hint="eastAsia"/>
        </w:rPr>
        <w:t>　　8.2 动物诱导室工艺制造技术分析</w:t>
      </w:r>
      <w:r>
        <w:rPr>
          <w:rFonts w:hint="eastAsia"/>
        </w:rPr>
        <w:br/>
      </w:r>
      <w:r>
        <w:rPr>
          <w:rFonts w:hint="eastAsia"/>
        </w:rPr>
        <w:t>　　8.3 动物诱导室产业上游供应分析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动物诱导室下游客户分析</w:t>
      </w:r>
      <w:r>
        <w:rPr>
          <w:rFonts w:hint="eastAsia"/>
        </w:rPr>
        <w:br/>
      </w:r>
      <w:r>
        <w:rPr>
          <w:rFonts w:hint="eastAsia"/>
        </w:rPr>
        <w:t>　　8.5 动物诱导室销售渠道分析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动物诱导室行业发展机遇及主要驱动因素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动物诱导室行业发展面临的风险</w:t>
      </w:r>
      <w:r>
        <w:rPr>
          <w:rFonts w:hint="eastAsia"/>
        </w:rPr>
        <w:br/>
      </w:r>
      <w:r>
        <w:rPr>
          <w:rFonts w:hint="eastAsia"/>
        </w:rPr>
        <w:t>　　9.3 动物诱导室行业政策分析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全球不同分类动物诱导室销售额增长（CAGR）趋势2021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动物诱导室行业目前发展现状</w:t>
      </w:r>
      <w:r>
        <w:rPr>
          <w:rFonts w:hint="eastAsia"/>
        </w:rPr>
        <w:br/>
      </w:r>
      <w:r>
        <w:rPr>
          <w:rFonts w:hint="eastAsia"/>
        </w:rPr>
        <w:t>　　表 4： 动物诱导室发展趋势</w:t>
      </w:r>
      <w:r>
        <w:rPr>
          <w:rFonts w:hint="eastAsia"/>
        </w:rPr>
        <w:br/>
      </w:r>
      <w:r>
        <w:rPr>
          <w:rFonts w:hint="eastAsia"/>
        </w:rPr>
        <w:t>　　表 5： 全球主要地区动物诱导室产量增速（CAGR）：（2021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全球主要地区动物诱导室产量（2021-2026）&amp;（千个）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全球主要地区动物诱导室产量（2027-2032）&amp;（千个）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全球主要地区动物诱导室产量市场份额（2021-2026）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全球主要地区动物诱导室产量市场份额（2027-2032）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全球主要地区动物诱导室销售收入增速：（2021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全球主要地区动物诱导室销售收入（2021-2026）&amp;（百万美元）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全球主要地区动物诱导室销售收入市场份额（2021-2026）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全球主要地区动物诱导室收入（2027-2032）&amp;（百万美元）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全球主要地区动物诱导室收入市场份额（2027-2032）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全球主要地区动物诱导室销量（千个）：2021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全球主要地区动物诱导室销量（2021-2026）&amp;（千个）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全球主要地区动物诱导室销量市场份额（2021-2026）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全球主要地区动物诱导室销量（2027-2032）&amp;（千个）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全球主要地区动物诱导室销量份额（2027-2032）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全球市场主要厂商动物诱导室产能（2025-2026）&amp;（千个）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全球市场主要厂商动物诱导室销量（2021-2026）&amp;（千个）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全球市场主要厂商动物诱导室销量市场份额（2021-2026）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全球市场主要厂商动物诱导室销售收入（2021-2026）&amp;（百万美元）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全球市场主要厂商动物诱导室销售收入市场份额（2021-2026）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全球市场主要厂商动物诱导室销售价格（2021-2026）&amp;（美元/个）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2025年全球主要生产商动物诱导室收入排名（百万美元）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中国市场主要厂商动物诱导室销量（2021-2026）&amp;（千个）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中国市场主要厂商动物诱导室销量市场份额（2021-2026）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中国市场主要厂商动物诱导室销售收入（2021-2026）&amp;（百万美元）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中国市场主要厂商动物诱导室销售收入市场份额（2021-2026）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2025年中国主要生产商动物诱导室收入排名（百万美元）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中国市场主要厂商动物诱导室销售价格（2021-2026）&amp;（美元/个）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全球主要厂商动物诱导室总部及产地分布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全球主要厂商成立时间及动物诱导室商业化日期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全球主要厂商动物诱导室产品类型及应用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2025年全球动物诱导室主要厂商市场地位（第一梯队、第二梯队和第三梯队）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全球动物诱导室市场投资、并购等现状分析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动物诱导室生产基地、销售区域、竞争对手及市场地位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动物诱导室产品规格、参数及市场应用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动物诱导室销量（千个）、收入（百万美元）、价格（美元/个）及毛利率（2021-2026）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全球不同分类动物诱导室销量（2021-2026）&amp;（千个）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全球不同分类动物诱导室销量市场份额（2021-2026）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全球不同分类动物诱导室销量预测（2027-2032）&amp;（千个）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全球市场不同分类动物诱导室销量市场份额预测（2027-2032）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全球不同分类动物诱导室收入（2021-2026）&amp;（百万美元）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全球不同分类动物诱导室收入市场份额（2021-2026）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全球不同分类动物诱导室收入预测（2027-2032）&amp;（百万美元）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全球不同分类动物诱导室收入市场份额预测（2027-2032）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全球不同应用动物诱导室销量（2021-2026）&amp;（千个）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全球不同应用动物诱导室销量市场份额（2021-2026）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全球不同应用动物诱导室销量预测（2027-2032）&amp;（千个）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全球市场不同应用动物诱导室销量市场份额预测（2027-2032）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全球不同应用动物诱导室收入（2021-2026）&amp;（百万美元）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全球不同应用动物诱导室收入市场份额（2021-2026）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全球不同应用动物诱导室收入预测（2027-2032）&amp;（百万美元）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全球不同应用动物诱导室收入市场份额预测（2027-2032）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动物诱导室上游原料供应商及联系方式列表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动物诱导室典型客户列表</w:t>
      </w:r>
      <w:r>
        <w:rPr>
          <w:rFonts w:hint="eastAsia"/>
        </w:rPr>
        <w:br/>
      </w:r>
      <w:r>
        <w:rPr>
          <w:rFonts w:hint="eastAsia"/>
        </w:rPr>
        <w:t>　　表 116： 动物诱导室主要销售模式及销售渠道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动物诱导室行业发展机遇及主要驱动因素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动物诱导室行业发展面临的风险</w:t>
      </w:r>
      <w:r>
        <w:rPr>
          <w:rFonts w:hint="eastAsia"/>
        </w:rPr>
        <w:br/>
      </w:r>
      <w:r>
        <w:rPr>
          <w:rFonts w:hint="eastAsia"/>
        </w:rPr>
        <w:t>　　表 119： 动物诱导室行业政策分析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动物诱导室产品图片</w:t>
      </w:r>
      <w:r>
        <w:rPr>
          <w:rFonts w:hint="eastAsia"/>
        </w:rPr>
        <w:br/>
      </w:r>
      <w:r>
        <w:rPr>
          <w:rFonts w:hint="eastAsia"/>
        </w:rPr>
        <w:t>　　图 2： 全球不同分类动物诱导室销售额2021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全球不同分类动物诱导室市场份额2025 &amp; 2032</w:t>
      </w:r>
      <w:r>
        <w:rPr>
          <w:rFonts w:hint="eastAsia"/>
        </w:rPr>
        <w:br/>
      </w:r>
      <w:r>
        <w:rPr>
          <w:rFonts w:hint="eastAsia"/>
        </w:rPr>
        <w:t>　　图 4： 尺寸小于10升产品图片</w:t>
      </w:r>
      <w:r>
        <w:rPr>
          <w:rFonts w:hint="eastAsia"/>
        </w:rPr>
        <w:br/>
      </w:r>
      <w:r>
        <w:rPr>
          <w:rFonts w:hint="eastAsia"/>
        </w:rPr>
        <w:t>　　图 5： 尺寸10-50升产品图片</w:t>
      </w:r>
      <w:r>
        <w:rPr>
          <w:rFonts w:hint="eastAsia"/>
        </w:rPr>
        <w:br/>
      </w:r>
      <w:r>
        <w:rPr>
          <w:rFonts w:hint="eastAsia"/>
        </w:rPr>
        <w:t>　　图 6： 尺寸大于50升产品图片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全球不同应用动物诱导室市场份额2025 &amp; 2032</w:t>
      </w:r>
      <w:r>
        <w:rPr>
          <w:rFonts w:hint="eastAsia"/>
        </w:rPr>
        <w:br/>
      </w:r>
      <w:r>
        <w:rPr>
          <w:rFonts w:hint="eastAsia"/>
        </w:rPr>
        <w:t>　　图 9： 宠物医院</w:t>
      </w:r>
      <w:r>
        <w:rPr>
          <w:rFonts w:hint="eastAsia"/>
        </w:rPr>
        <w:br/>
      </w:r>
      <w:r>
        <w:rPr>
          <w:rFonts w:hint="eastAsia"/>
        </w:rPr>
        <w:t>　　图 10： 兽医站</w:t>
      </w:r>
      <w:r>
        <w:rPr>
          <w:rFonts w:hint="eastAsia"/>
        </w:rPr>
        <w:br/>
      </w:r>
      <w:r>
        <w:rPr>
          <w:rFonts w:hint="eastAsia"/>
        </w:rPr>
        <w:t>　　图 11： 实验室</w:t>
      </w:r>
      <w:r>
        <w:rPr>
          <w:rFonts w:hint="eastAsia"/>
        </w:rPr>
        <w:br/>
      </w:r>
      <w:r>
        <w:rPr>
          <w:rFonts w:hint="eastAsia"/>
        </w:rPr>
        <w:t>　　图 12： 全球动物诱导室产能、产量、产能利用率及发展趋势（2021-2032）&amp;（千个）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全球动物诱导室产量、需求量及发展趋势（2021-2032）&amp;（千个）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全球主要地区动物诱导室产量（2021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全球主要地区动物诱导室产量市场份额（2021-2032）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中国动物诱导室产能、产量、产能利用率及发展趋势（2021-2032）&amp;（千个）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中国动物诱导室产量、市场需求量及发展趋势（2021-2032）&amp;（千个）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全球动物诱导室市场销售额及增长率：（2021-2032）&amp;（百万美元）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全球市场动物诱导室市场规模：2021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全球市场动物诱导室销量及增长率（2021-2032）&amp;（千个）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全球市场动物诱导室价格趋势（2021-2032）&amp;（美元/个）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全球主要地区动物诱导室销售收入（2021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全球主要地区动物诱导室销售收入市场份额（2021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北美市场动物诱导室销量及增长率（2021-2032）&amp;（千个）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北美市场动物诱导室收入及增长率（2021-2032）&amp;（百万美元）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欧洲市场动物诱导室销量及增长率（2021-2032）&amp;（千个）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欧洲市场动物诱导室收入及增长率（2021-2032）&amp;（百万美元）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中国市场动物诱导室销量及增长率（2021-2032）&amp;（千个）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中国市场动物诱导室收入及增长率（2021-2032）&amp;（百万美元）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日本市场动物诱导室销量及增长率（2021-2032）&amp;（千个）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日本市场动物诱导室收入及增长率（2021-2032）&amp;（百万美元）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东南亚市场动物诱导室销量及增长率（2021-2032）&amp;（千个）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东南亚市场动物诱导室收入及增长率（2021-2032）&amp;（百万美元）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印度市场动物诱导室销量及增长率（2021-2032）&amp;（千个）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印度市场动物诱导室收入及增长率（2021-2032）&amp;（百万美元）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2025年全球市场主要厂商动物诱导室销量市场份额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2025年全球市场主要厂商动物诱导室收入市场份额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2025年中国市场主要厂商动物诱导室销量市场份额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2025年中国市场主要厂商动物诱导室收入市场份额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2025年全球前五大生产商动物诱导室市场份额</w:t>
      </w:r>
      <w:r>
        <w:rPr>
          <w:rFonts w:hint="eastAsia"/>
        </w:rPr>
        <w:br/>
      </w:r>
      <w:r>
        <w:rPr>
          <w:rFonts w:hint="eastAsia"/>
        </w:rPr>
        <w:t>　　图 41： 2025年全球动物诱导室第一梯队、第二梯队和第三梯队厂商及市场份额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全球不同分类动物诱导室价格走势（2021-2032）&amp;（美元/个）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全球不同应用动物诱导室价格走势（2021-2032）&amp;（美元/个）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动物诱导室产业链</w:t>
      </w:r>
      <w:r>
        <w:rPr>
          <w:rFonts w:hint="eastAsia"/>
        </w:rPr>
        <w:br/>
      </w:r>
      <w:r>
        <w:rPr>
          <w:rFonts w:hint="eastAsia"/>
        </w:rPr>
        <w:t>　　图 45： 动物诱导室中国企业SWOT分析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797353d1254483" w:history="1">
        <w:r>
          <w:rPr>
            <w:rStyle w:val="Hyperlink"/>
          </w:rPr>
          <w:t>2026-2032年全球与中国动物诱导室发展现状及市场前景分析报告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797353d1254483" w:history="1">
        <w:r>
          <w:rPr>
            <w:rStyle w:val="Hyperlink"/>
          </w:rPr>
          <w:t>https://www.20087.com/0/60/DongWuYouDaoShiDeXianZhuangYuQianJing.html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热点：动物诱捕剂、动物诱食剂是什么成分、dnfb诱导的动物模型、宠物诱导剂是什么东西by小说、动物诱食剂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4705980c834a75" w:history="1">
      <w:r>
        <w:rPr>
          <w:rStyle w:val="Hyperlink"/>
        </w:rPr>
        <w:t>2026-2032年全球与中国动物诱导室发展现状及市场前景分析报告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0/DongWuYouDaoShiDeXianZhuangYuQianJing.html" TargetMode="External" Id="R5e797353d12544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0/DongWuYouDaoShiDeXianZhuangYuQianJing.html" TargetMode="External" Id="Rd64705980c834a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2026-09-22T08:06:02Z</dcterms:created>
  <dcterms:modified xsi:type="dcterms:W3CDTF">2026-09-22T09:06:02Z</dcterms:modified>
  <dc:subject>2026-2032年全球与中国动物诱导室发展现状及市场前景分析报告</dc:subject>
  <dc:title>2026-2032年全球与中国动物诱导室发展现状及市场前景分析报告</dc:title>
  <cp:keywords>2026-2032年全球与中国动物诱导室发展现状及市场前景分析报告</cp:keywords>
  <dc:description>2026-2032年全球与中国动物诱导室发展现状及市场前景分析报告</dc:description>
</cp:coreProperties>
</file>