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1a95bd109d4b6e" w:history="1">
              <w:r>
                <w:rPr>
                  <w:rStyle w:val="Hyperlink"/>
                </w:rPr>
                <w:t>中国女性保健品市场现状调研及前景趋势分析报告（2024-2030年）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1a95bd109d4b6e" w:history="1">
              <w:r>
                <w:rPr>
                  <w:rStyle w:val="Hyperlink"/>
                </w:rPr>
                <w:t>中国女性保健品市场现状调研及前景趋势分析报告（2024-2030年）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1a95bd109d4b6e" w:history="1">
                <w:r>
                  <w:rPr>
                    <w:rStyle w:val="Hyperlink"/>
                  </w:rPr>
                  <w:t>https://www.20087.com/1/90/NvXingBaoJianPinHangYeFaZhanQuShi.html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性保健品市场近年来展现出强劲的增长势头，反映了女性对健康和生活质量日益增长的关注。产品种类繁杂，涵盖营养补充剂、美容养颜、生理调节和情绪管理等多个领域。目前，随着科学研究的深入，产品成分更加科学合理，如富含植物雌激素、抗氧化剂和维生素的补充剂，以及针对特定年龄段和生理周期的个性化产品。同时，消费者对天然和有机成分的偏好推动了行业向更健康、更纯净的配方转变。</w:t>
      </w:r>
      <w:r>
        <w:rPr>
          <w:rFonts w:hint="eastAsia"/>
        </w:rPr>
        <w:br/>
      </w:r>
      <w:r>
        <w:rPr>
          <w:rFonts w:hint="eastAsia"/>
        </w:rPr>
        <w:t>　　未来，女性保健品市场将更加注重个性化和科技融合。随着基因检测和生物标志物分析技术的普及，定制化保健品将成为可能，根据个人的遗传特征、生活习惯和健康状况提供精准的营养建议。同时，智能穿戴设备和移动应用将与保健品行业结合，通过追踪健康数据，提供动态的健康管理和营养补充建议。此外，可持续性和环保意识将引导行业采用更绿色的生产方法和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1a95bd109d4b6e" w:history="1">
        <w:r>
          <w:rPr>
            <w:rStyle w:val="Hyperlink"/>
          </w:rPr>
          <w:t>中国女性保健品市场现状调研及前景趋势分析报告（2024-2030年）</w:t>
        </w:r>
      </w:hyperlink>
      <w:r>
        <w:rPr>
          <w:rFonts w:hint="eastAsia"/>
        </w:rPr>
        <w:t>》专业、系统地分析了女性保健品行业现状，包括市场需求、市场规模及价格动态，全面梳理了女性保健品产业链结构，并对女性保健品细分市场进行了探究。女性保健品报告基于详实数据，科学预测了女性保健品市场发展前景和发展趋势，同时剖析了女性保健品品牌竞争、市场集中度以及重点企业的市场地位。在识别风险与机遇的基础上，女性保健品报告提出了针对性的发展策略和建议。女性保健品报告为女性保健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2019-2024年女性保健品所属行业分析</w:t>
      </w:r>
      <w:r>
        <w:rPr>
          <w:rFonts w:hint="eastAsia"/>
        </w:rPr>
        <w:br/>
      </w:r>
      <w:r>
        <w:rPr>
          <w:rFonts w:hint="eastAsia"/>
        </w:rPr>
        <w:t>　　第一节 2019-2024年世界女性保健品发展总体状况</w:t>
      </w:r>
      <w:r>
        <w:rPr>
          <w:rFonts w:hint="eastAsia"/>
        </w:rPr>
        <w:br/>
      </w:r>
      <w:r>
        <w:rPr>
          <w:rFonts w:hint="eastAsia"/>
        </w:rPr>
        <w:t>　　第二节 2019-2024年中国女性保健品行业的发展</w:t>
      </w:r>
      <w:r>
        <w:rPr>
          <w:rFonts w:hint="eastAsia"/>
        </w:rPr>
        <w:br/>
      </w:r>
      <w:r>
        <w:rPr>
          <w:rFonts w:hint="eastAsia"/>
        </w:rPr>
        <w:t>　　第三节 女性保健品行业的投资机遇</w:t>
      </w:r>
      <w:r>
        <w:rPr>
          <w:rFonts w:hint="eastAsia"/>
        </w:rPr>
        <w:br/>
      </w:r>
      <w:r>
        <w:rPr>
          <w:rFonts w:hint="eastAsia"/>
        </w:rPr>
        <w:t>　　第四节 女性保健品行业发展存在的问题</w:t>
      </w:r>
      <w:r>
        <w:rPr>
          <w:rFonts w:hint="eastAsia"/>
        </w:rPr>
        <w:br/>
      </w:r>
      <w:r>
        <w:rPr>
          <w:rFonts w:hint="eastAsia"/>
        </w:rPr>
        <w:t>　　第五节 促进我国女性保健品行业发展的对策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2019-2024年中国女性保健品产业运行环境分析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2019-2024年中国女性保健品产业政策环境分析</w:t>
      </w:r>
      <w:r>
        <w:rPr>
          <w:rFonts w:hint="eastAsia"/>
        </w:rPr>
        <w:br/>
      </w:r>
      <w:r>
        <w:rPr>
          <w:rFonts w:hint="eastAsia"/>
        </w:rPr>
        <w:t>　　　　一、女性保健品产业政策分析</w:t>
      </w:r>
      <w:r>
        <w:rPr>
          <w:rFonts w:hint="eastAsia"/>
        </w:rPr>
        <w:br/>
      </w:r>
      <w:r>
        <w:rPr>
          <w:rFonts w:hint="eastAsia"/>
        </w:rPr>
        <w:t>　　　　二、女性保健品标准分析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2019-2024年中国女性保健品产业社会环境分析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2019-2024年中国女性保健品行业运行走势分析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2019-2024年中国女性保健品产业发展概述</w:t>
      </w:r>
      <w:r>
        <w:rPr>
          <w:rFonts w:hint="eastAsia"/>
        </w:rPr>
        <w:br/>
      </w:r>
      <w:r>
        <w:rPr>
          <w:rFonts w:hint="eastAsia"/>
        </w:rPr>
        <w:t>　　　　一、女性保健品产业回顾</w:t>
      </w:r>
      <w:r>
        <w:rPr>
          <w:rFonts w:hint="eastAsia"/>
        </w:rPr>
        <w:br/>
      </w:r>
      <w:r>
        <w:rPr>
          <w:rFonts w:hint="eastAsia"/>
        </w:rPr>
        <w:t>　　　　二、世界女性保健品市场分析</w:t>
      </w:r>
      <w:r>
        <w:rPr>
          <w:rFonts w:hint="eastAsia"/>
        </w:rPr>
        <w:br/>
      </w:r>
      <w:r>
        <w:rPr>
          <w:rFonts w:hint="eastAsia"/>
        </w:rPr>
        <w:t>　　　　三、女性保健品产业技术分析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2019-2024年中国女性保健品产业运行态势分析</w:t>
      </w:r>
      <w:r>
        <w:rPr>
          <w:rFonts w:hint="eastAsia"/>
        </w:rPr>
        <w:br/>
      </w:r>
      <w:r>
        <w:rPr>
          <w:rFonts w:hint="eastAsia"/>
        </w:rPr>
        <w:t>　　　　一、女性保健品价格分析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二、世界先进水平的女性保健品</w:t>
      </w:r>
      <w:r>
        <w:rPr>
          <w:rFonts w:hint="eastAsia"/>
        </w:rPr>
        <w:br/>
      </w:r>
      <w:r>
        <w:rPr>
          <w:rFonts w:hint="eastAsia"/>
        </w:rPr>
        <w:t>　　第三节 2019-2024年中国女性保健品产业发展存在问题分析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2019-2024年中国女性保健品产业市场运行态势分析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2019-2024年中国女性保健品产业市场发展总况</w:t>
      </w:r>
      <w:r>
        <w:rPr>
          <w:rFonts w:hint="eastAsia"/>
        </w:rPr>
        <w:br/>
      </w:r>
      <w:r>
        <w:rPr>
          <w:rFonts w:hint="eastAsia"/>
        </w:rPr>
        <w:t>　　　　一、女性保健品市场供给情况分析</w:t>
      </w:r>
      <w:r>
        <w:rPr>
          <w:rFonts w:hint="eastAsia"/>
        </w:rPr>
        <w:br/>
      </w:r>
      <w:r>
        <w:rPr>
          <w:rFonts w:hint="eastAsia"/>
        </w:rPr>
        <w:t>　　　　二、女性保健品需求分析</w:t>
      </w:r>
      <w:r>
        <w:rPr>
          <w:rFonts w:hint="eastAsia"/>
        </w:rPr>
        <w:br/>
      </w:r>
      <w:r>
        <w:rPr>
          <w:rFonts w:hint="eastAsia"/>
        </w:rPr>
        <w:t>　　　　妇女保健品行业市场规模</w:t>
      </w:r>
      <w:r>
        <w:rPr>
          <w:rFonts w:hint="eastAsia"/>
        </w:rPr>
        <w:br/>
      </w:r>
      <w:r>
        <w:rPr>
          <w:rFonts w:hint="eastAsia"/>
        </w:rPr>
        <w:t>　　　　三、女性保健品需求特点分析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2019-2024年中国女性保健品产业市场动态分析</w:t>
      </w:r>
      <w:r>
        <w:rPr>
          <w:rFonts w:hint="eastAsia"/>
        </w:rPr>
        <w:br/>
      </w:r>
      <w:r>
        <w:rPr>
          <w:rFonts w:hint="eastAsia"/>
        </w:rPr>
        <w:t>　　　　一、女性保健品品牌分析</w:t>
      </w:r>
      <w:r>
        <w:rPr>
          <w:rFonts w:hint="eastAsia"/>
        </w:rPr>
        <w:br/>
      </w:r>
      <w:r>
        <w:rPr>
          <w:rFonts w:hint="eastAsia"/>
        </w:rPr>
        <w:t>　　　　二、女性保健品产品产量结构性分析</w:t>
      </w:r>
      <w:r>
        <w:rPr>
          <w:rFonts w:hint="eastAsia"/>
        </w:rPr>
        <w:br/>
      </w:r>
      <w:r>
        <w:rPr>
          <w:rFonts w:hint="eastAsia"/>
        </w:rPr>
        <w:t>　　　　三、女性保健品经营发展能力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2019-2024年中国女性保健品产业市场销售情况分析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中国女性保健品所属行业进出口数据监测分析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中国女性保健品所属行业进口数据分析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中国女性保健品所属行业出口数据分析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中国女性保健品所属行业进出口平均单价分析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中国女性保健品所属行业进出口国家及地区分析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中国女性保健品所属行业主要数据监测分析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中国女性保健品所属行业总体规模分析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中国女性保健品所属行业产销与费用分析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中国女性保健品所属行业财务指标分析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2019-2024年中国女性保健品产品所属行业市场竞争格局分析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2019-2024年中国女性保健品竞争现状分析</w:t>
      </w:r>
      <w:r>
        <w:rPr>
          <w:rFonts w:hint="eastAsia"/>
        </w:rPr>
        <w:br/>
      </w:r>
      <w:r>
        <w:rPr>
          <w:rFonts w:hint="eastAsia"/>
        </w:rPr>
        <w:t>　　　　一、女性保健品市场竞争力分析</w:t>
      </w:r>
      <w:r>
        <w:rPr>
          <w:rFonts w:hint="eastAsia"/>
        </w:rPr>
        <w:br/>
      </w:r>
      <w:r>
        <w:rPr>
          <w:rFonts w:hint="eastAsia"/>
        </w:rPr>
        <w:t>　　　　二、女性保健品品牌竞争分析</w:t>
      </w:r>
      <w:r>
        <w:rPr>
          <w:rFonts w:hint="eastAsia"/>
        </w:rPr>
        <w:br/>
      </w:r>
      <w:r>
        <w:rPr>
          <w:rFonts w:hint="eastAsia"/>
        </w:rPr>
        <w:t>　　　　三、女性保健品价格竞争分析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2019-2024年中国女性保健品产业集中度分析</w:t>
      </w:r>
      <w:r>
        <w:rPr>
          <w:rFonts w:hint="eastAsia"/>
        </w:rPr>
        <w:br/>
      </w:r>
      <w:r>
        <w:rPr>
          <w:rFonts w:hint="eastAsia"/>
        </w:rPr>
        <w:t>　　　　一、女性保健品市场集中度分析</w:t>
      </w:r>
      <w:r>
        <w:rPr>
          <w:rFonts w:hint="eastAsia"/>
        </w:rPr>
        <w:br/>
      </w:r>
      <w:r>
        <w:rPr>
          <w:rFonts w:hint="eastAsia"/>
        </w:rPr>
        <w:t>　　　　二、女性保健品区域集中度分析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2019-2024年中国女性保健品企业提升竞争力策略分析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女性保健品行业企业分析</w:t>
      </w:r>
      <w:r>
        <w:rPr>
          <w:rFonts w:hint="eastAsia"/>
        </w:rPr>
        <w:br/>
      </w:r>
      <w:r>
        <w:rPr>
          <w:rFonts w:hint="eastAsia"/>
        </w:rPr>
        <w:t>　　第一节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陕西红星美羚乳业股份有限公司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天士力医药集团股份有限公司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2024-2030年中国女性保健品产业发展趋势预测分析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2024-2030年中国女性保健品发展趋势分析</w:t>
      </w:r>
      <w:r>
        <w:rPr>
          <w:rFonts w:hint="eastAsia"/>
        </w:rPr>
        <w:br/>
      </w:r>
      <w:r>
        <w:rPr>
          <w:rFonts w:hint="eastAsia"/>
        </w:rPr>
        <w:t>　　　　一、女性保健品产业技术发展方向分析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二、女性保健品竞争格局预测分析</w:t>
      </w:r>
      <w:r>
        <w:rPr>
          <w:rFonts w:hint="eastAsia"/>
        </w:rPr>
        <w:br/>
      </w:r>
      <w:r>
        <w:rPr>
          <w:rFonts w:hint="eastAsia"/>
        </w:rPr>
        <w:t>　　　　三、女性保健品行业发展预测分析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2024-2030年中国女性保健品市场预测分析</w:t>
      </w:r>
      <w:r>
        <w:rPr>
          <w:rFonts w:hint="eastAsia"/>
        </w:rPr>
        <w:br/>
      </w:r>
      <w:r>
        <w:rPr>
          <w:rFonts w:hint="eastAsia"/>
        </w:rPr>
        <w:t>　　　　一、女性保健品供给预测分析</w:t>
      </w:r>
      <w:r>
        <w:rPr>
          <w:rFonts w:hint="eastAsia"/>
        </w:rPr>
        <w:br/>
      </w:r>
      <w:r>
        <w:rPr>
          <w:rFonts w:hint="eastAsia"/>
        </w:rPr>
        <w:t>　　　　二、女性保健品需求预测分析</w:t>
      </w:r>
      <w:r>
        <w:rPr>
          <w:rFonts w:hint="eastAsia"/>
        </w:rPr>
        <w:br/>
      </w:r>
      <w:r>
        <w:rPr>
          <w:rFonts w:hint="eastAsia"/>
        </w:rPr>
        <w:t>　　　　三、女性保健品进出口预测分析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2024-2030年中国女性保健品市场盈利预测分析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2024-2030年中国女性保健品行业投资机会与风险分析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2024-2030年中国女性保健品行业投资环境分析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2024-2030年中国女性保健品行业投资机会分析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一、女性保健品投资潜力分析</w:t>
      </w:r>
      <w:r>
        <w:rPr>
          <w:rFonts w:hint="eastAsia"/>
        </w:rPr>
        <w:br/>
      </w:r>
      <w:r>
        <w:rPr>
          <w:rFonts w:hint="eastAsia"/>
        </w:rPr>
        <w:t>　　　　二、女性保健品投资吸引力分析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2024-2030年中国女性保健品行业投资风险分析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女性保健品行业历程</w:t>
      </w:r>
      <w:r>
        <w:rPr>
          <w:rFonts w:hint="eastAsia"/>
        </w:rPr>
        <w:br/>
      </w:r>
      <w:r>
        <w:rPr>
          <w:rFonts w:hint="eastAsia"/>
        </w:rPr>
        <w:t>　　图表 女性保健品行业生命周期</w:t>
      </w:r>
      <w:r>
        <w:rPr>
          <w:rFonts w:hint="eastAsia"/>
        </w:rPr>
        <w:br/>
      </w:r>
      <w:r>
        <w:rPr>
          <w:rFonts w:hint="eastAsia"/>
        </w:rPr>
        <w:t>　　图表 女性保健品行业产业链分析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2019-2024年女性保健品行业市场容量统计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2019-2024年中国女性保健品行业经营效益分析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**地区女性保健品行业市场需求情况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**地区女性保健品市场规模及增长情况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**地区女性保健品行业市场需求情况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女性保健品重点企业（二）成长能力情况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2024-2030年中国女性保健品行业市场容量预测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2024-2030年中国女性保健品行业市场规模预测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2024-2030年中国女性保健品市场前景分析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2024-2030年中国女性保健品行业发展趋势预测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1a95bd109d4b6e" w:history="1">
        <w:r>
          <w:rPr>
            <w:rStyle w:val="Hyperlink"/>
          </w:rPr>
          <w:t>中国女性保健品市场现状调研及前景趋势分析报告（2024-2030年）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1a95bd109d4b6e" w:history="1">
        <w:r>
          <w:rPr>
            <w:rStyle w:val="Hyperlink"/>
          </w:rPr>
          <w:t>https://www.20087.com/1/90/NvXingBaoJianPinHangYeFaZhanQuShi.html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b8bbfde65495c" w:history="1">
      <w:r>
        <w:rPr>
          <w:rStyle w:val="Hyperlink"/>
        </w:rPr>
        <w:t>中国女性保健品市场现状调研及前景趋势分析报告（2024-2030年）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NvXingBaoJianPinHangYeFaZhanQuShi.html" TargetMode="External" Id="R0e1a95bd109d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NvXingBaoJianPinHangYeFaZhanQuShi.html" TargetMode="External" Id="R2c9b8bbfde65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2024-03-27T01:11:00Z</dcterms:created>
  <dcterms:modified xsi:type="dcterms:W3CDTF">2024-03-27T02:11:00Z</dcterms:modified>
  <dc:subject>中国女性保健品市场现状调研及前景趋势分析报告（2024-2030年）</dc:subject>
  <dc:title>中国女性保健品市场现状调研及前景趋势分析报告（2024-2030年）</dc:title>
  <cp:keywords>中国女性保健品市场现状调研及前景趋势分析报告（2024-2030年）</cp:keywords>
  <dc:description>中国女性保健品市场现状调研及前景趋势分析报告（2024-2030年）</dc:description>
</cp:coreProperties>
</file>