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0a1ba67c34b6c" w:history="1">
              <w:r>
                <w:rPr>
                  <w:rStyle w:val="Hyperlink"/>
                </w:rPr>
                <w:t>中国痛风药物行业发展调研与趋势分析报告（2025-2031年）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0a1ba67c34b6c" w:history="1">
              <w:r>
                <w:rPr>
                  <w:rStyle w:val="Hyperlink"/>
                </w:rPr>
                <w:t>中国痛风药物行业发展调研与趋势分析报告（2025-2031年）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0a1ba67c34b6c" w:history="1">
                <w:r>
                  <w:rPr>
                    <w:rStyle w:val="Hyperlink"/>
                  </w:rPr>
                  <w:t>https://www.20087.com/2/10/TongFengYaoWuFaZhanQuShi.html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痛风药物的研发和市场近年来受到广泛关注，随着对痛风发病机制理解的深入，新型药物不断涌现。目前市场上的痛风药物主要包括尿酸合成抑制剂、尿酸排泄促进剂和急性发作期的非甾体抗炎药等。近年来，针对尿酸转运蛋白的新型药物显示出较好的疗效和安全性，为痛风患者提供了更多治疗选择。</w:t>
      </w:r>
      <w:r>
        <w:rPr>
          <w:rFonts w:hint="eastAsia"/>
        </w:rPr>
        <w:br/>
      </w:r>
      <w:r>
        <w:rPr>
          <w:rFonts w:hint="eastAsia"/>
        </w:rPr>
        <w:t>　　未来，痛风药物的研发将更加注重靶向治疗和个性化医疗。靶向治疗方面，将探索更多痛风发病相关的新靶点，如炎症因子和代谢途径，开发更有效、副作用更小的药物。个性化医疗方面，将通过基因检测和生物标志物分析，实现对痛风患者的精准分型，提供更个体化的治疗方案。同时，结合生活方式干预和营养指导，综合管理痛风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0a1ba67c34b6c" w:history="1">
        <w:r>
          <w:rPr>
            <w:rStyle w:val="Hyperlink"/>
          </w:rPr>
          <w:t>中国痛风药物行业发展调研与趋势分析报告（2025-2031年）</w:t>
        </w:r>
      </w:hyperlink>
      <w:r>
        <w:rPr>
          <w:rFonts w:hint="eastAsia"/>
        </w:rPr>
        <w:t>》基于国家统计局及相关协会的详实数据，系统分析了痛风药物行业的市场规模、重点企业表现、产业链结构、竞争格局及价格动态。报告内容严谨、数据详实，结合丰富图表，全面呈现痛风药物行业现状与未来发展趋势。通过对痛风药物技术现状、SWOT分析及市场前景的解读，报告为痛风药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痛风药物行业相关概述</w:t>
      </w:r>
      <w:r>
        <w:rPr>
          <w:rFonts w:hint="eastAsia"/>
        </w:rPr>
        <w:br/>
      </w:r>
      <w:r>
        <w:rPr>
          <w:rFonts w:hint="eastAsia"/>
        </w:rPr>
        <w:t>　　　　一、痛风药物行业定义及特点</w:t>
      </w:r>
      <w:r>
        <w:rPr>
          <w:rFonts w:hint="eastAsia"/>
        </w:rPr>
        <w:br/>
      </w:r>
      <w:r>
        <w:rPr>
          <w:rFonts w:hint="eastAsia"/>
        </w:rPr>
        <w:t>　　　　　　1、痛风药物行业定义</w:t>
      </w:r>
      <w:r>
        <w:rPr>
          <w:rFonts w:hint="eastAsia"/>
        </w:rPr>
        <w:br/>
      </w:r>
      <w:r>
        <w:rPr>
          <w:rFonts w:hint="eastAsia"/>
        </w:rPr>
        <w:t>　　　　　　2、痛风药物行业特点</w:t>
      </w:r>
      <w:r>
        <w:rPr>
          <w:rFonts w:hint="eastAsia"/>
        </w:rPr>
        <w:br/>
      </w:r>
      <w:r>
        <w:rPr>
          <w:rFonts w:hint="eastAsia"/>
        </w:rPr>
        <w:t>　　　　二、痛风药物行业经营模式分析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1、痛风药物生产模式</w:t>
      </w:r>
      <w:r>
        <w:rPr>
          <w:rFonts w:hint="eastAsia"/>
        </w:rPr>
        <w:br/>
      </w:r>
      <w:r>
        <w:rPr>
          <w:rFonts w:hint="eastAsia"/>
        </w:rPr>
        <w:t>　　　　　　2、痛风药物采购模式</w:t>
      </w:r>
      <w:r>
        <w:rPr>
          <w:rFonts w:hint="eastAsia"/>
        </w:rPr>
        <w:br/>
      </w:r>
      <w:r>
        <w:rPr>
          <w:rFonts w:hint="eastAsia"/>
        </w:rPr>
        <w:t>　　　　　　3、痛风药物销售模式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2024-2025年全球痛风药物行业市场运行形势分析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2024-2025年全球痛风药物行业发展概况</w:t>
      </w:r>
      <w:r>
        <w:rPr>
          <w:rFonts w:hint="eastAsia"/>
        </w:rPr>
        <w:br/>
      </w:r>
      <w:r>
        <w:rPr>
          <w:rFonts w:hint="eastAsia"/>
        </w:rPr>
        <w:t>　　第二节 全球痛风药物行业发展走势</w:t>
      </w:r>
      <w:r>
        <w:rPr>
          <w:rFonts w:hint="eastAsia"/>
        </w:rPr>
        <w:br/>
      </w:r>
      <w:r>
        <w:rPr>
          <w:rFonts w:hint="eastAsia"/>
        </w:rPr>
        <w:t>　　　　一、全球痛风药物行业市场分布情况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二、全球痛风药物行业发展趋势分析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全球痛风药物行业重点国家和区域分析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2024-2025年中国痛风药物行业发展环境分析</w:t>
      </w:r>
      <w:r>
        <w:rPr>
          <w:rFonts w:hint="eastAsia"/>
        </w:rPr>
        <w:br/>
      </w:r>
      <w:r>
        <w:rPr>
          <w:rFonts w:hint="eastAsia"/>
        </w:rPr>
        <w:t>　　第一节 痛风药物行业经济环境分析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痛风药物行业政策环境分析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痛风药物行业技术环境分析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2024-2025年痛风药物行业技术发展现状及趋势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当前我国痛风药物技术发展现状</w:t>
      </w:r>
      <w:r>
        <w:rPr>
          <w:rFonts w:hint="eastAsia"/>
        </w:rPr>
        <w:br/>
      </w:r>
      <w:r>
        <w:rPr>
          <w:rFonts w:hint="eastAsia"/>
        </w:rPr>
        <w:t>　　第二节 中外痛风药物技术差距及产生差距的主要原因分析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提高我国痛风药物技术的对策</w:t>
      </w:r>
      <w:r>
        <w:rPr>
          <w:rFonts w:hint="eastAsia"/>
        </w:rPr>
        <w:br/>
      </w:r>
      <w:r>
        <w:rPr>
          <w:rFonts w:hint="eastAsia"/>
        </w:rPr>
        <w:t>　　第四节 中国痛风药物研发、设计发展趋势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中国痛风药物行业市场供需状况分析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中国痛风药物行业市场规模情况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中国痛风药物行业盈利情况分析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中国痛风药物行业市场需求状况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一、2019-2024年痛风药物行业市场需求情况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二、痛风药物行业市场需求特点分析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三、2025-2031年痛风药物行业市场需求预测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中国痛风药物行业产量情况分析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一、2019-2024年痛风药物行业产量统计</w:t>
      </w:r>
      <w:r>
        <w:rPr>
          <w:rFonts w:hint="eastAsia"/>
        </w:rPr>
        <w:br/>
      </w:r>
      <w:r>
        <w:rPr>
          <w:rFonts w:hint="eastAsia"/>
        </w:rPr>
        <w:t>　　　　二、痛风药物行业市场供给特点分析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三、2025-2031年痛风药物行业产量预测</w:t>
      </w:r>
      <w:r>
        <w:rPr>
          <w:rFonts w:hint="eastAsia"/>
        </w:rPr>
        <w:br/>
      </w:r>
      <w:r>
        <w:rPr>
          <w:rFonts w:hint="eastAsia"/>
        </w:rPr>
        <w:t>　　第五节 痛风药物行业市场供需平衡状况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中国痛风药物行业进出口情况分析预测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2019-2024年中国痛风药物行业进出口情况分析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一、2019-2024年中国痛风药物行业进口分析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二、2019-2024年中国痛风药物行业出口分析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2025-2031年中国痛风药物行业进出口情况预测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一、2025-2031年中国痛风药物行业进口预测分析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二、2025-2031年中国痛风药物行业出口预测分析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影响痛风药物行业进出口变化的主要原因分析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2019-2024年中国痛风药物行业重点地区调研分析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一、中国痛风药物行业重点区域市场结构调研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二、**地区痛风药物市场调研分析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三、**地区痛风药物市场调研分析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四、**地区痛风药物市场调研分析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五、**地区痛风药物市场调研分析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六、**地区痛风药物市场调研分析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痛风药物行业细分产品市场调研分析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中国痛风药物行业市场行情分析预测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痛风药物价格影响因素分析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2019-2024年中国痛风药物市场价格趋向分析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2025-2031年中国痛风药物市场价格趋向预测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痛风药物行业上、下游市场分析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痛风药物行业上游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痛风药物行业下游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痛风药物行业竞争格局分析</w:t>
      </w:r>
      <w:r>
        <w:rPr>
          <w:rFonts w:hint="eastAsia"/>
        </w:rPr>
        <w:br/>
      </w:r>
      <w:r>
        <w:rPr>
          <w:rFonts w:hint="eastAsia"/>
        </w:rPr>
        <w:t>　　第一节 痛风药物行业集中度分析</w:t>
      </w:r>
      <w:r>
        <w:rPr>
          <w:rFonts w:hint="eastAsia"/>
        </w:rPr>
        <w:br/>
      </w:r>
      <w:r>
        <w:rPr>
          <w:rFonts w:hint="eastAsia"/>
        </w:rPr>
        <w:t>　　　　一、痛风药物市场集中度分析</w:t>
      </w:r>
      <w:r>
        <w:rPr>
          <w:rFonts w:hint="eastAsia"/>
        </w:rPr>
        <w:br/>
      </w:r>
      <w:r>
        <w:rPr>
          <w:rFonts w:hint="eastAsia"/>
        </w:rPr>
        <w:t>　　　　二、痛风药物企业集中度分析</w:t>
      </w:r>
      <w:r>
        <w:rPr>
          <w:rFonts w:hint="eastAsia"/>
        </w:rPr>
        <w:br/>
      </w:r>
      <w:r>
        <w:rPr>
          <w:rFonts w:hint="eastAsia"/>
        </w:rPr>
        <w:t>　　　　三、痛风药物区域集中度分析</w:t>
      </w:r>
      <w:r>
        <w:rPr>
          <w:rFonts w:hint="eastAsia"/>
        </w:rPr>
        <w:br/>
      </w:r>
      <w:r>
        <w:rPr>
          <w:rFonts w:hint="eastAsia"/>
        </w:rPr>
        <w:t>　　第二节 痛风药物行业竞争格局分析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一、2025年痛风药物行业竞争分析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二、2025年中外痛风药物产品竞争分析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三、2019-2024年中国痛风药物市场竞争分析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四、2025-2031年国内主要痛风药物企业动向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痛风药物行业重点企业发展调研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痛风药物重点企业（一）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痛风药物重点企业（二）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痛风药物重点企业（三）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痛风药物重点企业（四）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痛风药物重点企业（五）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痛风药物重点企业（六）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痛风药物企业发展策略分析</w:t>
      </w:r>
      <w:r>
        <w:rPr>
          <w:rFonts w:hint="eastAsia"/>
        </w:rPr>
        <w:br/>
      </w:r>
      <w:r>
        <w:rPr>
          <w:rFonts w:hint="eastAsia"/>
        </w:rPr>
        <w:t>　　第一节 痛风药物市场策略分析</w:t>
      </w:r>
      <w:r>
        <w:rPr>
          <w:rFonts w:hint="eastAsia"/>
        </w:rPr>
        <w:br/>
      </w:r>
      <w:r>
        <w:rPr>
          <w:rFonts w:hint="eastAsia"/>
        </w:rPr>
        <w:t>　　　　一、痛风药物价格策略分析</w:t>
      </w:r>
      <w:r>
        <w:rPr>
          <w:rFonts w:hint="eastAsia"/>
        </w:rPr>
        <w:br/>
      </w:r>
      <w:r>
        <w:rPr>
          <w:rFonts w:hint="eastAsia"/>
        </w:rPr>
        <w:t>　　　　二、痛风药物渠道策略分析</w:t>
      </w:r>
      <w:r>
        <w:rPr>
          <w:rFonts w:hint="eastAsia"/>
        </w:rPr>
        <w:br/>
      </w:r>
      <w:r>
        <w:rPr>
          <w:rFonts w:hint="eastAsia"/>
        </w:rPr>
        <w:t>　　第二节 痛风药物销售策略分析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提高痛风药物企业竞争力的策略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一、提高中国痛风药物企业核心竞争力的对策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二、痛风药物企业提升竞争力的主要方向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三、影响痛风药物企业核心竞争力的因素及提升途径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四、提高痛风药物企业竞争力的策略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对我国痛风药物品牌的战略思考</w:t>
      </w:r>
      <w:r>
        <w:rPr>
          <w:rFonts w:hint="eastAsia"/>
        </w:rPr>
        <w:br/>
      </w:r>
      <w:r>
        <w:rPr>
          <w:rFonts w:hint="eastAsia"/>
        </w:rPr>
        <w:t>　　　　一、痛风药物实施品牌战略的意义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二、痛风药物企业品牌的现状分析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三、我国痛风药物企业的品牌战略</w:t>
      </w:r>
      <w:r>
        <w:rPr>
          <w:rFonts w:hint="eastAsia"/>
        </w:rPr>
        <w:br/>
      </w:r>
      <w:r>
        <w:rPr>
          <w:rFonts w:hint="eastAsia"/>
        </w:rPr>
        <w:t>　　　　四、痛风药物品牌战略管理的策略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中国痛风药物行业营销策略分析</w:t>
      </w:r>
      <w:r>
        <w:rPr>
          <w:rFonts w:hint="eastAsia"/>
        </w:rPr>
        <w:br/>
      </w:r>
      <w:r>
        <w:rPr>
          <w:rFonts w:hint="eastAsia"/>
        </w:rPr>
        <w:t>　　第一节 痛风药物市场推广策略研究分析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一、做好痛风药物产品导入</w:t>
      </w:r>
      <w:r>
        <w:rPr>
          <w:rFonts w:hint="eastAsia"/>
        </w:rPr>
        <w:br/>
      </w:r>
      <w:r>
        <w:rPr>
          <w:rFonts w:hint="eastAsia"/>
        </w:rPr>
        <w:t>　　　　二、做好痛风药物产品组合和产品线决策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三、痛风药物行业城市市场推广策略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痛风药物行业渠道营销研究分析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一、痛风药物行业营销环境分析</w:t>
      </w:r>
      <w:r>
        <w:rPr>
          <w:rFonts w:hint="eastAsia"/>
        </w:rPr>
        <w:br/>
      </w:r>
      <w:r>
        <w:rPr>
          <w:rFonts w:hint="eastAsia"/>
        </w:rPr>
        <w:t>　　　　二、痛风药物行业现存的营销渠道分析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三、痛风药物行业终端市场营销管理策略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痛风药物行业营销战略研究分析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一、中国痛风药物行业有效整合营销策略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二、建立痛风药物行业厂商的双嬴模式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2025-2031年中国痛风药物行业前景与风险预测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2025年痛风药物市场前景分析</w:t>
      </w:r>
      <w:r>
        <w:rPr>
          <w:rFonts w:hint="eastAsia"/>
        </w:rPr>
        <w:br/>
      </w:r>
      <w:r>
        <w:rPr>
          <w:rFonts w:hint="eastAsia"/>
        </w:rPr>
        <w:t>　　第二节 2025年痛风药物发展趋势预测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2025-2031年中国痛风药物行业投资特性分析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一、2025-2031年中国痛风药物行业进入壁垒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二、2025-2031年中国痛风药物行业盈利模式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三、2025-2031年中国痛风药物行业盈利因素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2025-2031年中国痛风药物行业投资机会分析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一、2025-2031年中国痛风药物细分市场投资机会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二、2025-2031年中国痛风药物行业区域市场投资潜力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2025-2031年中国痛风药物行业投资风险分析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一、2025-2031年中国痛风药物行业市场竞争风险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二、2025-2031年中国痛风药物行业技术风险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三、2025-2031年中国痛风药物行业政策风险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四、2025-2031年中国痛风药物行业进入退出风险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2025-2031年中国痛风药物行业盈利模式与投资策略分析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国外痛风药物行业投资现状及经营模式分析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一、境外痛风药物行业成长情况调查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中国痛风药物行业商业模式探讨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中国痛风药物行业投资国际化发展战略分析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中国痛风药物行业投资策略分析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中国痛风药物行业资本运作战略选择方案研究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中⋅智⋅林⋅－中国痛风药物行业多元化经营战略的可行性分析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痛风药物行业类别</w:t>
      </w:r>
      <w:r>
        <w:rPr>
          <w:rFonts w:hint="eastAsia"/>
        </w:rPr>
        <w:br/>
      </w:r>
      <w:r>
        <w:rPr>
          <w:rFonts w:hint="eastAsia"/>
        </w:rPr>
        <w:t>　　图表 痛风药物行业产业链调研</w:t>
      </w:r>
      <w:r>
        <w:rPr>
          <w:rFonts w:hint="eastAsia"/>
        </w:rPr>
        <w:br/>
      </w:r>
      <w:r>
        <w:rPr>
          <w:rFonts w:hint="eastAsia"/>
        </w:rPr>
        <w:t>　　图表 痛风药物行业现状</w:t>
      </w:r>
      <w:r>
        <w:rPr>
          <w:rFonts w:hint="eastAsia"/>
        </w:rPr>
        <w:br/>
      </w:r>
      <w:r>
        <w:rPr>
          <w:rFonts w:hint="eastAsia"/>
        </w:rPr>
        <w:t>　　图表 痛风药物行业标准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2019-2024年中国痛风药物市场规模</w:t>
      </w:r>
      <w:r>
        <w:rPr>
          <w:rFonts w:hint="eastAsia"/>
        </w:rPr>
        <w:br/>
      </w:r>
      <w:r>
        <w:rPr>
          <w:rFonts w:hint="eastAsia"/>
        </w:rPr>
        <w:t>　　图表 2025年中国痛风药物行业产能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2019-2024年中国痛风药物产量</w:t>
      </w:r>
      <w:r>
        <w:rPr>
          <w:rFonts w:hint="eastAsia"/>
        </w:rPr>
        <w:br/>
      </w:r>
      <w:r>
        <w:rPr>
          <w:rFonts w:hint="eastAsia"/>
        </w:rPr>
        <w:t>　　图表 痛风药物行业动态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2019-2024年中国痛风药物市场需求量</w:t>
      </w:r>
      <w:r>
        <w:rPr>
          <w:rFonts w:hint="eastAsia"/>
        </w:rPr>
        <w:br/>
      </w:r>
      <w:r>
        <w:rPr>
          <w:rFonts w:hint="eastAsia"/>
        </w:rPr>
        <w:t>　　图表 2025年中国痛风药物行业需求区域调研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2019-2024年中国痛风药物行情</w:t>
      </w:r>
      <w:r>
        <w:rPr>
          <w:rFonts w:hint="eastAsia"/>
        </w:rPr>
        <w:br/>
      </w:r>
      <w:r>
        <w:rPr>
          <w:rFonts w:hint="eastAsia"/>
        </w:rPr>
        <w:t>　　图表 2019-2024年中国痛风药物价格走势图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2019-2024年中国痛风药物行业销售收入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2019-2024年中国痛风药物行业盈利情况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2019-2024年中国痛风药物行业利润总额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2019-2024年中国痛风药物进口数据</w:t>
      </w:r>
      <w:r>
        <w:rPr>
          <w:rFonts w:hint="eastAsia"/>
        </w:rPr>
        <w:br/>
      </w:r>
      <w:r>
        <w:rPr>
          <w:rFonts w:hint="eastAsia"/>
        </w:rPr>
        <w:t>　　图表 2019-2024年中国痛风药物出口数据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2019-2024年中国痛风药物行业企业数量统计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**地区痛风药物市场规模</w:t>
      </w:r>
      <w:r>
        <w:rPr>
          <w:rFonts w:hint="eastAsia"/>
        </w:rPr>
        <w:br/>
      </w:r>
      <w:r>
        <w:rPr>
          <w:rFonts w:hint="eastAsia"/>
        </w:rPr>
        <w:t>　　图表 **地区痛风药物行业市场需求</w:t>
      </w:r>
      <w:r>
        <w:rPr>
          <w:rFonts w:hint="eastAsia"/>
        </w:rPr>
        <w:br/>
      </w:r>
      <w:r>
        <w:rPr>
          <w:rFonts w:hint="eastAsia"/>
        </w:rPr>
        <w:t>　　图表 **地区痛风药物市场调研</w:t>
      </w:r>
      <w:r>
        <w:rPr>
          <w:rFonts w:hint="eastAsia"/>
        </w:rPr>
        <w:br/>
      </w:r>
      <w:r>
        <w:rPr>
          <w:rFonts w:hint="eastAsia"/>
        </w:rPr>
        <w:t>　　图表 **地区痛风药物行业市场需求分析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**地区痛风药物市场规模</w:t>
      </w:r>
      <w:r>
        <w:rPr>
          <w:rFonts w:hint="eastAsia"/>
        </w:rPr>
        <w:br/>
      </w:r>
      <w:r>
        <w:rPr>
          <w:rFonts w:hint="eastAsia"/>
        </w:rPr>
        <w:t>　　图表 **地区痛风药物行业市场需求</w:t>
      </w:r>
      <w:r>
        <w:rPr>
          <w:rFonts w:hint="eastAsia"/>
        </w:rPr>
        <w:br/>
      </w:r>
      <w:r>
        <w:rPr>
          <w:rFonts w:hint="eastAsia"/>
        </w:rPr>
        <w:t>　　图表 **地区痛风药物市场调研</w:t>
      </w:r>
      <w:r>
        <w:rPr>
          <w:rFonts w:hint="eastAsia"/>
        </w:rPr>
        <w:br/>
      </w:r>
      <w:r>
        <w:rPr>
          <w:rFonts w:hint="eastAsia"/>
        </w:rPr>
        <w:t>　　图表 **地区痛风药物行业市场需求分析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痛风药物行业竞争对手分析</w:t>
      </w:r>
      <w:r>
        <w:rPr>
          <w:rFonts w:hint="eastAsia"/>
        </w:rPr>
        <w:br/>
      </w:r>
      <w:r>
        <w:rPr>
          <w:rFonts w:hint="eastAsia"/>
        </w:rPr>
        <w:t>　　图表 痛风药物重点企业（一）基本信息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痛风药物重点企业（一）经营情况分析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痛风药物重点企业（一）主要经济指标情况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痛风药物重点企业（一）盈利能力情况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痛风药物重点企业（一）偿债能力情况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痛风药物重点企业（一）运营能力情况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痛风药物重点企业（一）成长能力情况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痛风药物重点企业（二）基本信息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痛风药物重点企业（二）经营情况分析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痛风药物重点企业（二）主要经济指标情况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痛风药物重点企业（二）盈利能力情况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痛风药物重点企业（二）偿债能力情况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痛风药物重点企业（二）运营能力情况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痛风药物重点企业（二）成长能力情况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痛风药物重点企业（三）基本信息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痛风药物重点企业（三）经营情况分析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痛风药物重点企业（三）主要经济指标情况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痛风药物重点企业（三）盈利能力情况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痛风药物重点企业（三）偿债能力情况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痛风药物重点企业（三）运营能力情况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痛风药物重点企业（三）成长能力情况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2025-2031年中国痛风药物行业产能预测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2025-2031年中国痛风药物行业产量预测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2025-2031年中国痛风药物市场需求预测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2025-2031年中国痛风药物市场规模预测</w:t>
      </w:r>
      <w:r>
        <w:rPr>
          <w:rFonts w:hint="eastAsia"/>
        </w:rPr>
        <w:br/>
      </w:r>
      <w:r>
        <w:rPr>
          <w:rFonts w:hint="eastAsia"/>
        </w:rPr>
        <w:t>　　图表 痛风药物行业准入条件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2025-2031年中国痛风药物行业信息化</w:t>
      </w:r>
      <w:r>
        <w:rPr>
          <w:rFonts w:hint="eastAsia"/>
        </w:rPr>
        <w:br/>
      </w:r>
      <w:r>
        <w:rPr>
          <w:rFonts w:hint="eastAsia"/>
        </w:rPr>
        <w:t>　　图表 2025年中国痛风药物市场前景分析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2025-2031年中国痛风药物行业风险分析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2025-2031年中国痛风药物行业发展趋势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0a1ba67c34b6c" w:history="1">
        <w:r>
          <w:rPr>
            <w:rStyle w:val="Hyperlink"/>
          </w:rPr>
          <w:t>中国痛风药物行业发展调研与趋势分析报告（2025-2031年）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0a1ba67c34b6c" w:history="1">
        <w:r>
          <w:rPr>
            <w:rStyle w:val="Hyperlink"/>
          </w:rPr>
          <w:t>https://www.20087.com/2/10/TongFengYaoWuFaZhanQuShi.html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热点：痛风吃啥药最好、痛风药物有哪些、痛风的快速止痛的方法、痛风药物治疗、痛风最新有效的药、痛风药物选择及用药指导、治疗痛风有哪些特效药、促进尿酸排泄的治痛风药物、痛风发作去药店买什么药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e7c4d3ecd49ba" w:history="1">
      <w:r>
        <w:rPr>
          <w:rStyle w:val="Hyperlink"/>
        </w:rPr>
        <w:t>中国痛风药物行业发展调研与趋势分析报告（2025-2031年）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TongFengYaoWuFaZhanQuShi.html" TargetMode="External" Id="Ra0d0a1ba67c3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TongFengYaoWuFaZhanQuShi.html" TargetMode="External" Id="R215e7c4d3ecd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2024-11-21T02:53:00Z</dcterms:created>
  <dcterms:modified xsi:type="dcterms:W3CDTF">2024-11-21T03:53:00Z</dcterms:modified>
  <dc:subject>中国痛风药物行业发展调研与趋势分析报告（2025-2031年）</dc:subject>
  <dc:title>中国痛风药物行业发展调研与趋势分析报告（2025-2031年）</dc:title>
  <cp:keywords>中国痛风药物行业发展调研与趋势分析报告（2025-2031年）</cp:keywords>
  <dc:description>中国痛风药物行业发展调研与趋势分析报告（2025-2031年）</dc:description>
</cp:coreProperties>
</file>