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8b0a7a074ef9" w:history="1">
              <w:r>
                <w:rPr>
                  <w:rStyle w:val="Hyperlink"/>
                </w:rPr>
                <w:t>2025-2031年中国可持续医疗包装市场现状与行业前景分析报告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8b0a7a074ef9" w:history="1">
              <w:r>
                <w:rPr>
                  <w:rStyle w:val="Hyperlink"/>
                </w:rPr>
                <w:t>2025-2031年中国可持续医疗包装市场现状与行业前景分析报告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68b0a7a074ef9" w:history="1">
                <w:r>
                  <w:rPr>
                    <w:rStyle w:val="Hyperlink"/>
                  </w:rPr>
                  <w:t>https://www.20087.com/5/30/KeChiXuYiLiaoBaoZhuangHangYeQianJing.html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医疗包装是在满足医疗器械、药品及生物制品防护、灭菌、运输与使用安全等基本功能的前提下，采用环境友好材料与设计原则的包装解决方案。目前，该领域面临严格法规约束与性能要求，包装必须确保无菌屏障完整性、物理保护能力与信息可追溯性，同时逐步减少对不可降解塑料、过度包装与高碳足迹材料的依赖。主流实践包括使用可回收纸板、生物基塑料、水性油墨印刷及简化结构设计，部分产品已实现单材料构造以便于回收。在医院与制药行业，可持续包装正从概念验证走向试点应用，涉及输液袋、注射器托盘、药品泡罩及诊断试剂盒等品类。挑战在于平衡环保属性与灭菌兼容性、阻隔性能及货架期稳定性，确保不因材料变更影响产品安全与有效性。</w:t>
      </w:r>
      <w:r>
        <w:rPr>
          <w:rFonts w:hint="eastAsia"/>
        </w:rPr>
        <w:br/>
      </w:r>
      <w:r>
        <w:rPr>
          <w:rFonts w:hint="eastAsia"/>
        </w:rPr>
        <w:t>　　未来，可持续医疗包装的发展将依托材料科学突破、闭环系统构建与全生命周期管理。在材料创新方面，将推广可堆肥生物塑料、纤维素基透明膜、可溶性聚合物及纳米增强纸基复合材料，提升阻隔性、机械强度与加工适应性。设计策略将向轻量化、可重复使用与模块化发展，探索可回收托盘系统、可再封合包装及智能标签集成。循环经济模式将推动使用后包装的收集、消毒与再制造，建立医疗机构与生产商之间的逆向物流网络。数字化技术将支持电子说明书、二维码追溯与智能监测标签的应用，减少纸质附件并提升信息交互效率。同时，国际标准与政策引导将加速绿色认证体系的统一，促进全球供应链协同转型。整体而言，可持续医疗包装将从被动合规性改进发展为集生态设计、资源循环、技术创新与系统协作于一体的现代医疗供应链关键环节，服务于公共卫生、环境责任与低碳医疗体系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68b0a7a074ef9" w:history="1">
        <w:r>
          <w:rPr>
            <w:rStyle w:val="Hyperlink"/>
          </w:rPr>
          <w:t>2025-2031年中国可持续医疗包装市场现状与行业前景分析报告</w:t>
        </w:r>
      </w:hyperlink>
      <w:r>
        <w:rPr>
          <w:rFonts w:hint="eastAsia"/>
        </w:rPr>
        <w:t>》系统梳理了可持续医疗包装行业的产业链结构，详细解读了可持续医疗包装市场规模、需求变化及价格动态，并对可持续医疗包装行业现状进行了全面分析。报告基于详实数据，科学预测了可持续医疗包装市场前景与发展趋势，同时聚焦可持续医疗包装重点企业的经营表现，剖析了行业竞争格局、市场集中度及品牌影响力。通过对可持续医疗包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可持续医疗包装产业概述</w:t>
      </w:r>
      <w:r>
        <w:rPr>
          <w:rFonts w:hint="eastAsia"/>
        </w:rPr>
        <w:br/>
      </w:r>
      <w:r>
        <w:rPr>
          <w:rFonts w:hint="eastAsia"/>
        </w:rPr>
        <w:t>　　第一节 可持续医疗包装定义与分类</w:t>
      </w:r>
      <w:r>
        <w:rPr>
          <w:rFonts w:hint="eastAsia"/>
        </w:rPr>
        <w:br/>
      </w:r>
      <w:r>
        <w:rPr>
          <w:rFonts w:hint="eastAsia"/>
        </w:rPr>
        <w:t>　　第二节 可持续医疗包装产业链结构及关键环节剖析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可持续医疗包装商业模式与盈利模式解析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可持续医疗包装经济指标与行业评估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全球可持续医疗包装市场发展综述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2019-2024年全球可持续医疗包装市场规模及增长趋势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主要国家与地区可持续医疗包装市场对比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2025-2031年全球可持续医疗包装行业发展趋势与前景预测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国际可持续医疗包装市场发展趋势及对我国启示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二、对我国可持续医疗包装市场的借鉴意义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中国可持续医疗包装行业市场规模分析与预测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可持续医疗包装市场的总体规模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一、2019-2024年可持续医疗包装市场规模变化及趋势分析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二、2025年可持续医疗包装行业市场规模特点</w:t>
      </w:r>
      <w:r>
        <w:rPr>
          <w:rFonts w:hint="eastAsia"/>
        </w:rPr>
        <w:br/>
      </w:r>
      <w:r>
        <w:rPr>
          <w:rFonts w:hint="eastAsia"/>
        </w:rPr>
        <w:t>　　第二节 可持续医疗包装市场规模的构成</w:t>
      </w:r>
      <w:r>
        <w:rPr>
          <w:rFonts w:hint="eastAsia"/>
        </w:rPr>
        <w:br/>
      </w:r>
      <w:r>
        <w:rPr>
          <w:rFonts w:hint="eastAsia"/>
        </w:rPr>
        <w:t>　　　　一、可持续医疗包装客户群体特征与偏好分析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二、不同类型可持续医疗包装市场规模分布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三、各地区可持续医疗包装市场规模差异与特点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可持续医疗包装市场规模的预测与展望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一、未来几年可持续医疗包装市场规模增长预测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2024-2025年可持续医疗包装行业技术发展现状及趋势分析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可持续医疗包装行业技术发展现状分析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国内外可持续医疗包装行业技术差距分析及差距形成的主要原因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可持续医疗包装行业技术发展方向、趋势预测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提升可持续医疗包装行业技术能力策略建议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2019-2024年中国可持续医疗包装行业总体发展与财务状况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2019-2024年可持续医疗包装行业规模情况</w:t>
      </w:r>
      <w:r>
        <w:rPr>
          <w:rFonts w:hint="eastAsia"/>
        </w:rPr>
        <w:br/>
      </w:r>
      <w:r>
        <w:rPr>
          <w:rFonts w:hint="eastAsia"/>
        </w:rPr>
        <w:t>　　　　一、可持续医疗包装行业企业数量规模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二、可持续医疗包装行业从业人员规模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三、可持续医疗包装行业市场敏感性分析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2019-2024年可持续医疗包装行业财务能力分析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一、可持续医疗包装行业盈利能力</w:t>
      </w:r>
      <w:r>
        <w:rPr>
          <w:rFonts w:hint="eastAsia"/>
        </w:rPr>
        <w:br/>
      </w:r>
      <w:r>
        <w:rPr>
          <w:rFonts w:hint="eastAsia"/>
        </w:rPr>
        <w:t>　　　　二、可持续医疗包装行业偿债能力</w:t>
      </w:r>
      <w:r>
        <w:rPr>
          <w:rFonts w:hint="eastAsia"/>
        </w:rPr>
        <w:br/>
      </w:r>
      <w:r>
        <w:rPr>
          <w:rFonts w:hint="eastAsia"/>
        </w:rPr>
        <w:t>　　　　三、可持续医疗包装行业营运能力</w:t>
      </w:r>
      <w:r>
        <w:rPr>
          <w:rFonts w:hint="eastAsia"/>
        </w:rPr>
        <w:br/>
      </w:r>
      <w:r>
        <w:rPr>
          <w:rFonts w:hint="eastAsia"/>
        </w:rPr>
        <w:t>　　　　四、可持续医疗包装行业发展能力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中国可持续医疗包装行业细分市场调研与机会挖掘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可持续医疗包装细分市场（一）市场调研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可持续医疗包装细分市场（二）市场调研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中国可持续医疗包装行业区域市场调研分析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2019-2024年中国可持续医疗包装行业重点区域调研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一、重点地区（一）可持续医疗包装市场规模与特点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二、重点地区（二）可持续医疗包装市场规模及特点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三、重点地区（三）可持续医疗包装市场规模及特点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四、重点地区（四）可持续医疗包装市场规模及特点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不同区域可持续医疗包装市场的对比与启示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二、可持续医疗包装市场拓展策略与建议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中国可持续医疗包装行业的营销渠道与客户分析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可持续医疗包装行业渠道分析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二、各类渠道对可持续医疗包装行业的影响</w:t>
      </w:r>
      <w:r>
        <w:rPr>
          <w:rFonts w:hint="eastAsia"/>
        </w:rPr>
        <w:br/>
      </w:r>
      <w:r>
        <w:rPr>
          <w:rFonts w:hint="eastAsia"/>
        </w:rPr>
        <w:t>　　　　三、主要可持续医疗包装企业渠道策略研究</w:t>
      </w:r>
      <w:r>
        <w:rPr>
          <w:rFonts w:hint="eastAsia"/>
        </w:rPr>
        <w:br/>
      </w:r>
      <w:r>
        <w:rPr>
          <w:rFonts w:hint="eastAsia"/>
        </w:rPr>
        <w:t>　　第二节 可持续医疗包装行业客户分析与定位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中国可持续医疗包装行业竞争格局及策略选择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可持续医疗包装行业总体市场竞争状况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一、可持续医疗包装行业竞争结构分析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二、可持续医疗包装企业竞争格局与集中度评估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三、可持续医疗包装行业SWOT分析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可持续医疗包装行业重点企业调研分析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可持续医疗包装企业发展策略分析</w:t>
      </w:r>
      <w:r>
        <w:rPr>
          <w:rFonts w:hint="eastAsia"/>
        </w:rPr>
        <w:br/>
      </w:r>
      <w:r>
        <w:rPr>
          <w:rFonts w:hint="eastAsia"/>
        </w:rPr>
        <w:t>　　第一节 可持续医疗包装市场与销售策略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可持续医疗包装品牌战略思考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中国可持续医疗包装行业发展环境分析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二、可持续医疗包装行业主管部门、监管体制及相关政策法规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3、可持续医疗包装行业的主要法律、法规和政策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4、2025年可持续医疗包装行业法律法规和政策对行业的影响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二、可持续医疗包装消费者需求分析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一、可持续医疗包装技术的应用与创新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二、可持续医疗包装行业发展的技术趋势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2025-2031年可持续医疗包装行业展趋势预测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2025-2031年可持续医疗包装市场发展前景分析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一、可持续医疗包装市场发展潜力</w:t>
      </w:r>
      <w:r>
        <w:rPr>
          <w:rFonts w:hint="eastAsia"/>
        </w:rPr>
        <w:br/>
      </w:r>
      <w:r>
        <w:rPr>
          <w:rFonts w:hint="eastAsia"/>
        </w:rPr>
        <w:t>　　　　二、可持续医疗包装市场前景分析</w:t>
      </w:r>
      <w:r>
        <w:rPr>
          <w:rFonts w:hint="eastAsia"/>
        </w:rPr>
        <w:br/>
      </w:r>
      <w:r>
        <w:rPr>
          <w:rFonts w:hint="eastAsia"/>
        </w:rPr>
        <w:t>　　　　三、可持续医疗包装细分行业发展前景分析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2025-2031年可持续医疗包装发展趋势预测</w:t>
      </w:r>
      <w:r>
        <w:rPr>
          <w:rFonts w:hint="eastAsia"/>
        </w:rPr>
        <w:br/>
      </w:r>
      <w:r>
        <w:rPr>
          <w:rFonts w:hint="eastAsia"/>
        </w:rPr>
        <w:t>　　　　一、可持续医疗包装发展趋势预测</w:t>
      </w:r>
      <w:r>
        <w:rPr>
          <w:rFonts w:hint="eastAsia"/>
        </w:rPr>
        <w:br/>
      </w:r>
      <w:r>
        <w:rPr>
          <w:rFonts w:hint="eastAsia"/>
        </w:rPr>
        <w:t>　　　　二、可持续医疗包装市场规模预测</w:t>
      </w:r>
      <w:r>
        <w:rPr>
          <w:rFonts w:hint="eastAsia"/>
        </w:rPr>
        <w:br/>
      </w:r>
      <w:r>
        <w:rPr>
          <w:rFonts w:hint="eastAsia"/>
        </w:rPr>
        <w:t>　　　　三、可持续医疗包装细分市场发展趋势预测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未来可持续医疗包装行业挑战与机遇探讨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一、可持续医疗包装行业挑战</w:t>
      </w:r>
      <w:r>
        <w:rPr>
          <w:rFonts w:hint="eastAsia"/>
        </w:rPr>
        <w:br/>
      </w:r>
      <w:r>
        <w:rPr>
          <w:rFonts w:hint="eastAsia"/>
        </w:rPr>
        <w:t>　　　　二、可持续医疗包装行业机遇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可持续医疗包装行业研究结论及建议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对可持续医疗包装行业发展的建议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对可持续医疗包装企业和投资者的建议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可持续医疗包装介绍</w:t>
      </w:r>
      <w:r>
        <w:rPr>
          <w:rFonts w:hint="eastAsia"/>
        </w:rPr>
        <w:br/>
      </w:r>
      <w:r>
        <w:rPr>
          <w:rFonts w:hint="eastAsia"/>
        </w:rPr>
        <w:t>　　图表 可持续医疗包装图片</w:t>
      </w:r>
      <w:r>
        <w:rPr>
          <w:rFonts w:hint="eastAsia"/>
        </w:rPr>
        <w:br/>
      </w:r>
      <w:r>
        <w:rPr>
          <w:rFonts w:hint="eastAsia"/>
        </w:rPr>
        <w:t>　　图表 可持续医疗包装主要特点</w:t>
      </w:r>
      <w:r>
        <w:rPr>
          <w:rFonts w:hint="eastAsia"/>
        </w:rPr>
        <w:br/>
      </w:r>
      <w:r>
        <w:rPr>
          <w:rFonts w:hint="eastAsia"/>
        </w:rPr>
        <w:t>　　图表 可持续医疗包装发展有利因素分析</w:t>
      </w:r>
      <w:r>
        <w:rPr>
          <w:rFonts w:hint="eastAsia"/>
        </w:rPr>
        <w:br/>
      </w:r>
      <w:r>
        <w:rPr>
          <w:rFonts w:hint="eastAsia"/>
        </w:rPr>
        <w:t>　　图表 可持续医疗包装发展不利因素分析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进入可持续医疗包装行业壁垒</w:t>
      </w:r>
      <w:r>
        <w:rPr>
          <w:rFonts w:hint="eastAsia"/>
        </w:rPr>
        <w:br/>
      </w:r>
      <w:r>
        <w:rPr>
          <w:rFonts w:hint="eastAsia"/>
        </w:rPr>
        <w:t>　　图表 可持续医疗包装政策</w:t>
      </w:r>
      <w:r>
        <w:rPr>
          <w:rFonts w:hint="eastAsia"/>
        </w:rPr>
        <w:br/>
      </w:r>
      <w:r>
        <w:rPr>
          <w:rFonts w:hint="eastAsia"/>
        </w:rPr>
        <w:t>　　图表 可持续医疗包装技术 标准</w:t>
      </w:r>
      <w:r>
        <w:rPr>
          <w:rFonts w:hint="eastAsia"/>
        </w:rPr>
        <w:br/>
      </w:r>
      <w:r>
        <w:rPr>
          <w:rFonts w:hint="eastAsia"/>
        </w:rPr>
        <w:t>　　图表 可持续医疗包装产业链分析</w:t>
      </w:r>
      <w:r>
        <w:rPr>
          <w:rFonts w:hint="eastAsia"/>
        </w:rPr>
        <w:br/>
      </w:r>
      <w:r>
        <w:rPr>
          <w:rFonts w:hint="eastAsia"/>
        </w:rPr>
        <w:t>　　图表 可持续医疗包装品牌分析</w:t>
      </w:r>
      <w:r>
        <w:rPr>
          <w:rFonts w:hint="eastAsia"/>
        </w:rPr>
        <w:br/>
      </w:r>
      <w:r>
        <w:rPr>
          <w:rFonts w:hint="eastAsia"/>
        </w:rPr>
        <w:t>　　图表 2024年可持续医疗包装需求分析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2019-2024年中国可持续医疗包装市场规模分析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2019-2024年中国可持续医疗包装销售情况</w:t>
      </w:r>
      <w:r>
        <w:rPr>
          <w:rFonts w:hint="eastAsia"/>
        </w:rPr>
        <w:br/>
      </w:r>
      <w:r>
        <w:rPr>
          <w:rFonts w:hint="eastAsia"/>
        </w:rPr>
        <w:t>　　图表 可持续医疗包装价格走势</w:t>
      </w:r>
      <w:r>
        <w:rPr>
          <w:rFonts w:hint="eastAsia"/>
        </w:rPr>
        <w:br/>
      </w:r>
      <w:r>
        <w:rPr>
          <w:rFonts w:hint="eastAsia"/>
        </w:rPr>
        <w:t>　　图表 2025年中国可持续医疗包装公司数量统计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可持续医疗包装成本和利润分析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华东地区可持续医疗包装市场规模情况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华东地区可持续医疗包装市场销售额</w:t>
      </w:r>
      <w:r>
        <w:rPr>
          <w:rFonts w:hint="eastAsia"/>
        </w:rPr>
        <w:br/>
      </w:r>
      <w:r>
        <w:rPr>
          <w:rFonts w:hint="eastAsia"/>
        </w:rPr>
        <w:t>　　图表 华南地区可持续医疗包装市场规模情况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华南地区可持续医疗包装市场销售额</w:t>
      </w:r>
      <w:r>
        <w:rPr>
          <w:rFonts w:hint="eastAsia"/>
        </w:rPr>
        <w:br/>
      </w:r>
      <w:r>
        <w:rPr>
          <w:rFonts w:hint="eastAsia"/>
        </w:rPr>
        <w:t>　　图表 华北地区可持续医疗包装市场规模情况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华北地区可持续医疗包装市场销售额</w:t>
      </w:r>
      <w:r>
        <w:rPr>
          <w:rFonts w:hint="eastAsia"/>
        </w:rPr>
        <w:br/>
      </w:r>
      <w:r>
        <w:rPr>
          <w:rFonts w:hint="eastAsia"/>
        </w:rPr>
        <w:t>　　图表 华中地区可持续医疗包装市场规模情况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华中地区可持续医疗包装市场销售额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可持续医疗包装投资、并购现状分析</w:t>
      </w:r>
      <w:r>
        <w:rPr>
          <w:rFonts w:hint="eastAsia"/>
        </w:rPr>
        <w:br/>
      </w:r>
      <w:r>
        <w:rPr>
          <w:rFonts w:hint="eastAsia"/>
        </w:rPr>
        <w:t>　　图表 可持续医疗包装上游、下游研究分析</w:t>
      </w:r>
      <w:r>
        <w:rPr>
          <w:rFonts w:hint="eastAsia"/>
        </w:rPr>
        <w:br/>
      </w:r>
      <w:r>
        <w:rPr>
          <w:rFonts w:hint="eastAsia"/>
        </w:rPr>
        <w:t>　　图表 可持续医疗包装最新消息</w:t>
      </w:r>
      <w:r>
        <w:rPr>
          <w:rFonts w:hint="eastAsia"/>
        </w:rPr>
        <w:br/>
      </w:r>
      <w:r>
        <w:rPr>
          <w:rFonts w:hint="eastAsia"/>
        </w:rPr>
        <w:t>　　图表 可持续医疗包装企业简介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可持续医疗包装企业经营情况</w:t>
      </w:r>
      <w:r>
        <w:rPr>
          <w:rFonts w:hint="eastAsia"/>
        </w:rPr>
        <w:br/>
      </w:r>
      <w:r>
        <w:rPr>
          <w:rFonts w:hint="eastAsia"/>
        </w:rPr>
        <w:t>　　图表 可持续医疗包装企业(二)简介</w:t>
      </w:r>
      <w:r>
        <w:rPr>
          <w:rFonts w:hint="eastAsia"/>
        </w:rPr>
        <w:br/>
      </w:r>
      <w:r>
        <w:rPr>
          <w:rFonts w:hint="eastAsia"/>
        </w:rPr>
        <w:t>　　图表 企业可持续医疗包装业务</w:t>
      </w:r>
      <w:r>
        <w:rPr>
          <w:rFonts w:hint="eastAsia"/>
        </w:rPr>
        <w:br/>
      </w:r>
      <w:r>
        <w:rPr>
          <w:rFonts w:hint="eastAsia"/>
        </w:rPr>
        <w:t>　　图表 可持续医疗包装企业(二)经营情况</w:t>
      </w:r>
      <w:r>
        <w:rPr>
          <w:rFonts w:hint="eastAsia"/>
        </w:rPr>
        <w:br/>
      </w:r>
      <w:r>
        <w:rPr>
          <w:rFonts w:hint="eastAsia"/>
        </w:rPr>
        <w:t>　　图表 可持续医疗包装企业(三)调研</w:t>
      </w:r>
      <w:r>
        <w:rPr>
          <w:rFonts w:hint="eastAsia"/>
        </w:rPr>
        <w:br/>
      </w:r>
      <w:r>
        <w:rPr>
          <w:rFonts w:hint="eastAsia"/>
        </w:rPr>
        <w:t>　　图表 企业可持续医疗包装业务分析</w:t>
      </w:r>
      <w:r>
        <w:rPr>
          <w:rFonts w:hint="eastAsia"/>
        </w:rPr>
        <w:br/>
      </w:r>
      <w:r>
        <w:rPr>
          <w:rFonts w:hint="eastAsia"/>
        </w:rPr>
        <w:t>　　图表 可持续医疗包装企业(三)经营情况</w:t>
      </w:r>
      <w:r>
        <w:rPr>
          <w:rFonts w:hint="eastAsia"/>
        </w:rPr>
        <w:br/>
      </w:r>
      <w:r>
        <w:rPr>
          <w:rFonts w:hint="eastAsia"/>
        </w:rPr>
        <w:t>　　图表 可持续医疗包装企业(四)介绍</w:t>
      </w:r>
      <w:r>
        <w:rPr>
          <w:rFonts w:hint="eastAsia"/>
        </w:rPr>
        <w:br/>
      </w:r>
      <w:r>
        <w:rPr>
          <w:rFonts w:hint="eastAsia"/>
        </w:rPr>
        <w:t>　　图表 企业可持续医疗包装产品服务</w:t>
      </w:r>
      <w:r>
        <w:rPr>
          <w:rFonts w:hint="eastAsia"/>
        </w:rPr>
        <w:br/>
      </w:r>
      <w:r>
        <w:rPr>
          <w:rFonts w:hint="eastAsia"/>
        </w:rPr>
        <w:t>　　图表 可持续医疗包装企业(四)经营情况</w:t>
      </w:r>
      <w:r>
        <w:rPr>
          <w:rFonts w:hint="eastAsia"/>
        </w:rPr>
        <w:br/>
      </w:r>
      <w:r>
        <w:rPr>
          <w:rFonts w:hint="eastAsia"/>
        </w:rPr>
        <w:t>　　图表 可持续医疗包装企业(五)简介</w:t>
      </w:r>
      <w:r>
        <w:rPr>
          <w:rFonts w:hint="eastAsia"/>
        </w:rPr>
        <w:br/>
      </w:r>
      <w:r>
        <w:rPr>
          <w:rFonts w:hint="eastAsia"/>
        </w:rPr>
        <w:t>　　图表 企业可持续医疗包装业务分析</w:t>
      </w:r>
      <w:r>
        <w:rPr>
          <w:rFonts w:hint="eastAsia"/>
        </w:rPr>
        <w:br/>
      </w:r>
      <w:r>
        <w:rPr>
          <w:rFonts w:hint="eastAsia"/>
        </w:rPr>
        <w:t>　　图表 可持续医疗包装企业(五)经营情况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可持续医疗包装行业生命周期</w:t>
      </w:r>
      <w:r>
        <w:rPr>
          <w:rFonts w:hint="eastAsia"/>
        </w:rPr>
        <w:br/>
      </w:r>
      <w:r>
        <w:rPr>
          <w:rFonts w:hint="eastAsia"/>
        </w:rPr>
        <w:t>　　图表 可持续医疗包装优势、劣势、机会、威胁分析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可持续医疗包装市场容量</w:t>
      </w:r>
      <w:r>
        <w:rPr>
          <w:rFonts w:hint="eastAsia"/>
        </w:rPr>
        <w:br/>
      </w:r>
      <w:r>
        <w:rPr>
          <w:rFonts w:hint="eastAsia"/>
        </w:rPr>
        <w:t>　　图表 可持续医疗包装发展前景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2025-2031年中国可持续医疗包装市场规模预测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2025-2031年中国可持续医疗包装销售预测</w:t>
      </w:r>
      <w:r>
        <w:rPr>
          <w:rFonts w:hint="eastAsia"/>
        </w:rPr>
        <w:br/>
      </w:r>
      <w:r>
        <w:rPr>
          <w:rFonts w:hint="eastAsia"/>
        </w:rPr>
        <w:t>　　图表 可持续医疗包装主要驱动因素</w:t>
      </w:r>
      <w:r>
        <w:rPr>
          <w:rFonts w:hint="eastAsia"/>
        </w:rPr>
        <w:br/>
      </w:r>
      <w:r>
        <w:rPr>
          <w:rFonts w:hint="eastAsia"/>
        </w:rPr>
        <w:t>　　图表 可持续医疗包装发展趋势预测</w:t>
      </w:r>
      <w:r>
        <w:rPr>
          <w:rFonts w:hint="eastAsia"/>
        </w:rPr>
        <w:br/>
      </w:r>
      <w:r>
        <w:rPr>
          <w:rFonts w:hint="eastAsia"/>
        </w:rPr>
        <w:t>　　图表 可持续医疗包装注意事项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8b0a7a074ef9" w:history="1">
        <w:r>
          <w:rPr>
            <w:rStyle w:val="Hyperlink"/>
          </w:rPr>
          <w:t>2025-2031年中国可持续医疗包装市场现状与行业前景分析报告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68b0a7a074ef9" w:history="1">
        <w:r>
          <w:rPr>
            <w:rStyle w:val="Hyperlink"/>
          </w:rPr>
          <w:t>https://www.20087.com/5/30/KeChiXuYiLiaoBaoZhuangHangYeQianJing.html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热点：医用包装、可持续医疗包装有哪些、医用灭菌纸塑包装袋、可持续性包装、可持续材料、可持续包装设计作品、可持续包装的定义、可持续包装材料、可持续循环包装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47865f13457b" w:history="1">
      <w:r>
        <w:rPr>
          <w:rStyle w:val="Hyperlink"/>
        </w:rPr>
        <w:t>2025-2031年中国可持续医疗包装市场现状与行业前景分析报告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eChiXuYiLiaoBaoZhuangHangYeQianJing.html" TargetMode="External" Id="R01b68b0a7a07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eChiXuYiLiaoBaoZhuangHangYeQianJing.html" TargetMode="External" Id="Rd47d47865f1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2025-08-15T01:12:13Z</dcterms:created>
  <dcterms:modified xsi:type="dcterms:W3CDTF">2025-08-15T02:12:13Z</dcterms:modified>
  <dc:subject>2025-2031年中国可持续医疗包装市场现状与行业前景分析报告</dc:subject>
  <dc:title>2025-2031年中国可持续医疗包装市场现状与行业前景分析报告</dc:title>
  <cp:keywords>2025-2031年中国可持续医疗包装市场现状与行业前景分析报告</cp:keywords>
  <dc:description>2025-2031年中国可持续医疗包装市场现状与行业前景分析报告</dc:description>
</cp:coreProperties>
</file>