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7140e392445e" w:history="1">
              <w:r>
                <w:rPr>
                  <w:rStyle w:val="Hyperlink"/>
                </w:rPr>
                <w:t>2023-2029年中国医药品行业现状深度调研与发展趋势报告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7140e392445e" w:history="1">
              <w:r>
                <w:rPr>
                  <w:rStyle w:val="Hyperlink"/>
                </w:rPr>
                <w:t>2023-2029年中国医药品行业现状深度调研与发展趋势报告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f7140e392445e" w:history="1">
                <w:r>
                  <w:rPr>
                    <w:rStyle w:val="Hyperlink"/>
                  </w:rPr>
                  <w:t>https://www.20087.com/1/01/YiYaoPinFaZhanQuShiYuCe.html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品是保障人类健康的关键产业，近年来在生物技术、基因编辑和人工智能等前沿科技的推动下，迎来了前所未有的发展机遇。现代医药品不仅在治疗常见疾病方面取得了显著成效，还在攻克罕见病和难治性疾病方面展现了巨大潜力，如精准医疗、靶向治疗和细胞疗法等新型治疗手段的出现。</w:t>
      </w:r>
      <w:r>
        <w:rPr>
          <w:rFonts w:hint="eastAsia"/>
        </w:rPr>
        <w:br/>
      </w:r>
      <w:r>
        <w:rPr>
          <w:rFonts w:hint="eastAsia"/>
        </w:rPr>
        <w:t>　　未来，医药品的发展将更加侧重于个性化医疗和药物可及性。个性化医疗方面，将通过基因组学和蛋白质组学等生物标志物的分析，为患者提供更精准的诊断和治疗方案。药物可及性方面，通过政策支持和国际合作，提升全球范围内的药物供应能力，尤其是针对低收入国家和偏远地区的药物可及性，以缩小健康鸿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7140e392445e" w:history="1">
        <w:r>
          <w:rPr>
            <w:rStyle w:val="Hyperlink"/>
          </w:rPr>
          <w:t>2023-2029年中国医药品行业现状深度调研与发展趋势报告</w:t>
        </w:r>
      </w:hyperlink>
      <w:r>
        <w:rPr>
          <w:rFonts w:hint="eastAsia"/>
        </w:rPr>
        <w:t>》在多年医药品行业研究的基础上，结合中国医药品行业市场的发展现状，通过资深研究团队对医药品市场资料进行整理，并依托国家权威数据资源和长期市场监测的数据库，对医药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f7140e392445e" w:history="1">
        <w:r>
          <w:rPr>
            <w:rStyle w:val="Hyperlink"/>
          </w:rPr>
          <w:t>2023-2029年中国医药品行业现状深度调研与发展趋势报告</w:t>
        </w:r>
      </w:hyperlink>
      <w:r>
        <w:rPr>
          <w:rFonts w:hint="eastAsia"/>
        </w:rPr>
        <w:t>》可以帮助投资者准确把握医药品行业的市场现状，为投资者进行投资作出医药品行业前景预判，挖掘医药品行业投资价值，同时提出医药品行业投资策略、营销策略等方面的建议。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医药品行业相关概述</w:t>
      </w:r>
      <w:r>
        <w:rPr>
          <w:rFonts w:hint="eastAsia"/>
        </w:rPr>
        <w:br/>
      </w:r>
      <w:r>
        <w:rPr>
          <w:rFonts w:hint="eastAsia"/>
        </w:rPr>
        <w:t>　　第一节 医药品行业定义特点及分类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2018-2023年中国医药品行业经济指标分析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医药品行业产业链分析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医药品行业2023-2029年规划概述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2018-2023年医药品行业发展回顾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一、2018-2023年医药品行业运行情况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二、2018-2023年医药品行业发展特点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三、2018-2023年医药品行业发展成就</w:t>
      </w:r>
      <w:r>
        <w:rPr>
          <w:rFonts w:hint="eastAsia"/>
        </w:rPr>
        <w:br/>
      </w:r>
      <w:r>
        <w:rPr>
          <w:rFonts w:hint="eastAsia"/>
        </w:rPr>
        <w:t>　　第二节 医药品行业2023-2029年总体规划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一、医药品行业2023-2029年规划纲要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二、医药品行业2023-2029年规划指导思想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三、医药品行业2023-2029年规划主要目标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医药品行业全球发展分析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全球医药品市场总体情况分析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一、全球医药品行业的发展特点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二、2018-2023年全球医药品市场结构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三、2018-2023年全球医药品行业发展分析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四、2018-2023年全球医药品行业竞争格局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五、2018-2023年全球医药品市场区域分布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2、2018-2023年欧洲医药品市场结构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3、2023-2029年欧洲医药品行业发展前景预测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2、2018-2023年北美医药品市场结构</w:t>
      </w:r>
      <w:r>
        <w:rPr>
          <w:rFonts w:hint="eastAsia"/>
        </w:rPr>
        <w:br/>
      </w:r>
      <w:r>
        <w:rPr>
          <w:rFonts w:hint="eastAsia"/>
        </w:rPr>
        <w:t>　　　　　　3、2023-2029年北美医药品行业发展前景预测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2、2018-2023年日本医药品市场结构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3、2023-2029年日本医药品行业发展前景预测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2、2018-2023年韩国医药品市场结构</w:t>
      </w:r>
      <w:r>
        <w:rPr>
          <w:rFonts w:hint="eastAsia"/>
        </w:rPr>
        <w:br/>
      </w:r>
      <w:r>
        <w:rPr>
          <w:rFonts w:hint="eastAsia"/>
        </w:rPr>
        <w:t>　　　　　　3、2023-2029年韩国医药品行业发展前景预测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2018-2023年医药品行业总体发展状况</w:t>
      </w:r>
      <w:r>
        <w:rPr>
          <w:rFonts w:hint="eastAsia"/>
        </w:rPr>
        <w:br/>
      </w:r>
      <w:r>
        <w:rPr>
          <w:rFonts w:hint="eastAsia"/>
        </w:rPr>
        <w:t>　　第一节 医药品行业特性分析</w:t>
      </w:r>
      <w:r>
        <w:rPr>
          <w:rFonts w:hint="eastAsia"/>
        </w:rPr>
        <w:br/>
      </w:r>
      <w:r>
        <w:rPr>
          <w:rFonts w:hint="eastAsia"/>
        </w:rPr>
        <w:t>　　第二节 医药品产业特征与行业重要性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2018-2023年医药品行业发展分析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一、2018-2023年医药品行业发展态势分析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二、2018-2023年医药品行业发展特点分析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2018-2023年医药品行业规模情况分析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2018-2023年医药品行业财务能力分析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2018-2023年中国医药品市场规模分析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2018-2023年我国医药品区域结构分析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2018-2023年中国医药品区域市场规模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2023-2029年中国医药品市场规模预测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我国医药品行业运行分析</w:t>
      </w:r>
      <w:r>
        <w:rPr>
          <w:rFonts w:hint="eastAsia"/>
        </w:rPr>
        <w:br/>
      </w:r>
      <w:r>
        <w:rPr>
          <w:rFonts w:hint="eastAsia"/>
        </w:rPr>
        <w:t>　　第一节 我国医药品行业发展状况分析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一、我国医药品行业发展阶段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2018-2023年医药品行业发展现状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一、2018-2023年我国医药品行业市场规模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二、2018-2023年我国医药品行业发展分析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三、2018-2023年中国医药品企业发展分析</w:t>
      </w:r>
      <w:r>
        <w:rPr>
          <w:rFonts w:hint="eastAsia"/>
        </w:rPr>
        <w:br/>
      </w:r>
      <w:r>
        <w:rPr>
          <w:rFonts w:hint="eastAsia"/>
        </w:rPr>
        <w:t>　　第三节 2018-2023年医药品市场情况分析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一、2018-2023年中国医药品市场总体概况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二、2018-2023年中国医药品市场发展分析</w:t>
      </w:r>
      <w:r>
        <w:rPr>
          <w:rFonts w:hint="eastAsia"/>
        </w:rPr>
        <w:br/>
      </w:r>
      <w:r>
        <w:rPr>
          <w:rFonts w:hint="eastAsia"/>
        </w:rPr>
        <w:t>　　第四节 我国医药品市场价格走势分析</w:t>
      </w:r>
      <w:r>
        <w:rPr>
          <w:rFonts w:hint="eastAsia"/>
        </w:rPr>
        <w:br/>
      </w:r>
      <w:r>
        <w:rPr>
          <w:rFonts w:hint="eastAsia"/>
        </w:rPr>
        <w:t>　　　　一、医药品市场定价机制组成</w:t>
      </w:r>
      <w:r>
        <w:rPr>
          <w:rFonts w:hint="eastAsia"/>
        </w:rPr>
        <w:br/>
      </w:r>
      <w:r>
        <w:rPr>
          <w:rFonts w:hint="eastAsia"/>
        </w:rPr>
        <w:t>　　　　二、医药品市场价格影响因素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三、2018-2023年医药品价格走势分析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四、2023-2029年医药品价格走势预测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2023-2029年我国医药品市场供需形势分析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我国医药品市场供需分析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1、我国医药品行业供给分析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二、2018-2023年我国医药品行业需求情况</w:t>
      </w:r>
      <w:r>
        <w:rPr>
          <w:rFonts w:hint="eastAsia"/>
        </w:rPr>
        <w:br/>
      </w:r>
      <w:r>
        <w:rPr>
          <w:rFonts w:hint="eastAsia"/>
        </w:rPr>
        <w:t>　　　　　　1、医药品行业需求市场</w:t>
      </w:r>
      <w:r>
        <w:rPr>
          <w:rFonts w:hint="eastAsia"/>
        </w:rPr>
        <w:br/>
      </w:r>
      <w:r>
        <w:rPr>
          <w:rFonts w:hint="eastAsia"/>
        </w:rPr>
        <w:t>　　　　　　2、医药品行业客户结构</w:t>
      </w:r>
      <w:r>
        <w:rPr>
          <w:rFonts w:hint="eastAsia"/>
        </w:rPr>
        <w:br/>
      </w:r>
      <w:r>
        <w:rPr>
          <w:rFonts w:hint="eastAsia"/>
        </w:rPr>
        <w:t>　　　　　　3、医药品行业需求的地区差异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三、2018-2023年我国医药品行业供需平衡分析</w:t>
      </w:r>
      <w:r>
        <w:rPr>
          <w:rFonts w:hint="eastAsia"/>
        </w:rPr>
        <w:br/>
      </w:r>
      <w:r>
        <w:rPr>
          <w:rFonts w:hint="eastAsia"/>
        </w:rPr>
        <w:t>　　第二节 医药品产品（服务）市场应用及需求预测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一、医药品产品（服务）应用市场总体需求分析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1、医药品产品（服务）应用市场需求特征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2、医药品产品（服务）应用市场需求总规模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二、2023-2029年医药品行业领域需求量预测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1、2023-2029年医药品行业领域需求产品（服务）功能预测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2、2023-2029年医药品行业领域需求产品（服务）市场格局预测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三、重点行业医药品产品（服务）需求分析预测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2023-2029年医药品行业产业结构调整分析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医药品产业结构分析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三、中国医药品行业参与国际竞争的战略市场定位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医药品行业竞争力优势分析</w:t>
      </w:r>
      <w:r>
        <w:rPr>
          <w:rFonts w:hint="eastAsia"/>
        </w:rPr>
        <w:br/>
      </w:r>
      <w:r>
        <w:rPr>
          <w:rFonts w:hint="eastAsia"/>
        </w:rPr>
        <w:t>　　第一节 医药品行业竞争力优势分析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中国医药品行业竞争力分析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一、我国医药品行业竞争力剖析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二、我国医药品企业市场竞争的优势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四、国内医药品企业竞争能力提升途径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医药品行业SWOT分析</w:t>
      </w:r>
      <w:r>
        <w:rPr>
          <w:rFonts w:hint="eastAsia"/>
        </w:rPr>
        <w:br/>
      </w:r>
      <w:r>
        <w:rPr>
          <w:rFonts w:hint="eastAsia"/>
        </w:rPr>
        <w:t>　　　　一、医药品行业优势分析</w:t>
      </w:r>
      <w:r>
        <w:rPr>
          <w:rFonts w:hint="eastAsia"/>
        </w:rPr>
        <w:br/>
      </w:r>
      <w:r>
        <w:rPr>
          <w:rFonts w:hint="eastAsia"/>
        </w:rPr>
        <w:t>　　　　二、医药品行业劣势分析</w:t>
      </w:r>
      <w:r>
        <w:rPr>
          <w:rFonts w:hint="eastAsia"/>
        </w:rPr>
        <w:br/>
      </w:r>
      <w:r>
        <w:rPr>
          <w:rFonts w:hint="eastAsia"/>
        </w:rPr>
        <w:t>　　　　三、医药品行业机会分析</w:t>
      </w:r>
      <w:r>
        <w:rPr>
          <w:rFonts w:hint="eastAsia"/>
        </w:rPr>
        <w:br/>
      </w:r>
      <w:r>
        <w:rPr>
          <w:rFonts w:hint="eastAsia"/>
        </w:rPr>
        <w:t>　　　　四、医药品行业威胁分析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2023-2029年医药品行业市场竞争策略分析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三、医药品行业集中度分析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中国医药品行业竞争格局综述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1、中国医药品行业品牌竞争格局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2、医药品业未来竞争格局和特点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3、医药品市场进入及竞争对手分析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2018-2023年医药品行业竞争格局分析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一、2018-2023年国内外医药品竞争分析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二、2018-2023年我国医药品市场竞争分析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三、2018-2023年我国医药品市场集中度分析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四、2018-2023年国内主要医药品企业动向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五、2018-2023年国内医药品企业拟在建项目分析</w:t>
      </w:r>
      <w:r>
        <w:rPr>
          <w:rFonts w:hint="eastAsia"/>
        </w:rPr>
        <w:br/>
      </w:r>
      <w:r>
        <w:rPr>
          <w:rFonts w:hint="eastAsia"/>
        </w:rPr>
        <w:t>　　第四节 医药品企业竞争策略分析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三、提高医药品企业竞争力的策略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2023-2029年医药品行业重点企业发展形势分析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2023-2029年医药品行业投资前景展望</w:t>
      </w:r>
      <w:r>
        <w:rPr>
          <w:rFonts w:hint="eastAsia"/>
        </w:rPr>
        <w:br/>
      </w:r>
      <w:r>
        <w:rPr>
          <w:rFonts w:hint="eastAsia"/>
        </w:rPr>
        <w:t>　　第一节 医药品行业2023-2029年投资机会分析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一、医药品投资项目分析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二、可以投资的医药品模式</w:t>
      </w:r>
      <w:r>
        <w:rPr>
          <w:rFonts w:hint="eastAsia"/>
        </w:rPr>
        <w:br/>
      </w:r>
      <w:r>
        <w:rPr>
          <w:rFonts w:hint="eastAsia"/>
        </w:rPr>
        <w:t>　　　　三、2023-2029年医药品投资机会</w:t>
      </w:r>
      <w:r>
        <w:rPr>
          <w:rFonts w:hint="eastAsia"/>
        </w:rPr>
        <w:br/>
      </w:r>
      <w:r>
        <w:rPr>
          <w:rFonts w:hint="eastAsia"/>
        </w:rPr>
        <w:t>　　第二节 2023-2029年医药品行业发展预测分析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一、2023-2029年医药品发展分析</w:t>
      </w:r>
      <w:r>
        <w:rPr>
          <w:rFonts w:hint="eastAsia"/>
        </w:rPr>
        <w:br/>
      </w:r>
      <w:r>
        <w:rPr>
          <w:rFonts w:hint="eastAsia"/>
        </w:rPr>
        <w:t>　　　　二、2023-2029年医药品行业技术开发方向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2023-2029年规划将为医药品行业找到新的增长点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2023-2029年医药品行业投资价值评估分析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一、医药品行业进入壁垒分析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二、医药品行业盈利因素分析</w:t>
      </w:r>
      <w:r>
        <w:rPr>
          <w:rFonts w:hint="eastAsia"/>
        </w:rPr>
        <w:br/>
      </w:r>
      <w:r>
        <w:rPr>
          <w:rFonts w:hint="eastAsia"/>
        </w:rPr>
        <w:t>　　　　三、医药品行业盈利模式分析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2023-2029年医药品行业发展的影响因素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2023-2029年医药品行业投资价值评估分析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2023-2029年中国医药品行业投资收益预测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二、2023-2029年中国医药品行业总产值预测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三、2023-2029年中国医药品行业销售收入预测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四、2023-2029年中国医药品行业利润总额预测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五、2023-2029年中国医药品行业总资产预测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2023-2029年医药品行业发展趋势及投资风险分析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2018-2023年医药品存在的问题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一、2023-2029年医药品发展方向分析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二、2023-2029年医药品行业发展规模预测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三、2023-2029年医药品行业发展趋势预测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2023-2029年医药品行业投资风险分析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医药品行业2023-2029年热点问题探讨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发展绿色经济和医药品经济，增强可持续发展能力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2023-2029年时期医药品行业自身热点问题研究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2023-2029年医药品行业面临的困境及对策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2023年医药品行业面临的困境</w:t>
      </w:r>
      <w:r>
        <w:rPr>
          <w:rFonts w:hint="eastAsia"/>
        </w:rPr>
        <w:br/>
      </w:r>
      <w:r>
        <w:rPr>
          <w:rFonts w:hint="eastAsia"/>
        </w:rPr>
        <w:t>　　第二节 医药品企业面临的困境及对策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1、重点医药品企业面临的困境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2、重点医药品企业对策探讨</w:t>
      </w:r>
      <w:r>
        <w:rPr>
          <w:rFonts w:hint="eastAsia"/>
        </w:rPr>
        <w:br/>
      </w:r>
      <w:r>
        <w:rPr>
          <w:rFonts w:hint="eastAsia"/>
        </w:rPr>
        <w:t>　　　　二、中小医药品企业发展困境及策略分析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1、中小医药品企业面临的困境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2、中小医药品企业对策探讨</w:t>
      </w:r>
      <w:r>
        <w:rPr>
          <w:rFonts w:hint="eastAsia"/>
        </w:rPr>
        <w:br/>
      </w:r>
      <w:r>
        <w:rPr>
          <w:rFonts w:hint="eastAsia"/>
        </w:rPr>
        <w:t>　　　　三、国内医药品企业的出路分析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一、中国医药品行业存在的问题</w:t>
      </w:r>
      <w:r>
        <w:rPr>
          <w:rFonts w:hint="eastAsia"/>
        </w:rPr>
        <w:br/>
      </w:r>
      <w:r>
        <w:rPr>
          <w:rFonts w:hint="eastAsia"/>
        </w:rPr>
        <w:t>　　　　二、医药品行业发展的建议对策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中国医药品市场发展面临的挑战与对策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2023-2029年医药品行业投资战略研究</w:t>
      </w:r>
      <w:r>
        <w:rPr>
          <w:rFonts w:hint="eastAsia"/>
        </w:rPr>
        <w:br/>
      </w:r>
      <w:r>
        <w:rPr>
          <w:rFonts w:hint="eastAsia"/>
        </w:rPr>
        <w:t>　　第一节 医药品行业发展战略研究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对我国医药品品牌的战略思考</w:t>
      </w:r>
      <w:r>
        <w:rPr>
          <w:rFonts w:hint="eastAsia"/>
        </w:rPr>
        <w:br/>
      </w:r>
      <w:r>
        <w:rPr>
          <w:rFonts w:hint="eastAsia"/>
        </w:rPr>
        <w:t>　　　　一、医药品品牌的重要性</w:t>
      </w:r>
      <w:r>
        <w:rPr>
          <w:rFonts w:hint="eastAsia"/>
        </w:rPr>
        <w:br/>
      </w:r>
      <w:r>
        <w:rPr>
          <w:rFonts w:hint="eastAsia"/>
        </w:rPr>
        <w:t>　　　　二、医药品实施品牌战略的意义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四、我国医药品企业的品牌战略</w:t>
      </w:r>
      <w:r>
        <w:rPr>
          <w:rFonts w:hint="eastAsia"/>
        </w:rPr>
        <w:br/>
      </w:r>
      <w:r>
        <w:rPr>
          <w:rFonts w:hint="eastAsia"/>
        </w:rPr>
        <w:t>　　　　五、医药品品牌战略管理的策略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医药品经营策略分析</w:t>
      </w:r>
      <w:r>
        <w:rPr>
          <w:rFonts w:hint="eastAsia"/>
        </w:rPr>
        <w:br/>
      </w:r>
      <w:r>
        <w:rPr>
          <w:rFonts w:hint="eastAsia"/>
        </w:rPr>
        <w:t>　　　　一、医药品市场细分策略</w:t>
      </w:r>
      <w:r>
        <w:rPr>
          <w:rFonts w:hint="eastAsia"/>
        </w:rPr>
        <w:br/>
      </w:r>
      <w:r>
        <w:rPr>
          <w:rFonts w:hint="eastAsia"/>
        </w:rPr>
        <w:t>　　　　二、医药品市场创新策略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四、医药品新产品差异化战略</w:t>
      </w:r>
      <w:r>
        <w:rPr>
          <w:rFonts w:hint="eastAsia"/>
        </w:rPr>
        <w:br/>
      </w:r>
      <w:r>
        <w:rPr>
          <w:rFonts w:hint="eastAsia"/>
        </w:rPr>
        <w:t>　　第四节 医药品行业投资战略研究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二、2023-2029年医药品行业投资战略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中智林:－医药品行业2023-2029年投资建议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医药品行业生命周期</w:t>
      </w:r>
      <w:r>
        <w:rPr>
          <w:rFonts w:hint="eastAsia"/>
        </w:rPr>
        <w:br/>
      </w:r>
      <w:r>
        <w:rPr>
          <w:rFonts w:hint="eastAsia"/>
        </w:rPr>
        <w:t>　　图表 医药品行业产业链结构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2018-2023年全球医药品行业市场规模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2018-2023年中国医药品行业市场规模</w:t>
      </w:r>
      <w:r>
        <w:rPr>
          <w:rFonts w:hint="eastAsia"/>
        </w:rPr>
        <w:br/>
      </w:r>
      <w:r>
        <w:rPr>
          <w:rFonts w:hint="eastAsia"/>
        </w:rPr>
        <w:t>　　图表 2018-2023年医药品行业重要数据指标比较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2018-2023年中国医药品市场占全球份额比较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2018-2023年医药品行业销售收入</w:t>
      </w:r>
      <w:r>
        <w:rPr>
          <w:rFonts w:hint="eastAsia"/>
        </w:rPr>
        <w:br/>
      </w:r>
      <w:r>
        <w:rPr>
          <w:rFonts w:hint="eastAsia"/>
        </w:rPr>
        <w:t>　　图表 2018-2023年医药品行业利润总额</w:t>
      </w:r>
      <w:r>
        <w:rPr>
          <w:rFonts w:hint="eastAsia"/>
        </w:rPr>
        <w:br/>
      </w:r>
      <w:r>
        <w:rPr>
          <w:rFonts w:hint="eastAsia"/>
        </w:rPr>
        <w:t>　　图表 2018-2023年医药品行业资产总计</w:t>
      </w:r>
      <w:r>
        <w:rPr>
          <w:rFonts w:hint="eastAsia"/>
        </w:rPr>
        <w:br/>
      </w:r>
      <w:r>
        <w:rPr>
          <w:rFonts w:hint="eastAsia"/>
        </w:rPr>
        <w:t>　　图表 2018-2023年医药品行业负债总计</w:t>
      </w:r>
      <w:r>
        <w:rPr>
          <w:rFonts w:hint="eastAsia"/>
        </w:rPr>
        <w:br/>
      </w:r>
      <w:r>
        <w:rPr>
          <w:rFonts w:hint="eastAsia"/>
        </w:rPr>
        <w:t>　　图表 2018-2023年医药品行业竞争力分析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2018-2023年医药品市场价格走势</w:t>
      </w:r>
      <w:r>
        <w:rPr>
          <w:rFonts w:hint="eastAsia"/>
        </w:rPr>
        <w:br/>
      </w:r>
      <w:r>
        <w:rPr>
          <w:rFonts w:hint="eastAsia"/>
        </w:rPr>
        <w:t>　　图表 2018-2023年医药品行业主营业务收入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2018-2023年医药品行业主营业务成本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2018-2023年医药品行业销售费用分析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2018-2023年医药品行业管理费用分析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2018-2023年医药品行业财务费用分析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2018-2023年医药品行业销售毛利率分析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2018-2023年医药品行业销售利润率分析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2018-2023年医药品行业成本费用利润率分析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2018-2023年医药品行业总资产利润率分析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7140e392445e" w:history="1">
        <w:r>
          <w:rPr>
            <w:rStyle w:val="Hyperlink"/>
          </w:rPr>
          <w:t>2023-2029年中国医药品行业现状深度调研与发展趋势报告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f7140e392445e" w:history="1">
        <w:r>
          <w:rPr>
            <w:rStyle w:val="Hyperlink"/>
          </w:rPr>
          <w:t>https://www.20087.com/1/01/YiYaoPinFaZhanQuShiYuCe.html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e3db870cc47fc" w:history="1">
      <w:r>
        <w:rPr>
          <w:rStyle w:val="Hyperlink"/>
        </w:rPr>
        <w:t>2023-2029年中国医药品行业现状深度调研与发展趋势报告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YaoPinFaZhanQuShiYuCe.html" TargetMode="External" Id="R899f7140e392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YaoPinFaZhanQuShiYuCe.html" TargetMode="External" Id="R0cde3db870c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2023-04-10T01:34:00Z</dcterms:created>
  <dcterms:modified xsi:type="dcterms:W3CDTF">2023-04-10T02:34:00Z</dcterms:modified>
  <dc:subject>2023-2029年中国医药品行业现状深度调研与发展趋势报告</dc:subject>
  <dc:title>2023-2029年中国医药品行业现状深度调研与发展趋势报告</dc:title>
  <cp:keywords>2023-2029年中国医药品行业现状深度调研与发展趋势报告</cp:keywords>
  <dc:description>2023-2029年中国医药品行业现状深度调研与发展趋势报告</dc:description>
</cp:coreProperties>
</file>