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f5584dc694073" w:history="1">
              <w:r>
                <w:rPr>
                  <w:rStyle w:val="Hyperlink"/>
                </w:rPr>
                <w:t>2025-2031年中国乳酸亚铁行业研究及未来走势分析报告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f5584dc694073" w:history="1">
              <w:r>
                <w:rPr>
                  <w:rStyle w:val="Hyperlink"/>
                </w:rPr>
                <w:t>2025-2031年中国乳酸亚铁行业研究及未来走势分析报告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f5584dc694073" w:history="1">
                <w:r>
                  <w:rPr>
                    <w:rStyle w:val="Hyperlink"/>
                  </w:rPr>
                  <w:t>https://www.20087.com/1/71/RuSuanYaTieDiaoYanBaoGao.html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亚铁是一种重要的食品添加剂和营养补充剂，常用于强化食品中的铁元素含量，预防缺铁性贫血。近年来，随着人们对健康饮食和营养补充的重视，乳酸亚铁市场呈现稳定增长。然而，该行业面临的挑战包括产品质量控制、生物利用率提升以及消费者对天然来源成分的偏好。</w:t>
      </w:r>
      <w:r>
        <w:rPr>
          <w:rFonts w:hint="eastAsia"/>
        </w:rPr>
        <w:br/>
      </w:r>
      <w:r>
        <w:rPr>
          <w:rFonts w:hint="eastAsia"/>
        </w:rPr>
        <w:t>　　未来，乳酸亚铁行业的发展趋势将更加注重生物有效性、天然来源和定制化配方。生物有效性研究将致力于提高乳酸亚铁的吸收率和利用率，确保其在人体内的有效补充。天然来源成分，如从植物提取的乳酸亚铁，将更受市场欢迎，满足消费者对纯净、天然产品的需求。定制化配方，结合多种微量元素，将为不同人群提供针对性的营养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f5584dc694073" w:history="1">
        <w:r>
          <w:rPr>
            <w:rStyle w:val="Hyperlink"/>
          </w:rPr>
          <w:t>2025-2031年中国乳酸亚铁行业研究及未来走势分析报告</w:t>
        </w:r>
      </w:hyperlink>
      <w:r>
        <w:rPr>
          <w:rFonts w:hint="eastAsia"/>
        </w:rPr>
        <w:t>》内容包括：乳酸亚铁行业发展环境分析、乳酸亚铁市场规模及预测、乳酸亚铁行业重点地区市场规模分析、乳酸亚铁行业供需状况调研、乳酸亚铁市场价格行情趋势分析预测、乳酸亚铁行业进出口状况及前景预测、乳酸亚铁行业技术及发展方向、乳酸亚铁行业重点企业经营情况分析、乳酸亚铁行业SWOT分析及乳酸亚铁行业投资策略，数据来自国家权威机构、乳酸亚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乳酸亚铁产业概述</w:t>
      </w:r>
      <w:r>
        <w:rPr>
          <w:rFonts w:hint="eastAsia"/>
        </w:rPr>
        <w:br/>
      </w:r>
      <w:r>
        <w:rPr>
          <w:rFonts w:hint="eastAsia"/>
        </w:rPr>
        <w:t>　　第一节 乳酸亚铁产业定义</w:t>
      </w:r>
      <w:r>
        <w:rPr>
          <w:rFonts w:hint="eastAsia"/>
        </w:rPr>
        <w:br/>
      </w:r>
      <w:r>
        <w:rPr>
          <w:rFonts w:hint="eastAsia"/>
        </w:rPr>
        <w:t>　　第二节 乳酸亚铁产业发展历程</w:t>
      </w:r>
      <w:r>
        <w:rPr>
          <w:rFonts w:hint="eastAsia"/>
        </w:rPr>
        <w:br/>
      </w:r>
      <w:r>
        <w:rPr>
          <w:rFonts w:hint="eastAsia"/>
        </w:rPr>
        <w:t>　　第三节 乳酸亚铁分类情况</w:t>
      </w:r>
      <w:r>
        <w:rPr>
          <w:rFonts w:hint="eastAsia"/>
        </w:rPr>
        <w:br/>
      </w:r>
      <w:r>
        <w:rPr>
          <w:rFonts w:hint="eastAsia"/>
        </w:rPr>
        <w:t>　　第四节 乳酸亚铁产业链分析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2024-2025年乳酸亚铁行业发展环境分析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我国乳酸亚铁行业政策环境分析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一、乳酸亚铁产业政策分析</w:t>
      </w:r>
      <w:r>
        <w:rPr>
          <w:rFonts w:hint="eastAsia"/>
        </w:rPr>
        <w:br/>
      </w:r>
      <w:r>
        <w:rPr>
          <w:rFonts w:hint="eastAsia"/>
        </w:rPr>
        <w:t>　　　　二、相关乳酸亚铁产业政策影响分析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我国乳酸亚铁行业技术环境分析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一、我国乳酸亚铁技术发展概况</w:t>
      </w:r>
      <w:r>
        <w:rPr>
          <w:rFonts w:hint="eastAsia"/>
        </w:rPr>
        <w:br/>
      </w:r>
      <w:r>
        <w:rPr>
          <w:rFonts w:hint="eastAsia"/>
        </w:rPr>
        <w:t>　　　　二、我国乳酸亚铁行业技术发展趋势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中国乳酸亚铁市场供需分析预测</w:t>
      </w:r>
      <w:r>
        <w:rPr>
          <w:rFonts w:hint="eastAsia"/>
        </w:rPr>
        <w:br/>
      </w:r>
      <w:r>
        <w:rPr>
          <w:rFonts w:hint="eastAsia"/>
        </w:rPr>
        <w:t>　　第一节 乳酸亚铁市场现状分析及预测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一、2019-2024年我国乳酸亚铁市场规模分析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二、2025-2031年我国乳酸亚铁市场规模预测</w:t>
      </w:r>
      <w:r>
        <w:rPr>
          <w:rFonts w:hint="eastAsia"/>
        </w:rPr>
        <w:br/>
      </w:r>
      <w:r>
        <w:rPr>
          <w:rFonts w:hint="eastAsia"/>
        </w:rPr>
        <w:t>　　第二节 乳酸亚铁行业供给分析及预测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一、2019-2024年我国乳酸亚铁行业产量分析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二、2025年我国乳酸亚铁行业产量特点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三、2025-2031年我国乳酸亚铁行业产量预测</w:t>
      </w:r>
      <w:r>
        <w:rPr>
          <w:rFonts w:hint="eastAsia"/>
        </w:rPr>
        <w:br/>
      </w:r>
      <w:r>
        <w:rPr>
          <w:rFonts w:hint="eastAsia"/>
        </w:rPr>
        <w:t>　　第三节 乳酸亚铁市场需求分析及预测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一、2019-2024年我国乳酸亚铁市场需求分析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二、2025年我国乳酸亚铁市场需求特点分析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三、2025-2031年我国乳酸亚铁市场需求预测</w:t>
      </w:r>
      <w:r>
        <w:rPr>
          <w:rFonts w:hint="eastAsia"/>
        </w:rPr>
        <w:br/>
      </w:r>
      <w:r>
        <w:rPr>
          <w:rFonts w:hint="eastAsia"/>
        </w:rPr>
        <w:t>　　第四节 乳酸亚铁行业进出口情况分析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一、2019-2024年我国乳酸亚铁进出口情况分析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二、2025年我国乳酸亚铁行业进出口特点分析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三、2025-2031年我国乳酸亚铁进出口情况预测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中国乳酸亚铁市场价格未来趋势分析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2019-2024年我国乳酸亚铁市场价格回顾分析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当前国内乳酸亚铁产品市场价格及评述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国内乳酸亚铁产品价格影响因素分析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2025-2031年我国乳酸亚铁市场价格趋势预测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乳酸亚铁行业细分市场调研分析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乳酸亚铁行业细分（一）市场调研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乳酸亚铁行业细分（二）市场调研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乳酸亚铁行业上、下游产业分析</w:t>
      </w:r>
      <w:r>
        <w:rPr>
          <w:rFonts w:hint="eastAsia"/>
        </w:rPr>
        <w:br/>
      </w:r>
      <w:r>
        <w:rPr>
          <w:rFonts w:hint="eastAsia"/>
        </w:rPr>
        <w:t>　　第一节 乳酸亚铁产业链分析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二、乳酸亚铁产业链模型分析</w:t>
      </w:r>
      <w:r>
        <w:rPr>
          <w:rFonts w:hint="eastAsia"/>
        </w:rPr>
        <w:br/>
      </w:r>
      <w:r>
        <w:rPr>
          <w:rFonts w:hint="eastAsia"/>
        </w:rPr>
        <w:t>　　第二节 乳酸亚铁上游行业发展状况分析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乳酸亚铁下游产业发展状况分析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中国乳酸亚铁行业重点区域发展分析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一、中国乳酸亚铁行业重点区域市场结构变化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二、中国乳酸亚铁行业重点区域（一）发展分析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三、中国乳酸亚铁行业重点区域（二）发展分析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四、中国乳酸亚铁行业重点区域（三）发展分析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五、中国乳酸亚铁行业重点区域（四）发展分析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六、中国乳酸亚铁行业重点区域（五）发展分析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近几年乳酸亚铁行业重点企业发展分析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乳酸亚铁企业（一）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二、乳酸亚铁企业经营情况分析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三、乳酸亚铁企业发展规划及前景展望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乳酸亚铁企业（二）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二、乳酸亚铁企业经营情况分析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三、乳酸亚铁企业发展规划及前景展望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乳酸亚铁企业（三）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二、乳酸亚铁企业经营情况分析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三、乳酸亚铁企业发展规划及前景展望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乳酸亚铁企业（四）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二、乳酸亚铁企业经营情况分析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三、乳酸亚铁企业发展规划及前景展望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乳酸亚铁企业（五）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二、乳酸亚铁企业经营情况分析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三、乳酸亚铁企业发展规划及前景展望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2019-2024年中国乳酸亚铁行业总体发展状况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中国乳酸亚铁行业规模情况分析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中国乳酸亚铁行业财务能力分析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乳酸亚铁行业竞争格局分析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2019-2024年中国乳酸亚铁行业集中度分析</w:t>
      </w:r>
      <w:r>
        <w:rPr>
          <w:rFonts w:hint="eastAsia"/>
        </w:rPr>
        <w:br/>
      </w:r>
      <w:r>
        <w:rPr>
          <w:rFonts w:hint="eastAsia"/>
        </w:rPr>
        <w:t>　　第二节 乳酸亚铁行业SWOT分析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2025-2031年中国乳酸亚铁行业竞争格局预测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2025-2031年乳酸亚铁行业发展趋势及投资风险分析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当前乳酸亚铁行业存在的问题</w:t>
      </w:r>
      <w:r>
        <w:rPr>
          <w:rFonts w:hint="eastAsia"/>
        </w:rPr>
        <w:br/>
      </w:r>
      <w:r>
        <w:rPr>
          <w:rFonts w:hint="eastAsia"/>
        </w:rPr>
        <w:t>　　第二节 乳酸亚铁未来发展预测分析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一、中国乳酸亚铁发展方向分析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二、2025-2031年中国乳酸亚铁行业发展规模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三、2025-2031年中国乳酸亚铁行业发展趋势预测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2025-2031年中国乳酸亚铁行业投资风险分析</w:t>
      </w:r>
      <w:r>
        <w:rPr>
          <w:rFonts w:hint="eastAsia"/>
        </w:rPr>
        <w:br/>
      </w:r>
      <w:r>
        <w:rPr>
          <w:rFonts w:hint="eastAsia"/>
        </w:rPr>
        <w:t>　　　　一、乳酸亚铁市场竞争风险</w:t>
      </w:r>
      <w:r>
        <w:rPr>
          <w:rFonts w:hint="eastAsia"/>
        </w:rPr>
        <w:br/>
      </w:r>
      <w:r>
        <w:rPr>
          <w:rFonts w:hint="eastAsia"/>
        </w:rPr>
        <w:t>　　　　二、乳酸亚铁原材料压力风险分析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三、乳酸亚铁技术风险分析</w:t>
      </w:r>
      <w:r>
        <w:rPr>
          <w:rFonts w:hint="eastAsia"/>
        </w:rPr>
        <w:br/>
      </w:r>
      <w:r>
        <w:rPr>
          <w:rFonts w:hint="eastAsia"/>
        </w:rPr>
        <w:t>　　　　四、乳酸亚铁政策和体制风险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乳酸亚铁行业投资情况与发展前景分析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2024-2025年乳酸亚铁行业投资情况分析</w:t>
      </w:r>
      <w:r>
        <w:rPr>
          <w:rFonts w:hint="eastAsia"/>
        </w:rPr>
        <w:br/>
      </w:r>
      <w:r>
        <w:rPr>
          <w:rFonts w:hint="eastAsia"/>
        </w:rPr>
        <w:t>　　　　一、乳酸亚铁总体投资结构</w:t>
      </w:r>
      <w:r>
        <w:rPr>
          <w:rFonts w:hint="eastAsia"/>
        </w:rPr>
        <w:br/>
      </w:r>
      <w:r>
        <w:rPr>
          <w:rFonts w:hint="eastAsia"/>
        </w:rPr>
        <w:t>　　　　二、乳酸亚铁投资规模情况</w:t>
      </w:r>
      <w:r>
        <w:rPr>
          <w:rFonts w:hint="eastAsia"/>
        </w:rPr>
        <w:br/>
      </w:r>
      <w:r>
        <w:rPr>
          <w:rFonts w:hint="eastAsia"/>
        </w:rPr>
        <w:t>　　　　三、乳酸亚铁投资增速情况</w:t>
      </w:r>
      <w:r>
        <w:rPr>
          <w:rFonts w:hint="eastAsia"/>
        </w:rPr>
        <w:br/>
      </w:r>
      <w:r>
        <w:rPr>
          <w:rFonts w:hint="eastAsia"/>
        </w:rPr>
        <w:t>　　　　四、乳酸亚铁分地区投资分析</w:t>
      </w:r>
      <w:r>
        <w:rPr>
          <w:rFonts w:hint="eastAsia"/>
        </w:rPr>
        <w:br/>
      </w:r>
      <w:r>
        <w:rPr>
          <w:rFonts w:hint="eastAsia"/>
        </w:rPr>
        <w:t>　　第二节 乳酸亚铁行业投资机会分析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一、乳酸亚铁投资项目分析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二、可以投资的乳酸亚铁模式</w:t>
      </w:r>
      <w:r>
        <w:rPr>
          <w:rFonts w:hint="eastAsia"/>
        </w:rPr>
        <w:br/>
      </w:r>
      <w:r>
        <w:rPr>
          <w:rFonts w:hint="eastAsia"/>
        </w:rPr>
        <w:t>　　　　三、2025年乳酸亚铁投资机会</w:t>
      </w:r>
      <w:r>
        <w:rPr>
          <w:rFonts w:hint="eastAsia"/>
        </w:rPr>
        <w:br/>
      </w:r>
      <w:r>
        <w:rPr>
          <w:rFonts w:hint="eastAsia"/>
        </w:rPr>
        <w:t>　　　　四、2025年乳酸亚铁投资新方向</w:t>
      </w:r>
      <w:r>
        <w:rPr>
          <w:rFonts w:hint="eastAsia"/>
        </w:rPr>
        <w:br/>
      </w:r>
      <w:r>
        <w:rPr>
          <w:rFonts w:hint="eastAsia"/>
        </w:rPr>
        <w:t>　　第三节 中:智:林:－乳酸亚铁行业发展前景分析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一、2025年乳酸亚铁市场的发展前景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二、2025年乳酸亚铁市场面临的发展商机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乳酸亚铁行业研究观点及建议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2019-2024年中国乳酸亚铁行业产量及增长趋势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2025-2031年中国乳酸亚铁行业产量预测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2019-2024年中国乳酸亚铁行业市场需求及增长情况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2025-2031年中国乳酸亚铁行业市场需求预测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2019-2024年中国乳酸亚铁行业利润及增长情况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**地区乳酸亚铁行业市场需求情况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**地区乳酸亚铁行业市场需求情况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2019-2024年中国乳酸亚铁行业出口情况分析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2019-2024年中国乳酸亚铁行业产品市场价格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2025-2031年中国乳酸亚铁行业产品市场价格走势预测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乳酸亚铁重点企业经营情况分析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乳酸亚铁重点企业经营情况分析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2025-2031年中国乳酸亚铁市场规模预测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2025-2031年中国乳酸亚铁行业利润预测</w:t>
      </w:r>
      <w:r>
        <w:rPr>
          <w:rFonts w:hint="eastAsia"/>
        </w:rPr>
        <w:br/>
      </w:r>
      <w:r>
        <w:rPr>
          <w:rFonts w:hint="eastAsia"/>
        </w:rPr>
        <w:t>　　图表 2025年乳酸亚铁行业壁垒</w:t>
      </w:r>
      <w:r>
        <w:rPr>
          <w:rFonts w:hint="eastAsia"/>
        </w:rPr>
        <w:br/>
      </w:r>
      <w:r>
        <w:rPr>
          <w:rFonts w:hint="eastAsia"/>
        </w:rPr>
        <w:t>　　图表 2025年乳酸亚铁市场前景分析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2025-2031年中国乳酸亚铁市场需求预测</w:t>
      </w:r>
      <w:r>
        <w:rPr>
          <w:rFonts w:hint="eastAsia"/>
        </w:rPr>
        <w:br/>
      </w:r>
      <w:r>
        <w:rPr>
          <w:rFonts w:hint="eastAsia"/>
        </w:rPr>
        <w:t>　　图表 2025年乳酸亚铁发展趋势预测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f5584dc694073" w:history="1">
        <w:r>
          <w:rPr>
            <w:rStyle w:val="Hyperlink"/>
          </w:rPr>
          <w:t>2025-2031年中国乳酸亚铁行业研究及未来走势分析报告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f5584dc694073" w:history="1">
        <w:r>
          <w:rPr>
            <w:rStyle w:val="Hyperlink"/>
          </w:rPr>
          <w:t>https://www.20087.com/1/71/RuSuanYaTieDiaoYanBaoGao.html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热点：乳酸亚铁的害处、乳酸亚铁片、乳酸亚铁的毒性有多强、乳酸亚铁是什么物质、贫血吃了8天的乳酸亚铁片了、乳酸亚铁口服液的功效与作用、乳酸亚铁胶囊、乳酸亚铁对人体有害吗、乳酸亚铁化学式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43d2e150545ec" w:history="1">
      <w:r>
        <w:rPr>
          <w:rStyle w:val="Hyperlink"/>
        </w:rPr>
        <w:t>2025-2031年中国乳酸亚铁行业研究及未来走势分析报告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RuSuanYaTieDiaoYanBaoGao.html" TargetMode="External" Id="R651f5584dc69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RuSuanYaTieDiaoYanBaoGao.html" TargetMode="External" Id="Raa143d2e1505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2024-12-19T08:16:00Z</dcterms:created>
  <dcterms:modified xsi:type="dcterms:W3CDTF">2024-12-19T09:16:00Z</dcterms:modified>
  <dc:subject>2025-2031年中国乳酸亚铁行业研究及未来走势分析报告</dc:subject>
  <dc:title>2025-2031年中国乳酸亚铁行业研究及未来走势分析报告</dc:title>
  <cp:keywords>2025-2031年中国乳酸亚铁行业研究及未来走势分析报告</cp:keywords>
  <dc:description>2025-2031年中国乳酸亚铁行业研究及未来走势分析报告</dc:description>
</cp:coreProperties>
</file>