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8126f1a104afb" w:history="1">
              <w:r>
                <w:rPr>
                  <w:rStyle w:val="Hyperlink"/>
                </w:rPr>
                <w:t>2026-2032年中国牙嵌体行业市场调研与发展前景预测报告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8126f1a104afb" w:history="1">
              <w:r>
                <w:rPr>
                  <w:rStyle w:val="Hyperlink"/>
                </w:rPr>
                <w:t>2026-2032年中国牙嵌体行业市场调研与发展前景预测报告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b8126f1a104afb" w:history="1">
                <w:r>
                  <w:rPr>
                    <w:rStyle w:val="Hyperlink"/>
                  </w:rPr>
                  <w:t>https://www.20087.com/5/71/YaQianTiDeXianZhuangYuQianJing.html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嵌体是牙体缺损修复的重要方式，广泛应用于后牙中等至大面积龋坏或折裂的保守治疗场景。相较于传统充填材料，牙嵌体由技工室或椅旁CAD/CAM系统定制加工，采用陶瓷、树脂或金属材质，具备边缘密合度高、耐磨性强、解剖形态还原精准等优势，能有效延长患牙使用寿命。近年来，数字化印模与即刻切削技术的普及显著缩短了诊疗周期，提升了患者体验。然而，牙嵌体对临床预备精度、粘接技术及咬合调整要求较高，基层医疗机构因设备与技术限制应用受限；同时，医保覆盖不足也影响部分患者的接受意愿。</w:t>
      </w:r>
      <w:r>
        <w:rPr>
          <w:rFonts w:hint="eastAsia"/>
        </w:rPr>
        <w:br/>
      </w:r>
      <w:r>
        <w:rPr>
          <w:rFonts w:hint="eastAsia"/>
        </w:rPr>
        <w:t>　　未来，牙嵌体将深度融合人工智能设计、生物活性材料与远程协作诊疗模式。市场调研网指出，AI算法可基于口内扫描数据自动生成最优嵌体形态与就位道，减少人工干预误差。纳米复合陶瓷与仿生矿化树脂将兼具高强度与再矿化功能，主动促进牙本质修复。在分级诊疗体系下，基层诊所可通过云平台上传数据，由区域技工中心集中制作，实现优质资源下沉。此外，随着口腔预防理念深化与商业保险产品创新，牙嵌体有望纳入更多健康管理套餐，从“修复手段”升级为“牙齿长期保存策略”的核心组成部分，推动口腔治疗向微创化、功能化与个性化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b8126f1a104afb" w:history="1">
        <w:r>
          <w:rPr>
            <w:rStyle w:val="Hyperlink"/>
          </w:rPr>
          <w:t>2026-2032年中国牙嵌体行业市场调研与发展前景预测报告</w:t>
        </w:r>
      </w:hyperlink>
      <w:r>
        <w:rPr>
          <w:rFonts w:hint="eastAsia"/>
        </w:rPr>
        <w:t>》，2025年牙嵌体行业市场规模达 亿元，预计2032年市场规模将达 亿元，期间年均复合增长率（CAGR）达 %。报告依托国家统计局、相关行业协会及科研机构的详实数据，结合牙嵌体行业研究团队的长期监测，系统分析了牙嵌体行业的市场规模、需求特征及产业链结构。报告全面阐述了牙嵌体行业现状，科学预测了市场前景与发展趋势，重点评估了牙嵌体重点企业的经营表现及竞争格局。同时，报告深入剖析了价格动态、市场集中度及品牌影响力，并对牙嵌体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牙嵌体行业概述</w:t>
      </w:r>
      <w:r>
        <w:rPr>
          <w:rFonts w:hint="eastAsia"/>
        </w:rPr>
        <w:br/>
      </w:r>
      <w:r>
        <w:rPr>
          <w:rFonts w:hint="eastAsia"/>
        </w:rPr>
        <w:t>　　第一节 牙嵌体定义与分类</w:t>
      </w:r>
      <w:r>
        <w:rPr>
          <w:rFonts w:hint="eastAsia"/>
        </w:rPr>
        <w:br/>
      </w:r>
      <w:r>
        <w:rPr>
          <w:rFonts w:hint="eastAsia"/>
        </w:rPr>
        <w:t>　　第二节 牙嵌体应用领域</w:t>
      </w:r>
      <w:r>
        <w:rPr>
          <w:rFonts w:hint="eastAsia"/>
        </w:rPr>
        <w:br/>
      </w:r>
      <w:r>
        <w:rPr>
          <w:rFonts w:hint="eastAsia"/>
        </w:rPr>
        <w:t>　　第三节 牙嵌体行业经济指标分析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牙嵌体产业链及经营模式分析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三、牙嵌体销售模式及销售渠道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全球牙嵌体市场发展综述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2020-2025年全球牙嵌体市场规模与趋势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主要国家与地区牙嵌体市场分析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2026-2032年全球牙嵌体行业发展趋势与前景预测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中国牙嵌体行业市场分析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2025-2026年牙嵌体产能与投资动态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一、国内牙嵌体产能及利用情况</w:t>
      </w:r>
      <w:r>
        <w:rPr>
          <w:rFonts w:hint="eastAsia"/>
        </w:rPr>
        <w:br/>
      </w:r>
      <w:r>
        <w:rPr>
          <w:rFonts w:hint="eastAsia"/>
        </w:rPr>
        <w:t>　　　　二、牙嵌体产能扩张与投资动态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2026-2032年牙嵌体行业产量统计与趋势预测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一、2020-2025年牙嵌体行业产量数据统计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1、2020-2025年牙嵌体产量及增长趋势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2、2020-2025年牙嵌体细分产品产量及份额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二、影响牙嵌体产量的关键因素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三、2026-2032年牙嵌体产量预测</w:t>
      </w:r>
      <w:r>
        <w:rPr>
          <w:rFonts w:hint="eastAsia"/>
        </w:rPr>
        <w:br/>
      </w:r>
      <w:r>
        <w:rPr>
          <w:rFonts w:hint="eastAsia"/>
        </w:rPr>
        <w:t>　　第三节 2026-2032年牙嵌体市场需求与销售分析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一、2025-2026年牙嵌体行业需求现状</w:t>
      </w:r>
      <w:r>
        <w:rPr>
          <w:rFonts w:hint="eastAsia"/>
        </w:rPr>
        <w:br/>
      </w:r>
      <w:r>
        <w:rPr>
          <w:rFonts w:hint="eastAsia"/>
        </w:rPr>
        <w:t>　　　　二、牙嵌体客户群体与需求特点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三、2020-2025年牙嵌体行业销售规模分析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四、2026-2032年牙嵌体市场增长潜力与规模预测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中国牙嵌体细分市场与下游应用领域分析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牙嵌体细分市场分析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一、2025-2026年牙嵌体主要细分产品市场现状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牙嵌体下游应用与客户群体分析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一、2025-2026年牙嵌体各应用领域市场现状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2025-2026年牙嵌体行业技术发展现状及趋势分析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牙嵌体行业技术发展现状分析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国内外牙嵌体行业技术差异与原因</w:t>
      </w:r>
      <w:r>
        <w:rPr>
          <w:rFonts w:hint="eastAsia"/>
        </w:rPr>
        <w:br/>
      </w:r>
      <w:r>
        <w:rPr>
          <w:rFonts w:hint="eastAsia"/>
        </w:rPr>
        <w:t>　　第三节 牙嵌体行业技术发展方向、趋势预测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提升牙嵌体行业技术能力策略建议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牙嵌体价格机制与竞争策略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一、2020-2025年牙嵌体市场价格走势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牙嵌体定价策略与方法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2026-2032年牙嵌体价格竞争态势与趋势预测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中国牙嵌体行业重点区域市场研究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2025-2026年重点区域牙嵌体市场发展概况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二、2020-2025年牙嵌体市场需求规模情况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三、2026-2032年牙嵌体行业发展潜力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二、2020-2025年牙嵌体市场需求规模情况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三、2026-2032年牙嵌体行业发展潜力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二、2020-2025年牙嵌体市场需求规模情况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三、2026-2032年牙嵌体行业发展潜力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二、2020-2025年牙嵌体市场需求规模情况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三、2026-2032年牙嵌体行业发展潜力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二、2020-2025年牙嵌体市场需求规模情况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三、2026-2032年牙嵌体行业发展潜力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2020-2025年中国牙嵌体行业进出口情况分析</w:t>
      </w:r>
      <w:r>
        <w:rPr>
          <w:rFonts w:hint="eastAsia"/>
        </w:rPr>
        <w:br/>
      </w:r>
      <w:r>
        <w:rPr>
          <w:rFonts w:hint="eastAsia"/>
        </w:rPr>
        <w:t>　　第一节 牙嵌体行业进口情况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一、2020-2025年牙嵌体进口规模及增长情况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二、牙嵌体主要进口来源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牙嵌体行业出口情况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一、2020-2025年牙嵌体出口规模及增长情况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二、牙嵌体主要出口目的地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2020-2025年中国牙嵌体行业总体发展与财务状况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2020-2025年中国牙嵌体行业规模情况</w:t>
      </w:r>
      <w:r>
        <w:rPr>
          <w:rFonts w:hint="eastAsia"/>
        </w:rPr>
        <w:br/>
      </w:r>
      <w:r>
        <w:rPr>
          <w:rFonts w:hint="eastAsia"/>
        </w:rPr>
        <w:t>　　　　一、牙嵌体行业企业数量规模</w:t>
      </w:r>
      <w:r>
        <w:rPr>
          <w:rFonts w:hint="eastAsia"/>
        </w:rPr>
        <w:br/>
      </w:r>
      <w:r>
        <w:rPr>
          <w:rFonts w:hint="eastAsia"/>
        </w:rPr>
        <w:t>　　　　二、牙嵌体行业从业人员规模</w:t>
      </w:r>
      <w:r>
        <w:rPr>
          <w:rFonts w:hint="eastAsia"/>
        </w:rPr>
        <w:br/>
      </w:r>
      <w:r>
        <w:rPr>
          <w:rFonts w:hint="eastAsia"/>
        </w:rPr>
        <w:t>　　　　三、牙嵌体行业市场敏感性分析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2020-2025年中国牙嵌体行业财务能力分析</w:t>
      </w:r>
      <w:r>
        <w:rPr>
          <w:rFonts w:hint="eastAsia"/>
        </w:rPr>
        <w:br/>
      </w:r>
      <w:r>
        <w:rPr>
          <w:rFonts w:hint="eastAsia"/>
        </w:rPr>
        <w:t>　　　　一、牙嵌体行业盈利能力</w:t>
      </w:r>
      <w:r>
        <w:rPr>
          <w:rFonts w:hint="eastAsia"/>
        </w:rPr>
        <w:br/>
      </w:r>
      <w:r>
        <w:rPr>
          <w:rFonts w:hint="eastAsia"/>
        </w:rPr>
        <w:t>　　　　二、牙嵌体行业偿债能力</w:t>
      </w:r>
      <w:r>
        <w:rPr>
          <w:rFonts w:hint="eastAsia"/>
        </w:rPr>
        <w:br/>
      </w:r>
      <w:r>
        <w:rPr>
          <w:rFonts w:hint="eastAsia"/>
        </w:rPr>
        <w:t>　　　　三、牙嵌体行业营运能力</w:t>
      </w:r>
      <w:r>
        <w:rPr>
          <w:rFonts w:hint="eastAsia"/>
        </w:rPr>
        <w:br/>
      </w:r>
      <w:r>
        <w:rPr>
          <w:rFonts w:hint="eastAsia"/>
        </w:rPr>
        <w:t>　　　　四、牙嵌体行业发展能力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牙嵌体行业重点企业调研分析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二、企业牙嵌体业务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二、企业牙嵌体业务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二、企业牙嵌体业务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二、企业牙嵌体业务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二、企业牙嵌体业务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二、企业牙嵌体业务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中国牙嵌体行业竞争格局分析</w:t>
      </w:r>
      <w:r>
        <w:rPr>
          <w:rFonts w:hint="eastAsia"/>
        </w:rPr>
        <w:br/>
      </w:r>
      <w:r>
        <w:rPr>
          <w:rFonts w:hint="eastAsia"/>
        </w:rPr>
        <w:t>　　第一节 牙嵌体行业竞争格局总览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2025-2026年牙嵌体行业竞争力分析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2020-2025年牙嵌体行业企业并购活动分析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2025-2026年牙嵌体行业会展与招投标活动分析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一、牙嵌体行业会展活动及其市场影响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2026年中国牙嵌体企业发展企业发展策略与建议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牙嵌体销售模式与渠道策略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牙嵌体品牌与市场推广策略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牙嵌体研发投入与技术创新能力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牙嵌体合作联盟与资源整合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中国牙嵌体行业风险与对策</w:t>
      </w:r>
      <w:r>
        <w:rPr>
          <w:rFonts w:hint="eastAsia"/>
        </w:rPr>
        <w:br/>
      </w:r>
      <w:r>
        <w:rPr>
          <w:rFonts w:hint="eastAsia"/>
        </w:rPr>
        <w:t>　　第一节 牙嵌体行业SWOT分析</w:t>
      </w:r>
      <w:r>
        <w:rPr>
          <w:rFonts w:hint="eastAsia"/>
        </w:rPr>
        <w:br/>
      </w:r>
      <w:r>
        <w:rPr>
          <w:rFonts w:hint="eastAsia"/>
        </w:rPr>
        <w:t>　　　　一、牙嵌体行业优势</w:t>
      </w:r>
      <w:r>
        <w:rPr>
          <w:rFonts w:hint="eastAsia"/>
        </w:rPr>
        <w:br/>
      </w:r>
      <w:r>
        <w:rPr>
          <w:rFonts w:hint="eastAsia"/>
        </w:rPr>
        <w:t>　　　　二、牙嵌体行业劣势</w:t>
      </w:r>
      <w:r>
        <w:rPr>
          <w:rFonts w:hint="eastAsia"/>
        </w:rPr>
        <w:br/>
      </w:r>
      <w:r>
        <w:rPr>
          <w:rFonts w:hint="eastAsia"/>
        </w:rPr>
        <w:t>　　　　三、牙嵌体市场机会</w:t>
      </w:r>
      <w:r>
        <w:rPr>
          <w:rFonts w:hint="eastAsia"/>
        </w:rPr>
        <w:br/>
      </w:r>
      <w:r>
        <w:rPr>
          <w:rFonts w:hint="eastAsia"/>
        </w:rPr>
        <w:t>　　　　四、牙嵌体市场威胁</w:t>
      </w:r>
      <w:r>
        <w:rPr>
          <w:rFonts w:hint="eastAsia"/>
        </w:rPr>
        <w:br/>
      </w:r>
      <w:r>
        <w:rPr>
          <w:rFonts w:hint="eastAsia"/>
        </w:rPr>
        <w:t>　　第二节 牙嵌体行业风险及对策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2026-2032年中国牙嵌体行业前景与发展趋势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2025-2026年牙嵌体行业发展环境分析</w:t>
      </w:r>
      <w:r>
        <w:rPr>
          <w:rFonts w:hint="eastAsia"/>
        </w:rPr>
        <w:br/>
      </w:r>
      <w:r>
        <w:rPr>
          <w:rFonts w:hint="eastAsia"/>
        </w:rPr>
        <w:t>　　　　一、牙嵌体行业主管部门与监管体制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二、牙嵌体行业主要法律法规及政策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三、牙嵌体行业标准与质量监管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2026-2032年牙嵌体行业发展趋势与方向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2026-2032年牙嵌体行业发展潜力与机遇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牙嵌体行业研究结论与建议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中智:林:：牙嵌体行业发展建议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2020-2025年中国牙嵌体市场规模及增长情况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2020-2025年中国牙嵌体行业产能及增长趋势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2026-2032年中国牙嵌体行业产能预测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2020-2025年中国牙嵌体行业产量及增长趋势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2026-2032年中国牙嵌体行业产量预测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2020-2025年中国牙嵌体行业市场需求及增长情况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2026-2032年中国牙嵌体行业市场需求预测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2020-2025年中国牙嵌体行业利润及增长情况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**地区牙嵌体市场规模及增长情况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**地区牙嵌体行业市场需求情况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**地区牙嵌体市场规模及增长情况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**地区牙嵌体行业市场需求情况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2020-2025年中国牙嵌体行业进口量及增速统计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2020-2025年中国牙嵌体行业出口量及增速统计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牙嵌体重点企业经营情况分析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2026年牙嵌体行业壁垒</w:t>
      </w:r>
      <w:r>
        <w:rPr>
          <w:rFonts w:hint="eastAsia"/>
        </w:rPr>
        <w:br/>
      </w:r>
      <w:r>
        <w:rPr>
          <w:rFonts w:hint="eastAsia"/>
        </w:rPr>
        <w:t>　　图表 2026年牙嵌体市场前景分析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2026-2032年中国牙嵌体市场需求预测</w:t>
      </w:r>
      <w:r>
        <w:rPr>
          <w:rFonts w:hint="eastAsia"/>
        </w:rPr>
        <w:br/>
      </w:r>
      <w:r>
        <w:rPr>
          <w:rFonts w:hint="eastAsia"/>
        </w:rPr>
        <w:t>　　图表 2026年牙嵌体发展趋势预测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8126f1a104afb" w:history="1">
        <w:r>
          <w:rPr>
            <w:rStyle w:val="Hyperlink"/>
          </w:rPr>
          <w:t>2026-2032年中国牙嵌体行业市场调研与发展前景预测报告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b8126f1a104afb" w:history="1">
        <w:r>
          <w:rPr>
            <w:rStyle w:val="Hyperlink"/>
          </w:rPr>
          <w:t>https://www.20087.com/5/71/YaQianTiDeXianZhuangYuQianJing.html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热点：牙齿嵌体可以用几年、牙嵌体和牙冠哪个好、嵌体好还是牙冠好、牙嵌体是什么、补牙和嵌体、牙嵌体和补牙有什么区别、牙做嵌体是什么意思、牙嵌体和牙套的区别、牙冠取下来很痛苦吗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07475167d482a" w:history="1">
      <w:r>
        <w:rPr>
          <w:rStyle w:val="Hyperlink"/>
        </w:rPr>
        <w:t>2026-2032年中国牙嵌体行业市场调研与发展前景预测报告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YaQianTiDeXianZhuangYuQianJing.html" TargetMode="External" Id="R7eb8126f1a10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YaQianTiDeXianZhuangYuQianJing.html" TargetMode="External" Id="Rbe307475167d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2026-03-14T01:15:18Z</dcterms:created>
  <dcterms:modified xsi:type="dcterms:W3CDTF">2026-03-14T02:15:18Z</dcterms:modified>
  <dc:subject>2026-2032年中国牙嵌体行业市场调研与发展前景预测报告</dc:subject>
  <dc:title>2026-2032年中国牙嵌体行业市场调研与发展前景预测报告</dc:title>
  <cp:keywords>2026-2032年中国牙嵌体行业市场调研与发展前景预测报告</cp:keywords>
  <dc:description>2026-2032年中国牙嵌体行业市场调研与发展前景预测报告</dc:description>
</cp:coreProperties>
</file>