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342e8840c461c" w:history="1">
              <w:r>
                <w:rPr>
                  <w:rStyle w:val="Hyperlink"/>
                </w:rPr>
                <w:t>中国甜叶菊提取物行业现状调研及未来发展趋势分析报告（2025-2031年）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342e8840c461c" w:history="1">
              <w:r>
                <w:rPr>
                  <w:rStyle w:val="Hyperlink"/>
                </w:rPr>
                <w:t>中国甜叶菊提取物行业现状调研及未来发展趋势分析报告（2025-2031年）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342e8840c461c" w:history="1">
                <w:r>
                  <w:rPr>
                    <w:rStyle w:val="Hyperlink"/>
                  </w:rPr>
                  <w:t>https://www.20087.com/M_YiLiaoBaoJian/15/TianYeJuTiQuWuShiChangDiaoYanYuQianJingYuCe.html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提取物是一种天然的低热量甜味剂，近年来在全球范围内受到广泛关注，尤其在追求健康生活方式的消费者中。它不仅具有甜度高、热量低的特点，还避免了人工甜味剂可能带来的健康风险。目前，甜叶菊提取物已广泛应用于饮料、糖果、烘焙食品等众多领域，作为蔗糖的替代品。</w:t>
      </w:r>
      <w:r>
        <w:rPr>
          <w:rFonts w:hint="eastAsia"/>
        </w:rPr>
        <w:br/>
      </w:r>
      <w:r>
        <w:rPr>
          <w:rFonts w:hint="eastAsia"/>
        </w:rPr>
        <w:t>　　未来，甜叶菊提取物的应用将更加广泛和深入。随着消费者对无糖和低糖食品需求的增加，甜叶菊提取物的市场渗透率将持续提升。同时，生物技术的进步，如基因编辑和微生物发酵，将推动甜叶菊提取物的产量和品质进一步提高，降低成本，扩大应用范围。此外，针对甜叶菊提取物特有的后味问题，科研人员将探索新的提取和纯化技术，以改善其口感，满足更挑剔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342e8840c461c" w:history="1">
        <w:r>
          <w:rPr>
            <w:rStyle w:val="Hyperlink"/>
          </w:rPr>
          <w:t>中国甜叶菊提取物行业现状调研及未来发展趋势分析报告（2025-2031年）</w:t>
        </w:r>
      </w:hyperlink>
      <w:r>
        <w:rPr>
          <w:rFonts w:hint="eastAsia"/>
        </w:rPr>
        <w:t>》系统分析了甜叶菊提取物行业的现状，全面梳理了甜叶菊提取物市场需求、市场规模、产业链结构及价格体系，详细解读了甜叶菊提取物细分市场特点。报告结合权威数据，科学预测了甜叶菊提取物市场前景与发展趋势，客观分析了品牌竞争格局、市场集中度及重点企业的运营表现，并指出了甜叶菊提取物行业面临的机遇与风险。为甜叶菊提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甜叶菊提取物行业市场现状剖析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一、产品行业发展前景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甜叶菊提取物定义及产业链分析</w:t>
      </w:r>
      <w:r>
        <w:rPr>
          <w:rFonts w:hint="eastAsia"/>
        </w:rPr>
        <w:br/>
      </w:r>
      <w:r>
        <w:rPr>
          <w:rFonts w:hint="eastAsia"/>
        </w:rPr>
        <w:t>　　　　一、甜叶菊提取物定义</w:t>
      </w:r>
      <w:r>
        <w:rPr>
          <w:rFonts w:hint="eastAsia"/>
        </w:rPr>
        <w:br/>
      </w:r>
      <w:r>
        <w:rPr>
          <w:rFonts w:hint="eastAsia"/>
        </w:rPr>
        <w:t>　　　　二、甜叶菊提取物产业链分析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四、甜叶菊提取物产业链模型分析</w:t>
      </w:r>
      <w:r>
        <w:rPr>
          <w:rFonts w:hint="eastAsia"/>
        </w:rPr>
        <w:br/>
      </w:r>
      <w:r>
        <w:rPr>
          <w:rFonts w:hint="eastAsia"/>
        </w:rPr>
        <w:t>　　第五节 甜叶菊提取物生产工艺技术进展及当前发展趋势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甜叶菊提取物上游原材料供需评估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国内外甜叶菊提取物生产消费情况分析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2025-2031年国内甜叶菊提取物供需格局预测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国内外甜叶菊提取物主要生产企业</w:t>
      </w:r>
      <w:r>
        <w:rPr>
          <w:rFonts w:hint="eastAsia"/>
        </w:rPr>
        <w:br/>
      </w:r>
      <w:r>
        <w:rPr>
          <w:rFonts w:hint="eastAsia"/>
        </w:rPr>
        <w:t>　　第一节 国内主要生产企业</w:t>
      </w:r>
      <w:r>
        <w:rPr>
          <w:rFonts w:hint="eastAsia"/>
        </w:rPr>
        <w:br/>
      </w:r>
      <w:r>
        <w:rPr>
          <w:rFonts w:hint="eastAsia"/>
        </w:rPr>
        <w:t>　　　　一、赣州菊隆高科技实业有限公司</w:t>
      </w:r>
      <w:r>
        <w:rPr>
          <w:rFonts w:hint="eastAsia"/>
        </w:rPr>
        <w:br/>
      </w:r>
      <w:r>
        <w:rPr>
          <w:rFonts w:hint="eastAsia"/>
        </w:rPr>
        <w:t>　　　　一、青岛润德生物科技有限公司</w:t>
      </w:r>
      <w:r>
        <w:rPr>
          <w:rFonts w:hint="eastAsia"/>
        </w:rPr>
        <w:br/>
      </w:r>
      <w:r>
        <w:rPr>
          <w:rFonts w:hint="eastAsia"/>
        </w:rPr>
        <w:t>　　第二节 国外主要生产企业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国内甜叶菊提取物产品价格走势及影响因素分析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甜叶菊提取物进出口市场分析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甜叶菊提取物产业用户分析</w:t>
      </w:r>
      <w:r>
        <w:rPr>
          <w:rFonts w:hint="eastAsia"/>
        </w:rPr>
        <w:br/>
      </w:r>
      <w:r>
        <w:rPr>
          <w:rFonts w:hint="eastAsia"/>
        </w:rPr>
        <w:t>　　第一节 甜叶菊提取物产业用户认知程度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甜叶菊提取物产业用户关注因素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甜叶菊提取物产业渠道剖析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一、甜叶菊提取物产品第一次定价策略</w:t>
      </w:r>
      <w:r>
        <w:rPr>
          <w:rFonts w:hint="eastAsia"/>
        </w:rPr>
        <w:br/>
      </w:r>
      <w:r>
        <w:rPr>
          <w:rFonts w:hint="eastAsia"/>
        </w:rPr>
        <w:t>　　　　二、甜叶菊提取物产品调价策略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低碳经济对甜叶菊提取物行业的机遇与挑战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我国甜叶菊提取物产业发展市场研究模型分析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中国主要区域甜叶菊提取物行业竞争态势分析预测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甜叶菊提取物行业投资风险及对策分析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中国甜叶菊提取物行业投资风险分析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甜叶菊提取物行业投资风险对策分析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甜叶菊提取物行业项目可行性投资建议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甜叶菊提取物项目财务指标评估分析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甜叶菊提取物项目投资注意事项分析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中智^林^－配套管理体制注意事项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1、2020-2025年我国甜叶菊实际供给量变化表</w:t>
      </w:r>
      <w:r>
        <w:rPr>
          <w:rFonts w:hint="eastAsia"/>
        </w:rPr>
        <w:br/>
      </w:r>
      <w:r>
        <w:rPr>
          <w:rFonts w:hint="eastAsia"/>
        </w:rPr>
        <w:t>　　图表 2、2020-2025年我国甜叶菊实际供给量变化图</w:t>
      </w:r>
      <w:r>
        <w:rPr>
          <w:rFonts w:hint="eastAsia"/>
        </w:rPr>
        <w:br/>
      </w:r>
      <w:r>
        <w:rPr>
          <w:rFonts w:hint="eastAsia"/>
        </w:rPr>
        <w:t>　　图表 3、2025-2031年我国甜叶菊实际供给量预测表</w:t>
      </w:r>
      <w:r>
        <w:rPr>
          <w:rFonts w:hint="eastAsia"/>
        </w:rPr>
        <w:br/>
      </w:r>
      <w:r>
        <w:rPr>
          <w:rFonts w:hint="eastAsia"/>
        </w:rPr>
        <w:t>　　图表 4、2025-2031年我国甜叶菊实际供给量预测图</w:t>
      </w:r>
      <w:r>
        <w:rPr>
          <w:rFonts w:hint="eastAsia"/>
        </w:rPr>
        <w:br/>
      </w:r>
      <w:r>
        <w:rPr>
          <w:rFonts w:hint="eastAsia"/>
        </w:rPr>
        <w:t>　　图表 5、2020-2025年我国甜叶菊价格变化表</w:t>
      </w:r>
      <w:r>
        <w:rPr>
          <w:rFonts w:hint="eastAsia"/>
        </w:rPr>
        <w:br/>
      </w:r>
      <w:r>
        <w:rPr>
          <w:rFonts w:hint="eastAsia"/>
        </w:rPr>
        <w:t>　　图表 6、2020-2025年我国甜叶菊价格变化图</w:t>
      </w:r>
      <w:r>
        <w:rPr>
          <w:rFonts w:hint="eastAsia"/>
        </w:rPr>
        <w:br/>
      </w:r>
      <w:r>
        <w:rPr>
          <w:rFonts w:hint="eastAsia"/>
        </w:rPr>
        <w:t>　　图表 7、2025-2031年我国甜叶菊价格预测表</w:t>
      </w:r>
      <w:r>
        <w:rPr>
          <w:rFonts w:hint="eastAsia"/>
        </w:rPr>
        <w:br/>
      </w:r>
      <w:r>
        <w:rPr>
          <w:rFonts w:hint="eastAsia"/>
        </w:rPr>
        <w:t>　　图表 8、2025-2031年我国甜叶菊价格预测图</w:t>
      </w:r>
      <w:r>
        <w:rPr>
          <w:rFonts w:hint="eastAsia"/>
        </w:rPr>
        <w:br/>
      </w:r>
      <w:r>
        <w:rPr>
          <w:rFonts w:hint="eastAsia"/>
        </w:rPr>
        <w:t>　　图表 9、2020-2025年我国甜叶菊提取物产能变化表</w:t>
      </w:r>
      <w:r>
        <w:rPr>
          <w:rFonts w:hint="eastAsia"/>
        </w:rPr>
        <w:br/>
      </w:r>
      <w:r>
        <w:rPr>
          <w:rFonts w:hint="eastAsia"/>
        </w:rPr>
        <w:t>　　图表 10、2020-2025年我国甜叶菊提取物产能变化图</w:t>
      </w:r>
      <w:r>
        <w:rPr>
          <w:rFonts w:hint="eastAsia"/>
        </w:rPr>
        <w:br/>
      </w:r>
      <w:r>
        <w:rPr>
          <w:rFonts w:hint="eastAsia"/>
        </w:rPr>
        <w:t>　　图表 11、2020-2025年我国甜叶菊提取物产量变化表</w:t>
      </w:r>
      <w:r>
        <w:rPr>
          <w:rFonts w:hint="eastAsia"/>
        </w:rPr>
        <w:br/>
      </w:r>
      <w:r>
        <w:rPr>
          <w:rFonts w:hint="eastAsia"/>
        </w:rPr>
        <w:t>　　图表 12、2020-2025年我国甜叶菊提取物产量变化图</w:t>
      </w:r>
      <w:r>
        <w:rPr>
          <w:rFonts w:hint="eastAsia"/>
        </w:rPr>
        <w:br/>
      </w:r>
      <w:r>
        <w:rPr>
          <w:rFonts w:hint="eastAsia"/>
        </w:rPr>
        <w:t>　　图表 13、2020-2025年国外甜叶菊提取物产能变化表</w:t>
      </w:r>
      <w:r>
        <w:rPr>
          <w:rFonts w:hint="eastAsia"/>
        </w:rPr>
        <w:br/>
      </w:r>
      <w:r>
        <w:rPr>
          <w:rFonts w:hint="eastAsia"/>
        </w:rPr>
        <w:t>　　图表 14、2020-2025年国外甜叶菊提取物产能变化图</w:t>
      </w:r>
      <w:r>
        <w:rPr>
          <w:rFonts w:hint="eastAsia"/>
        </w:rPr>
        <w:br/>
      </w:r>
      <w:r>
        <w:rPr>
          <w:rFonts w:hint="eastAsia"/>
        </w:rPr>
        <w:t>　　图表 15、2020-2025年国外甜叶菊提取物产量变化表</w:t>
      </w:r>
      <w:r>
        <w:rPr>
          <w:rFonts w:hint="eastAsia"/>
        </w:rPr>
        <w:br/>
      </w:r>
      <w:r>
        <w:rPr>
          <w:rFonts w:hint="eastAsia"/>
        </w:rPr>
        <w:t>　　图表 16、2020-2025年国外甜叶菊提取物产量变化图</w:t>
      </w:r>
      <w:r>
        <w:rPr>
          <w:rFonts w:hint="eastAsia"/>
        </w:rPr>
        <w:br/>
      </w:r>
      <w:r>
        <w:rPr>
          <w:rFonts w:hint="eastAsia"/>
        </w:rPr>
        <w:t>　　图表 17、2020-2025年我国甜菊糖销量变化表</w:t>
      </w:r>
      <w:r>
        <w:rPr>
          <w:rFonts w:hint="eastAsia"/>
        </w:rPr>
        <w:br/>
      </w:r>
      <w:r>
        <w:rPr>
          <w:rFonts w:hint="eastAsia"/>
        </w:rPr>
        <w:t>　　图表 18、2020-2025年我国甜菊糖销量变化图</w:t>
      </w:r>
      <w:r>
        <w:rPr>
          <w:rFonts w:hint="eastAsia"/>
        </w:rPr>
        <w:br/>
      </w:r>
      <w:r>
        <w:rPr>
          <w:rFonts w:hint="eastAsia"/>
        </w:rPr>
        <w:t>　　图表 19、2020-2025年国外甜菊糖销量变化表</w:t>
      </w:r>
      <w:r>
        <w:rPr>
          <w:rFonts w:hint="eastAsia"/>
        </w:rPr>
        <w:br/>
      </w:r>
      <w:r>
        <w:rPr>
          <w:rFonts w:hint="eastAsia"/>
        </w:rPr>
        <w:t>　　图表 20、2020-2025年国外甜菊糖销量变化图</w:t>
      </w:r>
      <w:r>
        <w:rPr>
          <w:rFonts w:hint="eastAsia"/>
        </w:rPr>
        <w:br/>
      </w:r>
      <w:r>
        <w:rPr>
          <w:rFonts w:hint="eastAsia"/>
        </w:rPr>
        <w:t>　　图表 21、2025年国内产品主要消费领域</w:t>
      </w:r>
      <w:r>
        <w:rPr>
          <w:rFonts w:hint="eastAsia"/>
        </w:rPr>
        <w:br/>
      </w:r>
      <w:r>
        <w:rPr>
          <w:rFonts w:hint="eastAsia"/>
        </w:rPr>
        <w:t>　　图表 22、2025年国外产品主要消费领域</w:t>
      </w:r>
      <w:r>
        <w:rPr>
          <w:rFonts w:hint="eastAsia"/>
        </w:rPr>
        <w:br/>
      </w:r>
      <w:r>
        <w:rPr>
          <w:rFonts w:hint="eastAsia"/>
        </w:rPr>
        <w:t>　　图表 23、甜叶菊提取物主要地域分布</w:t>
      </w:r>
      <w:r>
        <w:rPr>
          <w:rFonts w:hint="eastAsia"/>
        </w:rPr>
        <w:br/>
      </w:r>
      <w:r>
        <w:rPr>
          <w:rFonts w:hint="eastAsia"/>
        </w:rPr>
        <w:t>　　图表 24、2025-2031年我国甜叶菊提取物产量预测表</w:t>
      </w:r>
      <w:r>
        <w:rPr>
          <w:rFonts w:hint="eastAsia"/>
        </w:rPr>
        <w:br/>
      </w:r>
      <w:r>
        <w:rPr>
          <w:rFonts w:hint="eastAsia"/>
        </w:rPr>
        <w:t>　　图表 25、2025-2031年我国甜叶菊提取物产量预测图</w:t>
      </w:r>
      <w:r>
        <w:rPr>
          <w:rFonts w:hint="eastAsia"/>
        </w:rPr>
        <w:br/>
      </w:r>
      <w:r>
        <w:rPr>
          <w:rFonts w:hint="eastAsia"/>
        </w:rPr>
        <w:t>　　图表 26、2025-2031年我国甜叶菊提取物销量预测表</w:t>
      </w:r>
      <w:r>
        <w:rPr>
          <w:rFonts w:hint="eastAsia"/>
        </w:rPr>
        <w:br/>
      </w:r>
      <w:r>
        <w:rPr>
          <w:rFonts w:hint="eastAsia"/>
        </w:rPr>
        <w:t>　　图表 27、2025-2031年我国甜叶菊提取物销量预测图</w:t>
      </w:r>
      <w:r>
        <w:rPr>
          <w:rFonts w:hint="eastAsia"/>
        </w:rPr>
        <w:br/>
      </w:r>
      <w:r>
        <w:rPr>
          <w:rFonts w:hint="eastAsia"/>
        </w:rPr>
        <w:t>　　图表 28、2025-2031年甜叶菊提取物行业盈利能力分析</w:t>
      </w:r>
      <w:r>
        <w:rPr>
          <w:rFonts w:hint="eastAsia"/>
        </w:rPr>
        <w:br/>
      </w:r>
      <w:r>
        <w:rPr>
          <w:rFonts w:hint="eastAsia"/>
        </w:rPr>
        <w:t>　　图表 29、赣州菊隆高科技实业有限公司主营业务</w:t>
      </w:r>
      <w:r>
        <w:rPr>
          <w:rFonts w:hint="eastAsia"/>
        </w:rPr>
        <w:br/>
      </w:r>
      <w:r>
        <w:rPr>
          <w:rFonts w:hint="eastAsia"/>
        </w:rPr>
        <w:t>　　图表 30、2020-2025年赣州菊隆高科技实业有限公司偿债能力表</w:t>
      </w:r>
      <w:r>
        <w:rPr>
          <w:rFonts w:hint="eastAsia"/>
        </w:rPr>
        <w:br/>
      </w:r>
      <w:r>
        <w:rPr>
          <w:rFonts w:hint="eastAsia"/>
        </w:rPr>
        <w:t>　　图表 31、2020-2025年赣州菊隆高科技实业有限公司资产负债率对比图</w:t>
      </w:r>
      <w:r>
        <w:rPr>
          <w:rFonts w:hint="eastAsia"/>
        </w:rPr>
        <w:br/>
      </w:r>
      <w:r>
        <w:rPr>
          <w:rFonts w:hint="eastAsia"/>
        </w:rPr>
        <w:t>　　图表 32、2020-2025年赣州菊隆高科技实业有限公司利息保障倍数对比图</w:t>
      </w:r>
      <w:r>
        <w:rPr>
          <w:rFonts w:hint="eastAsia"/>
        </w:rPr>
        <w:br/>
      </w:r>
      <w:r>
        <w:rPr>
          <w:rFonts w:hint="eastAsia"/>
        </w:rPr>
        <w:t>　　图表 33、2020-2025年赣州菊隆高科技实业有限公司盈利能力表</w:t>
      </w:r>
      <w:r>
        <w:rPr>
          <w:rFonts w:hint="eastAsia"/>
        </w:rPr>
        <w:br/>
      </w:r>
      <w:r>
        <w:rPr>
          <w:rFonts w:hint="eastAsia"/>
        </w:rPr>
        <w:t>　　图表 34、2020-2025年赣州菊隆高科技实业有限公司销售收入利润率对比图</w:t>
      </w:r>
      <w:r>
        <w:rPr>
          <w:rFonts w:hint="eastAsia"/>
        </w:rPr>
        <w:br/>
      </w:r>
      <w:r>
        <w:rPr>
          <w:rFonts w:hint="eastAsia"/>
        </w:rPr>
        <w:t>　　图表 35、2020-2025年赣州菊隆高科技实业有限公司总资产报酬率对比图</w:t>
      </w:r>
      <w:r>
        <w:rPr>
          <w:rFonts w:hint="eastAsia"/>
        </w:rPr>
        <w:br/>
      </w:r>
      <w:r>
        <w:rPr>
          <w:rFonts w:hint="eastAsia"/>
        </w:rPr>
        <w:t>　　图表 36、2020-2025年赣州菊隆高科技实业有限公司净资产收益率对比图</w:t>
      </w:r>
      <w:r>
        <w:rPr>
          <w:rFonts w:hint="eastAsia"/>
        </w:rPr>
        <w:br/>
      </w:r>
      <w:r>
        <w:rPr>
          <w:rFonts w:hint="eastAsia"/>
        </w:rPr>
        <w:t>　　图表 37、2020-2025年赣州菊隆高科技实业有限公司投资情况表</w:t>
      </w:r>
      <w:r>
        <w:rPr>
          <w:rFonts w:hint="eastAsia"/>
        </w:rPr>
        <w:br/>
      </w:r>
      <w:r>
        <w:rPr>
          <w:rFonts w:hint="eastAsia"/>
        </w:rPr>
        <w:t>　　图表 38、2020-2025年赣州菊隆高科技实业有限公司投资情况对比图</w:t>
      </w:r>
      <w:r>
        <w:rPr>
          <w:rFonts w:hint="eastAsia"/>
        </w:rPr>
        <w:br/>
      </w:r>
      <w:r>
        <w:rPr>
          <w:rFonts w:hint="eastAsia"/>
        </w:rPr>
        <w:t>　　图表 39、2020-2025年青岛润德生物科技有限公司公司偿债能力表</w:t>
      </w:r>
      <w:r>
        <w:rPr>
          <w:rFonts w:hint="eastAsia"/>
        </w:rPr>
        <w:br/>
      </w:r>
      <w:r>
        <w:rPr>
          <w:rFonts w:hint="eastAsia"/>
        </w:rPr>
        <w:t>　　图表 40、2020-2025年青岛润德生物科技有限公司公司资产负债率对比图</w:t>
      </w:r>
      <w:r>
        <w:rPr>
          <w:rFonts w:hint="eastAsia"/>
        </w:rPr>
        <w:br/>
      </w:r>
      <w:r>
        <w:rPr>
          <w:rFonts w:hint="eastAsia"/>
        </w:rPr>
        <w:t>　　图表 41、2020-2025年青岛润德生物科技有限公司公司利息保障倍数对比图</w:t>
      </w:r>
      <w:r>
        <w:rPr>
          <w:rFonts w:hint="eastAsia"/>
        </w:rPr>
        <w:br/>
      </w:r>
      <w:r>
        <w:rPr>
          <w:rFonts w:hint="eastAsia"/>
        </w:rPr>
        <w:t>　　图表 42、2020-2025年青岛润德生物科技有限公司公司盈利能力表</w:t>
      </w:r>
      <w:r>
        <w:rPr>
          <w:rFonts w:hint="eastAsia"/>
        </w:rPr>
        <w:br/>
      </w:r>
      <w:r>
        <w:rPr>
          <w:rFonts w:hint="eastAsia"/>
        </w:rPr>
        <w:t>　　图表 43、2020-2025年青岛润德生物科技有限公司公司销售收入利润率对比图</w:t>
      </w:r>
      <w:r>
        <w:rPr>
          <w:rFonts w:hint="eastAsia"/>
        </w:rPr>
        <w:br/>
      </w:r>
      <w:r>
        <w:rPr>
          <w:rFonts w:hint="eastAsia"/>
        </w:rPr>
        <w:t>　　图表 44、2020-2025年青岛润德生物科技有限公司公司资产报酬率对比图</w:t>
      </w:r>
      <w:r>
        <w:rPr>
          <w:rFonts w:hint="eastAsia"/>
        </w:rPr>
        <w:br/>
      </w:r>
      <w:r>
        <w:rPr>
          <w:rFonts w:hint="eastAsia"/>
        </w:rPr>
        <w:t>　　图表 45、2020-2025年青岛润德生物科技有限公司公司净资产收益率对比图</w:t>
      </w:r>
      <w:r>
        <w:rPr>
          <w:rFonts w:hint="eastAsia"/>
        </w:rPr>
        <w:br/>
      </w:r>
      <w:r>
        <w:rPr>
          <w:rFonts w:hint="eastAsia"/>
        </w:rPr>
        <w:t>　　图表 46、2020-2025年青岛润德生物科技有限公司公司投资情况表</w:t>
      </w:r>
      <w:r>
        <w:rPr>
          <w:rFonts w:hint="eastAsia"/>
        </w:rPr>
        <w:br/>
      </w:r>
      <w:r>
        <w:rPr>
          <w:rFonts w:hint="eastAsia"/>
        </w:rPr>
        <w:t>　　图表 47、2020-2025年青岛润德生物科技有限公司公司投资情况对比图</w:t>
      </w:r>
      <w:r>
        <w:rPr>
          <w:rFonts w:hint="eastAsia"/>
        </w:rPr>
        <w:br/>
      </w:r>
      <w:r>
        <w:rPr>
          <w:rFonts w:hint="eastAsia"/>
        </w:rPr>
        <w:t>　　图表 48、2025-2031年国外甜叶菊产量预测表</w:t>
      </w:r>
      <w:r>
        <w:rPr>
          <w:rFonts w:hint="eastAsia"/>
        </w:rPr>
        <w:br/>
      </w:r>
      <w:r>
        <w:rPr>
          <w:rFonts w:hint="eastAsia"/>
        </w:rPr>
        <w:t>　　图表 49、2025-2031年国外甜叶菊产量预测图</w:t>
      </w:r>
      <w:r>
        <w:rPr>
          <w:rFonts w:hint="eastAsia"/>
        </w:rPr>
        <w:br/>
      </w:r>
      <w:r>
        <w:rPr>
          <w:rFonts w:hint="eastAsia"/>
        </w:rPr>
        <w:t>　　图表 50、2025-2031年国外甜叶菊销量预测表</w:t>
      </w:r>
      <w:r>
        <w:rPr>
          <w:rFonts w:hint="eastAsia"/>
        </w:rPr>
        <w:br/>
      </w:r>
      <w:r>
        <w:rPr>
          <w:rFonts w:hint="eastAsia"/>
        </w:rPr>
        <w:t>　　图表 51、2025-2031年国外甜叶菊销量预测图</w:t>
      </w:r>
      <w:r>
        <w:rPr>
          <w:rFonts w:hint="eastAsia"/>
        </w:rPr>
        <w:br/>
      </w:r>
      <w:r>
        <w:rPr>
          <w:rFonts w:hint="eastAsia"/>
        </w:rPr>
        <w:t>　　图表 52、2020-2025年我国甜菊糖价格变化表</w:t>
      </w:r>
      <w:r>
        <w:rPr>
          <w:rFonts w:hint="eastAsia"/>
        </w:rPr>
        <w:br/>
      </w:r>
      <w:r>
        <w:rPr>
          <w:rFonts w:hint="eastAsia"/>
        </w:rPr>
        <w:t>　　图表 53、2020-2025年我国甜菊糖价格变化图</w:t>
      </w:r>
      <w:r>
        <w:rPr>
          <w:rFonts w:hint="eastAsia"/>
        </w:rPr>
        <w:br/>
      </w:r>
      <w:r>
        <w:rPr>
          <w:rFonts w:hint="eastAsia"/>
        </w:rPr>
        <w:t>　　图表 54、2025-2031年我国甜菊糖价格预测表</w:t>
      </w:r>
      <w:r>
        <w:rPr>
          <w:rFonts w:hint="eastAsia"/>
        </w:rPr>
        <w:br/>
      </w:r>
      <w:r>
        <w:rPr>
          <w:rFonts w:hint="eastAsia"/>
        </w:rPr>
        <w:t>　　图表 55、2025-2031年我国甜菊糖价格预测图</w:t>
      </w:r>
      <w:r>
        <w:rPr>
          <w:rFonts w:hint="eastAsia"/>
        </w:rPr>
        <w:br/>
      </w:r>
      <w:r>
        <w:rPr>
          <w:rFonts w:hint="eastAsia"/>
        </w:rPr>
        <w:t>　　图表 56、2020-2025年我国甜叶菊提取物出口量变化表</w:t>
      </w:r>
      <w:r>
        <w:rPr>
          <w:rFonts w:hint="eastAsia"/>
        </w:rPr>
        <w:br/>
      </w:r>
      <w:r>
        <w:rPr>
          <w:rFonts w:hint="eastAsia"/>
        </w:rPr>
        <w:t>　　图表 57、2020-2025年我国甜叶菊提取物出口量变化图</w:t>
      </w:r>
      <w:r>
        <w:rPr>
          <w:rFonts w:hint="eastAsia"/>
        </w:rPr>
        <w:br/>
      </w:r>
      <w:r>
        <w:rPr>
          <w:rFonts w:hint="eastAsia"/>
        </w:rPr>
        <w:t>　　图表 58、2025-2031年我国甜叶菊提取物出口量预测表</w:t>
      </w:r>
      <w:r>
        <w:rPr>
          <w:rFonts w:hint="eastAsia"/>
        </w:rPr>
        <w:br/>
      </w:r>
      <w:r>
        <w:rPr>
          <w:rFonts w:hint="eastAsia"/>
        </w:rPr>
        <w:t>　　图表 59、2025-2031年我国甜叶菊提取物出口量预测图</w:t>
      </w:r>
      <w:r>
        <w:rPr>
          <w:rFonts w:hint="eastAsia"/>
        </w:rPr>
        <w:br/>
      </w:r>
      <w:r>
        <w:rPr>
          <w:rFonts w:hint="eastAsia"/>
        </w:rPr>
        <w:t>　　图表 60、消费者对甜叶菊提取物脱硫剂的品牌认知度调查</w:t>
      </w:r>
      <w:r>
        <w:rPr>
          <w:rFonts w:hint="eastAsia"/>
        </w:rPr>
        <w:br/>
      </w:r>
      <w:r>
        <w:rPr>
          <w:rFonts w:hint="eastAsia"/>
        </w:rPr>
        <w:t>　　图表 61、消费者价格敏感程度分析</w:t>
      </w:r>
      <w:r>
        <w:rPr>
          <w:rFonts w:hint="eastAsia"/>
        </w:rPr>
        <w:br/>
      </w:r>
      <w:r>
        <w:rPr>
          <w:rFonts w:hint="eastAsia"/>
        </w:rPr>
        <w:t>　　图表 62、各区域主要代理商情况</w:t>
      </w:r>
      <w:r>
        <w:rPr>
          <w:rFonts w:hint="eastAsia"/>
        </w:rPr>
        <w:br/>
      </w:r>
      <w:r>
        <w:rPr>
          <w:rFonts w:hint="eastAsia"/>
        </w:rPr>
        <w:t>　　图表 63、外销与内销对比</w:t>
      </w:r>
      <w:r>
        <w:rPr>
          <w:rFonts w:hint="eastAsia"/>
        </w:rPr>
        <w:br/>
      </w:r>
      <w:r>
        <w:rPr>
          <w:rFonts w:hint="eastAsia"/>
        </w:rPr>
        <w:t>　　图表 64、2025-2031年建议甜叶菊提取物项目投资规模表</w:t>
      </w:r>
      <w:r>
        <w:rPr>
          <w:rFonts w:hint="eastAsia"/>
        </w:rPr>
        <w:br/>
      </w:r>
      <w:r>
        <w:rPr>
          <w:rFonts w:hint="eastAsia"/>
        </w:rPr>
        <w:t>　　图表 65、2025-2031年建议甜叶菊提取物项目投资规模图</w:t>
      </w:r>
      <w:r>
        <w:rPr>
          <w:rFonts w:hint="eastAsia"/>
        </w:rPr>
        <w:br/>
      </w:r>
      <w:r>
        <w:rPr>
          <w:rFonts w:hint="eastAsia"/>
        </w:rPr>
        <w:t>　　图表 66、2025-2031年甜叶菊提取物行业经营能力预测</w:t>
      </w:r>
      <w:r>
        <w:rPr>
          <w:rFonts w:hint="eastAsia"/>
        </w:rPr>
        <w:br/>
      </w:r>
      <w:r>
        <w:rPr>
          <w:rFonts w:hint="eastAsia"/>
        </w:rPr>
        <w:t>　　图表 67、2025-2031年中国甜叶菊提取物行业销售毛利率分析</w:t>
      </w:r>
      <w:r>
        <w:rPr>
          <w:rFonts w:hint="eastAsia"/>
        </w:rPr>
        <w:br/>
      </w:r>
      <w:r>
        <w:rPr>
          <w:rFonts w:hint="eastAsia"/>
        </w:rPr>
        <w:t>　　图表 68、2025-2031年中国甜叶菊提取物市场盈利能力预测</w:t>
      </w:r>
      <w:r>
        <w:rPr>
          <w:rFonts w:hint="eastAsia"/>
        </w:rPr>
        <w:br/>
      </w:r>
      <w:r>
        <w:rPr>
          <w:rFonts w:hint="eastAsia"/>
        </w:rPr>
        <w:t>　　图表 69、2025-2031年甜叶菊提取物行业净利润预测</w:t>
      </w:r>
      <w:r>
        <w:rPr>
          <w:rFonts w:hint="eastAsia"/>
        </w:rPr>
        <w:br/>
      </w:r>
      <w:r>
        <w:rPr>
          <w:rFonts w:hint="eastAsia"/>
        </w:rPr>
        <w:t>　　图表 70、2025-2031年甜叶菊提取物行业成长性分析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342e8840c461c" w:history="1">
        <w:r>
          <w:rPr>
            <w:rStyle w:val="Hyperlink"/>
          </w:rPr>
          <w:t>中国甜叶菊提取物行业现状调研及未来发展趋势分析报告（2025-2031年）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342e8840c461c" w:history="1">
        <w:r>
          <w:rPr>
            <w:rStyle w:val="Hyperlink"/>
          </w:rPr>
          <w:t>https://www.20087.com/M_YiLiaoBaoJian/15/TianYeJuTiQuWuShiChangDiaoYanYuQianJingYuCe.html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热点：甜叶菊功效作用与主治、甜叶菊提取物甜味剂、甜叶菊的好处和坏处、甜叶菊提取物厂家、儿科中药加甜叶菊、甜叶菊提取物能加到烟里吗、泽兰提取物、甜叶菊提取物的药渣 有机质含量多少、甜叶菊的主要成分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cd3e5d994888" w:history="1">
      <w:r>
        <w:rPr>
          <w:rStyle w:val="Hyperlink"/>
        </w:rPr>
        <w:t>中国甜叶菊提取物行业现状调研及未来发展趋势分析报告（2025-2031年）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TianYeJuTiQuWuShiChangDiaoYanYuQianJingYuCe.html" TargetMode="External" Id="R9a2342e8840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TianYeJuTiQuWuShiChangDiaoYanYuQianJingYuCe.html" TargetMode="External" Id="R5a26cd3e5d9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2025-01-31T06:40:00Z</dcterms:created>
  <dcterms:modified xsi:type="dcterms:W3CDTF">2025-01-31T07:40:00Z</dcterms:modified>
  <dc:subject>中国甜叶菊提取物行业现状调研及未来发展趋势分析报告（2025-2031年）</dc:subject>
  <dc:title>中国甜叶菊提取物行业现状调研及未来发展趋势分析报告（2025-2031年）</dc:title>
  <cp:keywords>中国甜叶菊提取物行业现状调研及未来发展趋势分析报告（2025-2031年）</cp:keywords>
  <dc:description>中国甜叶菊提取物行业现状调研及未来发展趋势分析报告（2025-2031年）</dc:description>
</cp:coreProperties>
</file>