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a5ae7a7a843c5" w:history="1">
              <w:r>
                <w:rPr>
                  <w:rStyle w:val="Hyperlink"/>
                </w:rPr>
                <w:t>中国医用棉签行业现状及发展前景分析报告（2026-2032年）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a5ae7a7a843c5" w:history="1">
              <w:r>
                <w:rPr>
                  <w:rStyle w:val="Hyperlink"/>
                </w:rPr>
                <w:t>中国医用棉签行业现状及发展前景分析报告（2026-2032年）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a5ae7a7a843c5" w:history="1">
                <w:r>
                  <w:rPr>
                    <w:rStyle w:val="Hyperlink"/>
                  </w:rPr>
                  <w:t>https://www.20087.com/6/61/YiYongMianQianShiChangQianJingYuCe.html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医用棉签是由医用脱脂棉与塑料或纸质棒材制成的一次性卫生耗材，用于伤口清洁、药液涂抹、样本采集及术前消毒，核心要求包括无菌、无热原、无荧光增白剂及棉头牢固不脱落。当前合规产品需通过YY/T 0330或ISO 13485认证，高端型号采用高蓬松度精梳棉提升吸液性，棒材则趋向可降解材料（如竹纤维、PLA）。在核酸检测普及后，植绒拭子虽部分替代传统棉签，但普通医用棉签仍在基础护理中占主导。然而，市场充斥非医用级产品，棉质含杂质或棒材断裂风险高；且灭菌方式（环氧乙烷残留）若控制不当，可能引发接触性刺激。此外，过度包装与塑料棒不可降解问题引发环保争议。</w:t>
      </w:r>
      <w:r>
        <w:rPr>
          <w:rFonts w:hint="eastAsia"/>
        </w:rPr>
        <w:br/>
      </w:r>
      <w:r>
        <w:rPr>
          <w:rFonts w:hint="eastAsia"/>
        </w:rPr>
        <w:t>　　未来，医用棉签将向绿色材料、功能复合与精准医疗适配升级。全面推广可堆肥棒材与无EO灭菌工艺（如辐照）；而棉头负载抗菌剂或pH指示剂拓展诊断功能。在采样端，优化纤维结构提升病毒载量捕获效率。政策驱动下，一次性医用耗材限塑令推动生物基替代加速。长远看，医用棉签或从“基础护理工具”进化为“前端诊断采样媒介”，通过表面分子修饰实现特定生物标志物富集，并在全球基层医疗可及性提升与即时检测（POCT）网络建设深化背景下，成为连接患者体征与实验室分析的微型、低成本、高可靠性采样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a5ae7a7a843c5" w:history="1">
        <w:r>
          <w:rPr>
            <w:rStyle w:val="Hyperlink"/>
          </w:rPr>
          <w:t>中国医用棉签行业现状及发展前景分析报告（2026-2032年）</w:t>
        </w:r>
      </w:hyperlink>
      <w:r>
        <w:rPr>
          <w:rFonts w:hint="eastAsia"/>
        </w:rPr>
        <w:t>》基于国家统计局、相关行业协会的详实数据，系统分析医用棉签行业的市场规模、技术现状及竞争格局，梳理医用棉签产业链结构和供需变化。报告结合宏观经济环境，研判医用棉签行业发展趋势与前景，评估不同细分领域的发展潜力；通过分析医用棉签重点企业的市场表现，揭示行业集中度变化与竞争态势，并客观识别医用棉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按照不同产品类型，医用棉签主要可以分为如下几个类别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中国不同产品类型医用棉签增长趋势2021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棉签</w:t>
      </w:r>
      <w:r>
        <w:rPr>
          <w:rFonts w:hint="eastAsia"/>
        </w:rPr>
        <w:br/>
      </w:r>
      <w:r>
        <w:rPr>
          <w:rFonts w:hint="eastAsia"/>
        </w:rPr>
        <w:t>　　　　1.2.3 泡沫棉签</w:t>
      </w:r>
      <w:r>
        <w:rPr>
          <w:rFonts w:hint="eastAsia"/>
        </w:rPr>
        <w:br/>
      </w:r>
      <w:r>
        <w:rPr>
          <w:rFonts w:hint="eastAsia"/>
        </w:rPr>
        <w:t>　　　　1.2.4 无纺布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从不同应用，医用棉签主要包括如下几个方面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中国不同应用医用棉签增长趋势2021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标本采集</w:t>
      </w:r>
      <w:r>
        <w:rPr>
          <w:rFonts w:hint="eastAsia"/>
        </w:rPr>
        <w:br/>
      </w:r>
      <w:r>
        <w:rPr>
          <w:rFonts w:hint="eastAsia"/>
        </w:rPr>
        <w:t>　　　　1.3.3 消毒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中国医用棉签发展现状及未来趋势（2021-2032）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中国市场医用棉签收入及增长率（2021-2032）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中国市场医用棉签销量及增长率（2021-2032）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中国市场主要医用棉签厂商分析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中国市场主要厂商医用棉签销量及市场占有率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中国市场主要厂商医用棉签销量（2021-2026）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中国市场主要厂商医用棉签收入及市场占有率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中国市场主要厂商医用棉签收入（2021-2026）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中国市场主要厂商医用棉签收入市场份额（2021-2026）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2025年中国市场主要厂商医用棉签收入排名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中国市场主要厂商医用棉签价格（2021-2026）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中国市场主要厂商医用棉签总部及产地分布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中国市场主要厂商成立时间及医用棉签商业化日期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中国市场主要厂商医用棉签产品类型及应用</w:t>
      </w:r>
      <w:r>
        <w:rPr>
          <w:rFonts w:hint="eastAsia"/>
        </w:rPr>
        <w:br/>
      </w:r>
      <w:r>
        <w:rPr>
          <w:rFonts w:hint="eastAsia"/>
        </w:rPr>
        <w:t>　　2.7 医用棉签行业集中度、竞争程度分析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医用棉签行业集中度分析：2025年中国Top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中国市场医用棉签第一梯队、第二梯队和第三梯队厂商（品牌）及2025年市场份额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重点企业（11）在中国市场医用棉签销量、收入、价格及毛利率（2021-2026）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不同产品类型医用棉签分析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中国市场不同产品类型医用棉签销量（2021-2032）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中国市场不同产品类型医用棉签销量预测（2027-2032）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中国市场不同产品类型医用棉签规模（2021-2032）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中国市场不同产品类型医用棉签规模及市场份额（2021-2026）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中国市场不同产品类型医用棉签规模预测（2027-2032）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中国市场不同产品类型医用棉签价格走势（2021-2032）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不同应用医用棉签分析</w:t>
      </w:r>
      <w:r>
        <w:rPr>
          <w:rFonts w:hint="eastAsia"/>
        </w:rPr>
        <w:br/>
      </w:r>
      <w:r>
        <w:rPr>
          <w:rFonts w:hint="eastAsia"/>
        </w:rPr>
        <w:t>　　5.1 中国市场不同应用医用棉签销量（2021-2032）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中国市场不同应用医用棉签销量及市场份额（2021-2026）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中国市场不同应用医用棉签销量预测（2027-2032）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中国市场不同应用医用棉签规模（2021-2032）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中国市场不同应用医用棉签规模及市场份额（2021-2026）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中国市场不同应用医用棉签规模预测（2027-2032）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中国市场不同应用医用棉签价格走势（2021-2032）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医用棉签行业发展分析---发展趋势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医用棉签行业发展分析---厂商壁垒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医用棉签行业发展分析---驱动因素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医用棉签行业发展分析---制约因素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医用棉签中国企业SWOT分析</w:t>
      </w:r>
      <w:r>
        <w:rPr>
          <w:rFonts w:hint="eastAsia"/>
        </w:rPr>
        <w:br/>
      </w:r>
      <w:r>
        <w:rPr>
          <w:rFonts w:hint="eastAsia"/>
        </w:rPr>
        <w:t>　　6.6 医用棉签行业发展分析---行业政策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医用棉签行业产业链简介</w:t>
      </w:r>
      <w:r>
        <w:rPr>
          <w:rFonts w:hint="eastAsia"/>
        </w:rPr>
        <w:br/>
      </w:r>
      <w:r>
        <w:rPr>
          <w:rFonts w:hint="eastAsia"/>
        </w:rPr>
        <w:t>　　7.2 医用棉签产业链分析-上游</w:t>
      </w:r>
      <w:r>
        <w:rPr>
          <w:rFonts w:hint="eastAsia"/>
        </w:rPr>
        <w:br/>
      </w:r>
      <w:r>
        <w:rPr>
          <w:rFonts w:hint="eastAsia"/>
        </w:rPr>
        <w:t>　　7.3 医用棉签产业链分析-中游</w:t>
      </w:r>
      <w:r>
        <w:rPr>
          <w:rFonts w:hint="eastAsia"/>
        </w:rPr>
        <w:br/>
      </w:r>
      <w:r>
        <w:rPr>
          <w:rFonts w:hint="eastAsia"/>
        </w:rPr>
        <w:t>　　7.4 医用棉签产业链分析-下游</w:t>
      </w:r>
      <w:r>
        <w:rPr>
          <w:rFonts w:hint="eastAsia"/>
        </w:rPr>
        <w:br/>
      </w:r>
      <w:r>
        <w:rPr>
          <w:rFonts w:hint="eastAsia"/>
        </w:rPr>
        <w:t>　　7.5 医用棉签行业采购模式</w:t>
      </w:r>
      <w:r>
        <w:rPr>
          <w:rFonts w:hint="eastAsia"/>
        </w:rPr>
        <w:br/>
      </w:r>
      <w:r>
        <w:rPr>
          <w:rFonts w:hint="eastAsia"/>
        </w:rPr>
        <w:t>　　7.6 医用棉签行业生产模式</w:t>
      </w:r>
      <w:r>
        <w:rPr>
          <w:rFonts w:hint="eastAsia"/>
        </w:rPr>
        <w:br/>
      </w:r>
      <w:r>
        <w:rPr>
          <w:rFonts w:hint="eastAsia"/>
        </w:rPr>
        <w:t>　　7.7 医用棉签行业销售模式及销售渠道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中国本土医用棉签产能、产量分析</w:t>
      </w:r>
      <w:r>
        <w:rPr>
          <w:rFonts w:hint="eastAsia"/>
        </w:rPr>
        <w:br/>
      </w:r>
      <w:r>
        <w:rPr>
          <w:rFonts w:hint="eastAsia"/>
        </w:rPr>
        <w:t>　　8.1 中国医用棉签供需现状及预测（2021-2032）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中国医用棉签产能、产量、产能利用率及发展趋势（2021-2032）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中国医用棉签产量、市场需求量及发展趋势（2021-2032）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中国医用棉签进出口分析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中国市场医用棉签主要进口来源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中国市场医用棉签主要出口目的地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不同应用医用棉签市场规模2021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中国市场主要厂商医用棉签收入（2021-2026）&amp;（万元）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中国市场主要厂商医用棉签收入份额（2021-2026）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2025年中国主要生产商医用棉签收入排名（万元）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中国市场主要厂商医用棉签价格（2021-2026）&amp;（US$/ K Unit）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中国市场主要厂商医用棉签总部及产地分布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中国市场主要厂商成立时间及医用棉签商业化日期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中国市场主要厂商医用棉签产品类型及应用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2025年中国市场医用棉签主要厂商市场地位（第一梯队、第二梯队和第三梯队）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医用棉签市场投资、并购等现状分析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医用棉签生产基地、总部、竞争对手及市场地位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医用棉签产品规格、参数及市场应用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医用棉签销量（百万包）、收入（万元）、价格（US$/ K 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中国市场不同产品类型医用棉签销量预测（2027-2032）&amp;（百万包）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中国市场不同产品类型医用棉签规模（2021-2026）&amp;（万元）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中国市场不同产品类型医用棉签规模市场份额（2021-2026）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中国市场不同产品类型医用棉签规模预测（2027-2032）&amp;（万元）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中国市场不同产品类型医用棉签规模市场份额预测（2027-2032）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中国市场不同应用医用棉签销量（2021-2026）&amp;（百万包）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78： 中国市场不同应用医用棉签销量市场份额（2021-2026）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中国市场不同应用医用棉签销量预测（2027-2032）&amp;（百万包）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80： 中国市场不同应用医用棉签销量市场份额预测（2027-2032）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中国市场不同应用医用棉签规模（2021-2026）&amp;（万元）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中国市场不同应用医用棉签规模市场份额（2021-2026）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中国市场不同应用医用棉签规模预测（2027-2032）&amp;（万元）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中国市场不同应用医用棉签规模市场份额预测（2027-2032）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医用棉签行业发展分析---发展趋势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医用棉签行业发展分析---厂商壁垒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医用棉签行业发展分析---驱动因素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医用棉签行业发展分析---制约因素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医用棉签行业相关重点政策一览</w:t>
      </w:r>
      <w:r>
        <w:rPr>
          <w:rFonts w:hint="eastAsia"/>
        </w:rPr>
        <w:br/>
      </w:r>
      <w:r>
        <w:rPr>
          <w:rFonts w:hint="eastAsia"/>
        </w:rPr>
        <w:t>　　表 90： 医用棉签行业供应链分析</w:t>
      </w:r>
      <w:r>
        <w:rPr>
          <w:rFonts w:hint="eastAsia"/>
        </w:rPr>
        <w:br/>
      </w:r>
      <w:r>
        <w:rPr>
          <w:rFonts w:hint="eastAsia"/>
        </w:rPr>
        <w:t>　　表 91： 医用棉签上游原料供应商</w:t>
      </w:r>
      <w:r>
        <w:rPr>
          <w:rFonts w:hint="eastAsia"/>
        </w:rPr>
        <w:br/>
      </w:r>
      <w:r>
        <w:rPr>
          <w:rFonts w:hint="eastAsia"/>
        </w:rPr>
        <w:t>　　表 92： 医用棉签行业主要下游客户</w:t>
      </w:r>
      <w:r>
        <w:rPr>
          <w:rFonts w:hint="eastAsia"/>
        </w:rPr>
        <w:br/>
      </w:r>
      <w:r>
        <w:rPr>
          <w:rFonts w:hint="eastAsia"/>
        </w:rPr>
        <w:t>　　表 93： 医用棉签典型经销商</w:t>
      </w:r>
      <w:r>
        <w:rPr>
          <w:rFonts w:hint="eastAsia"/>
        </w:rPr>
        <w:br/>
      </w:r>
      <w:r>
        <w:rPr>
          <w:rFonts w:hint="eastAsia"/>
        </w:rPr>
        <w:t>　　表 94： 中国医用棉签产量、销量、进口量及出口量（2021-2026）&amp;（百万包）</w:t>
      </w:r>
      <w:r>
        <w:rPr>
          <w:rFonts w:hint="eastAsia"/>
        </w:rPr>
        <w:br/>
      </w:r>
      <w:r>
        <w:rPr>
          <w:rFonts w:hint="eastAsia"/>
        </w:rPr>
        <w:t>　　表 95： 中国医用棉签产量、销量、进口量及出口量预测（2027-2032）&amp;（百万包）</w:t>
      </w:r>
      <w:r>
        <w:rPr>
          <w:rFonts w:hint="eastAsia"/>
        </w:rPr>
        <w:br/>
      </w:r>
      <w:r>
        <w:rPr>
          <w:rFonts w:hint="eastAsia"/>
        </w:rPr>
        <w:t>　　表 96： 中国市场医用棉签主要进口来源</w:t>
      </w:r>
      <w:r>
        <w:rPr>
          <w:rFonts w:hint="eastAsia"/>
        </w:rPr>
        <w:br/>
      </w:r>
      <w:r>
        <w:rPr>
          <w:rFonts w:hint="eastAsia"/>
        </w:rPr>
        <w:t>　　表 97： 中国市场医用棉签主要出口目的地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医用棉签产品图片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中国不同产品类型医用棉签市场规模市场份额2025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棉签产品图片</w:t>
      </w:r>
      <w:r>
        <w:rPr>
          <w:rFonts w:hint="eastAsia"/>
        </w:rPr>
        <w:br/>
      </w:r>
      <w:r>
        <w:rPr>
          <w:rFonts w:hint="eastAsia"/>
        </w:rPr>
        <w:t>　　图 4： 泡沫棉签产品图片</w:t>
      </w:r>
      <w:r>
        <w:rPr>
          <w:rFonts w:hint="eastAsia"/>
        </w:rPr>
        <w:br/>
      </w:r>
      <w:r>
        <w:rPr>
          <w:rFonts w:hint="eastAsia"/>
        </w:rPr>
        <w:t>　　图 5： 无纺布产品图片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中国不同应用医用棉签市场份额2025 &amp; 2032</w:t>
      </w:r>
      <w:r>
        <w:rPr>
          <w:rFonts w:hint="eastAsia"/>
        </w:rPr>
        <w:br/>
      </w:r>
      <w:r>
        <w:rPr>
          <w:rFonts w:hint="eastAsia"/>
        </w:rPr>
        <w:t>　　图 8： 标本采集</w:t>
      </w:r>
      <w:r>
        <w:rPr>
          <w:rFonts w:hint="eastAsia"/>
        </w:rPr>
        <w:br/>
      </w:r>
      <w:r>
        <w:rPr>
          <w:rFonts w:hint="eastAsia"/>
        </w:rPr>
        <w:t>　　图 9： 消毒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中国市场医用棉签市场规模，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中国市场医用棉签收入及增长率（2021-2032）&amp;（万元）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中国市场医用棉签销量及增长率（2021-2032）&amp;（百万包）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2025年中国市场主要厂商医用棉签销量市场份额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2025年中国市场主要厂商医用棉签收入市场份额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2025年中国市场前五大厂商医用棉签市场份额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2025年中国市场医用棉签第一梯队、第二梯队和第三梯队厂商（品牌）及市场份额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中国市场不同产品类型医用棉签价格走势（2021-2032）&amp;（US$/ K 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中国市场不同应用医用棉签价格走势（2021-2032）&amp;（US$/ K Unit）</w:t>
      </w:r>
      <w:r>
        <w:rPr>
          <w:rFonts w:hint="eastAsia"/>
        </w:rPr>
        <w:br/>
      </w:r>
      <w:r>
        <w:rPr>
          <w:rFonts w:hint="eastAsia"/>
        </w:rPr>
        <w:t>　　图 20： 医用棉签中国企业SWOT分析</w:t>
      </w:r>
      <w:r>
        <w:rPr>
          <w:rFonts w:hint="eastAsia"/>
        </w:rPr>
        <w:br/>
      </w:r>
      <w:r>
        <w:rPr>
          <w:rFonts w:hint="eastAsia"/>
        </w:rPr>
        <w:t>　　图 21： 医用棉签产业链</w:t>
      </w:r>
      <w:r>
        <w:rPr>
          <w:rFonts w:hint="eastAsia"/>
        </w:rPr>
        <w:br/>
      </w:r>
      <w:r>
        <w:rPr>
          <w:rFonts w:hint="eastAsia"/>
        </w:rPr>
        <w:t>　　图 22： 医用棉签行业采购模式分析</w:t>
      </w:r>
      <w:r>
        <w:rPr>
          <w:rFonts w:hint="eastAsia"/>
        </w:rPr>
        <w:br/>
      </w:r>
      <w:r>
        <w:rPr>
          <w:rFonts w:hint="eastAsia"/>
        </w:rPr>
        <w:t>　　图 23： 医用棉签行业生产模式分析</w:t>
      </w:r>
      <w:r>
        <w:rPr>
          <w:rFonts w:hint="eastAsia"/>
        </w:rPr>
        <w:br/>
      </w:r>
      <w:r>
        <w:rPr>
          <w:rFonts w:hint="eastAsia"/>
        </w:rPr>
        <w:t>　　图 24： 医用棉签行业销售模式分析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中国医用棉签产能、产量、产能利用率及发展趋势（2021-2032）&amp;（百万包）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26： 中国医用棉签产量、市场需求量及发展趋势（2021-2032）&amp;（百万包）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a5ae7a7a843c5" w:history="1">
        <w:r>
          <w:rPr>
            <w:rStyle w:val="Hyperlink"/>
          </w:rPr>
          <w:t>中国医用棉签行业现状及发展前景分析报告（2026-2032年）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a5ae7a7a843c5" w:history="1">
        <w:r>
          <w:rPr>
            <w:rStyle w:val="Hyperlink"/>
          </w:rPr>
          <w:t>https://www.20087.com/6/61/YiYongMianQianShiChangQianJingYuCe.html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热点：普通棉签可以涂药吗、医用棉签厂家、医用棉签50支多少钱、医用棉签多少钱一包、医用棉签和普通棉签有啥区别、医用棉签十大品牌、医用棉签是无菌的吗、医用棉签规格型号、医用棉签属于医疗器械吗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8ba11386f439c" w:history="1">
      <w:r>
        <w:rPr>
          <w:rStyle w:val="Hyperlink"/>
        </w:rPr>
        <w:t>中国医用棉签行业现状及发展前景分析报告（2026-2032年）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YiYongMianQianShiChangQianJingYuCe.html" TargetMode="External" Id="Rd4aa5ae7a7a8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YiYongMianQianShiChangQianJingYuCe.html" TargetMode="External" Id="R36f8ba11386f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2025-11-29T04:32:55Z</dcterms:created>
  <dcterms:modified xsi:type="dcterms:W3CDTF">2025-11-29T05:32:55Z</dcterms:modified>
  <dc:subject>中国医用棉签行业现状及发展前景分析报告（2026-2032年）</dc:subject>
  <dc:title>中国医用棉签行业现状及发展前景分析报告（2026-2032年）</dc:title>
  <cp:keywords>中国医用棉签行业现状及发展前景分析报告（2026-2032年）</cp:keywords>
  <dc:description>中国医用棉签行业现状及发展前景分析报告（2026-2032年）</dc:description>
</cp:coreProperties>
</file>