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58b5145614190" w:history="1">
              <w:r>
                <w:rPr>
                  <w:rStyle w:val="Hyperlink"/>
                </w:rPr>
                <w:t>2025-2031年中国医用病床行业现状调研分析及发展趋势研究报告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58b5145614190" w:history="1">
              <w:r>
                <w:rPr>
                  <w:rStyle w:val="Hyperlink"/>
                </w:rPr>
                <w:t>2025-2031年中国医用病床行业现状调研分析及发展趋势研究报告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58b5145614190" w:history="1">
                <w:r>
                  <w:rPr>
                    <w:rStyle w:val="Hyperlink"/>
                  </w:rPr>
                  <w:t>https://www.20087.com/8/51/YiYongBingChuangDeFaZhanQianJing.html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病床是医院、养老院和康复中心等医疗设施中不可或缺的设备，用于患者休息、治疗和护理。近年来，随着医疗技术的进步和患者舒适度的重视，医用病床的设计和功能得到了显著提升。现代医用病床不仅具备电动调节功能，可以调整头部、腿部和背部的角度，还集成了压力缓解系统、心率监测和呼叫系统，以适应不同医疗需求和提高护理效率。</w:t>
      </w:r>
      <w:r>
        <w:rPr>
          <w:rFonts w:hint="eastAsia"/>
        </w:rPr>
        <w:br/>
      </w:r>
      <w:r>
        <w:rPr>
          <w:rFonts w:hint="eastAsia"/>
        </w:rPr>
        <w:t>　　未来，医用病床将更加注重患者体验和医疗效率。患者体验方面，将引入更多人性化设计，如内置娱乐系统、智能照明和声音控制，以营造更温馨、舒适的住院环境。医疗效率方面，通过集成远程监控和数据采集技术，医护人员可以实时监测患者状况，及时调整护理计划，同时减少不必要的病房巡视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58b5145614190" w:history="1">
        <w:r>
          <w:rPr>
            <w:rStyle w:val="Hyperlink"/>
          </w:rPr>
          <w:t>2025-2031年中国医用病床行业现状调研分析及发展趋势研究报告</w:t>
        </w:r>
      </w:hyperlink>
      <w:r>
        <w:rPr>
          <w:rFonts w:hint="eastAsia"/>
        </w:rPr>
        <w:t>》基于科学的市场调研与数据分析，全面解析了医用病床行业的市场规模、市场需求及发展现状。报告深入探讨了医用病床产业链结构、细分市场特点及技术发展方向，并结合宏观经济环境与消费者需求变化，对医用病床行业前景与未来趋势进行了科学预测，揭示了潜在增长空间。通过对医用病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医用病床行业界定</w:t>
      </w:r>
      <w:r>
        <w:rPr>
          <w:rFonts w:hint="eastAsia"/>
        </w:rPr>
        <w:br/>
      </w:r>
      <w:r>
        <w:rPr>
          <w:rFonts w:hint="eastAsia"/>
        </w:rPr>
        <w:t>　　第一节 医用病床行业定义</w:t>
      </w:r>
      <w:r>
        <w:rPr>
          <w:rFonts w:hint="eastAsia"/>
        </w:rPr>
        <w:br/>
      </w:r>
      <w:r>
        <w:rPr>
          <w:rFonts w:hint="eastAsia"/>
        </w:rPr>
        <w:t>　　第二节 医用病床行业基本特点</w:t>
      </w:r>
      <w:r>
        <w:rPr>
          <w:rFonts w:hint="eastAsia"/>
        </w:rPr>
        <w:br/>
      </w:r>
      <w:r>
        <w:rPr>
          <w:rFonts w:hint="eastAsia"/>
        </w:rPr>
        <w:t>　　第三节 医用病床产业链分析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中国医用病床行业发展环境分析</w:t>
      </w:r>
      <w:r>
        <w:rPr>
          <w:rFonts w:hint="eastAsia"/>
        </w:rPr>
        <w:br/>
      </w:r>
      <w:r>
        <w:rPr>
          <w:rFonts w:hint="eastAsia"/>
        </w:rPr>
        <w:t>　　第一节 医用病床行业经济环境分析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医用病床行业政策环境分析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一、医用病床行业相关政策</w:t>
      </w:r>
      <w:r>
        <w:rPr>
          <w:rFonts w:hint="eastAsia"/>
        </w:rPr>
        <w:br/>
      </w:r>
      <w:r>
        <w:rPr>
          <w:rFonts w:hint="eastAsia"/>
        </w:rPr>
        <w:t>　　　　二、医用病床行业相关标准</w:t>
      </w:r>
      <w:r>
        <w:rPr>
          <w:rFonts w:hint="eastAsia"/>
        </w:rPr>
        <w:br/>
      </w:r>
      <w:r>
        <w:rPr>
          <w:rFonts w:hint="eastAsia"/>
        </w:rPr>
        <w:t>　　第三节 医用病床行业技术环境分析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2020-2025年国外医用病床行业发展概况</w:t>
      </w:r>
      <w:r>
        <w:rPr>
          <w:rFonts w:hint="eastAsia"/>
        </w:rPr>
        <w:br/>
      </w:r>
      <w:r>
        <w:rPr>
          <w:rFonts w:hint="eastAsia"/>
        </w:rPr>
        <w:t>　　第一节 国外医用病床行业发展历程</w:t>
      </w:r>
      <w:r>
        <w:rPr>
          <w:rFonts w:hint="eastAsia"/>
        </w:rPr>
        <w:br/>
      </w:r>
      <w:r>
        <w:rPr>
          <w:rFonts w:hint="eastAsia"/>
        </w:rPr>
        <w:t>　　第二节 国外医用病床行业发展现状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国外医用病床行业发展走势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中国医用病床行业现状分析</w:t>
      </w:r>
      <w:r>
        <w:rPr>
          <w:rFonts w:hint="eastAsia"/>
        </w:rPr>
        <w:br/>
      </w:r>
      <w:r>
        <w:rPr>
          <w:rFonts w:hint="eastAsia"/>
        </w:rPr>
        <w:t>　　第一节 医用病床行业发展特点</w:t>
      </w:r>
      <w:r>
        <w:rPr>
          <w:rFonts w:hint="eastAsia"/>
        </w:rPr>
        <w:br/>
      </w:r>
      <w:r>
        <w:rPr>
          <w:rFonts w:hint="eastAsia"/>
        </w:rPr>
        <w:t>　　第二节 中国医用病床行业发展现状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2020-2025年中国医用病床行业市场供需状况分析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中国医用病床市场供给状况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一、中国医用病床产量分析</w:t>
      </w:r>
      <w:r>
        <w:rPr>
          <w:rFonts w:hint="eastAsia"/>
        </w:rPr>
        <w:br/>
      </w:r>
      <w:r>
        <w:rPr>
          <w:rFonts w:hint="eastAsia"/>
        </w:rPr>
        <w:t>　　　　二、中国医用病床产量预测</w:t>
      </w:r>
      <w:r>
        <w:rPr>
          <w:rFonts w:hint="eastAsia"/>
        </w:rPr>
        <w:br/>
      </w:r>
      <w:r>
        <w:rPr>
          <w:rFonts w:hint="eastAsia"/>
        </w:rPr>
        <w:t>　　第二节 中国医用病床市场需求状况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一、中国医用病床需求分析</w:t>
      </w:r>
      <w:r>
        <w:rPr>
          <w:rFonts w:hint="eastAsia"/>
        </w:rPr>
        <w:br/>
      </w:r>
      <w:r>
        <w:rPr>
          <w:rFonts w:hint="eastAsia"/>
        </w:rPr>
        <w:t>　　　　二、中国医用病床需求预测</w:t>
      </w:r>
      <w:r>
        <w:rPr>
          <w:rFonts w:hint="eastAsia"/>
        </w:rPr>
        <w:br/>
      </w:r>
      <w:r>
        <w:rPr>
          <w:rFonts w:hint="eastAsia"/>
        </w:rPr>
        <w:t>　　第三节 医用病床行业市场供需平衡状况分析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医用病床行业技术发展现状及趋势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当前我国医用病床技术发展现状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提高我国医用病床技术的对策</w:t>
      </w:r>
      <w:r>
        <w:rPr>
          <w:rFonts w:hint="eastAsia"/>
        </w:rPr>
        <w:br/>
      </w:r>
      <w:r>
        <w:rPr>
          <w:rFonts w:hint="eastAsia"/>
        </w:rPr>
        <w:t>　　第三节 医用病床产品研发、设计发展趋势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2020-2025年中国医用病床行业进出口情况</w:t>
      </w:r>
      <w:r>
        <w:rPr>
          <w:rFonts w:hint="eastAsia"/>
        </w:rPr>
        <w:br/>
      </w:r>
      <w:r>
        <w:rPr>
          <w:rFonts w:hint="eastAsia"/>
        </w:rPr>
        <w:t>　　　　一、医用病床进口分析</w:t>
      </w:r>
      <w:r>
        <w:rPr>
          <w:rFonts w:hint="eastAsia"/>
        </w:rPr>
        <w:br/>
      </w:r>
      <w:r>
        <w:rPr>
          <w:rFonts w:hint="eastAsia"/>
        </w:rPr>
        <w:t>　　　　二、医用病床出口分析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2020-2025年中国医用病床行业重点区域市场分析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中国医用病床行业产品价格调研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影响中国医用病床价格的因素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2020-2025年医用病床行业主要数据监测分析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2020-2025年医用病床行业偿债能力分析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2020-2025年中国医用病床行业盈利能力分析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2020-2025年中国医用病床行业发展能力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2020-2025年中国医用病床规模企业统计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医用病床行业竞争格局分析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中国医用病床行业竞争结构分析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中国医用病床行业竞争力分析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医用病床市场集中度分析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一、国内医用病床企业分布</w:t>
      </w:r>
      <w:r>
        <w:rPr>
          <w:rFonts w:hint="eastAsia"/>
        </w:rPr>
        <w:br/>
      </w:r>
      <w:r>
        <w:rPr>
          <w:rFonts w:hint="eastAsia"/>
        </w:rPr>
        <w:t>　　　　二、国内医用病床企业市场集中度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三、国内医用病床消费区域分布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医用病床行业重点企业调研分析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天津世纪金辉医用设备有限公司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第二节 冀州市浩源医疗器械有限责任公司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第三节 河北万瑞医疗器械有限公司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第四节 江苏登冠医疗器械有限公司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第五节 江西辉腾医疗器械有限公司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第六节 山东永康医疗器械有限公司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第七节 沈阳兴鑫医用设备有限公司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第八节 揭阳市嘉春医疗器械有限公司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第九节 威海威高齐全医疗设备有限公司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第十节 云南省医疗器械厂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第十一节 Hill-Rom， Inc.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2025-2031年医用病床发展策略分析</w:t>
      </w:r>
      <w:r>
        <w:rPr>
          <w:rFonts w:hint="eastAsia"/>
        </w:rPr>
        <w:br/>
      </w:r>
      <w:r>
        <w:rPr>
          <w:rFonts w:hint="eastAsia"/>
        </w:rPr>
        <w:t>　　第一节 医用病床行业发展策略分析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医用病床行业投资策略及建议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2025-2031年医用病床行业发展机会与风险对策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2025-2031年中国医用病床行业投资环境分析</w:t>
      </w:r>
      <w:r>
        <w:rPr>
          <w:rFonts w:hint="eastAsia"/>
        </w:rPr>
        <w:br/>
      </w:r>
      <w:r>
        <w:rPr>
          <w:rFonts w:hint="eastAsia"/>
        </w:rPr>
        <w:t>　　第二节 医用病床行业风险预警分析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医用病床行业重点客户战略实施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[-中智林-]医用病床项目投资建议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医用病床结构框图</w:t>
      </w:r>
      <w:r>
        <w:rPr>
          <w:rFonts w:hint="eastAsia"/>
        </w:rPr>
        <w:br/>
      </w:r>
      <w:r>
        <w:rPr>
          <w:rFonts w:hint="eastAsia"/>
        </w:rPr>
        <w:t>　　图表 医用病床行业主要法律法规</w:t>
      </w:r>
      <w:r>
        <w:rPr>
          <w:rFonts w:hint="eastAsia"/>
        </w:rPr>
        <w:br/>
      </w:r>
      <w:r>
        <w:rPr>
          <w:rFonts w:hint="eastAsia"/>
        </w:rPr>
        <w:t>　　图表 中国医用病床市场集中度</w:t>
      </w:r>
      <w:r>
        <w:rPr>
          <w:rFonts w:hint="eastAsia"/>
        </w:rPr>
        <w:br/>
      </w:r>
      <w:r>
        <w:rPr>
          <w:rFonts w:hint="eastAsia"/>
        </w:rPr>
        <w:t>　　图表 2020-2025年中国医用病床产量统</w:t>
      </w:r>
      <w:r>
        <w:rPr>
          <w:rFonts w:hint="eastAsia"/>
        </w:rPr>
        <w:br/>
      </w:r>
      <w:r>
        <w:rPr>
          <w:rFonts w:hint="eastAsia"/>
        </w:rPr>
        <w:t>　　图表 2025-2031年中国医用病床产量预测</w:t>
      </w:r>
      <w:r>
        <w:rPr>
          <w:rFonts w:hint="eastAsia"/>
        </w:rPr>
        <w:br/>
      </w:r>
      <w:r>
        <w:rPr>
          <w:rFonts w:hint="eastAsia"/>
        </w:rPr>
        <w:t>　　图表 2024-2025年中国医用病床需求量统计</w:t>
      </w:r>
      <w:r>
        <w:rPr>
          <w:rFonts w:hint="eastAsia"/>
        </w:rPr>
        <w:br/>
      </w:r>
      <w:r>
        <w:rPr>
          <w:rFonts w:hint="eastAsia"/>
        </w:rPr>
        <w:t>　　图表 2025-2031年中国医用病床市场需求预测</w:t>
      </w:r>
      <w:r>
        <w:rPr>
          <w:rFonts w:hint="eastAsia"/>
        </w:rPr>
        <w:br/>
      </w:r>
      <w:r>
        <w:rPr>
          <w:rFonts w:hint="eastAsia"/>
        </w:rPr>
        <w:t>　　图表 2024-2025年中国医用病床供需量统计</w:t>
      </w:r>
      <w:r>
        <w:rPr>
          <w:rFonts w:hint="eastAsia"/>
        </w:rPr>
        <w:br/>
      </w:r>
      <w:r>
        <w:rPr>
          <w:rFonts w:hint="eastAsia"/>
        </w:rPr>
        <w:t>　　图表 2020-2025年中国医用病床进口量统计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2020-2025年华北地区医用病床需求量统计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2020-2025年中南地区医用病床需求量统计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2020-2025年西部地区医用病床需求量统计</w:t>
      </w:r>
      <w:r>
        <w:rPr>
          <w:rFonts w:hint="eastAsia"/>
        </w:rPr>
        <w:br/>
      </w:r>
      <w:r>
        <w:rPr>
          <w:rFonts w:hint="eastAsia"/>
        </w:rPr>
        <w:t>　　图表 2020-2025年中国医用病床价格指数统计</w:t>
      </w:r>
      <w:r>
        <w:rPr>
          <w:rFonts w:hint="eastAsia"/>
        </w:rPr>
        <w:br/>
      </w:r>
      <w:r>
        <w:rPr>
          <w:rFonts w:hint="eastAsia"/>
        </w:rPr>
        <w:t>　　图表 中国医用病床价格情况</w:t>
      </w:r>
      <w:r>
        <w:rPr>
          <w:rFonts w:hint="eastAsia"/>
        </w:rPr>
        <w:br/>
      </w:r>
      <w:r>
        <w:rPr>
          <w:rFonts w:hint="eastAsia"/>
        </w:rPr>
        <w:t>　　图表 中国医用病床2025-2031年价格指数</w:t>
      </w:r>
      <w:r>
        <w:rPr>
          <w:rFonts w:hint="eastAsia"/>
        </w:rPr>
        <w:br/>
      </w:r>
      <w:r>
        <w:rPr>
          <w:rFonts w:hint="eastAsia"/>
        </w:rPr>
        <w:t>　　图表 2024-2025年中国医用病床行业偿债能力统计</w:t>
      </w:r>
      <w:r>
        <w:rPr>
          <w:rFonts w:hint="eastAsia"/>
        </w:rPr>
        <w:br/>
      </w:r>
      <w:r>
        <w:rPr>
          <w:rFonts w:hint="eastAsia"/>
        </w:rPr>
        <w:t>　　图表 2024-2025年中国医用病床行业盈利能力统计</w:t>
      </w:r>
      <w:r>
        <w:rPr>
          <w:rFonts w:hint="eastAsia"/>
        </w:rPr>
        <w:br/>
      </w:r>
      <w:r>
        <w:rPr>
          <w:rFonts w:hint="eastAsia"/>
        </w:rPr>
        <w:t>　　图表 2024-2025年中国医用病床行业发展能力统计</w:t>
      </w:r>
      <w:r>
        <w:rPr>
          <w:rFonts w:hint="eastAsia"/>
        </w:rPr>
        <w:br/>
      </w:r>
      <w:r>
        <w:rPr>
          <w:rFonts w:hint="eastAsia"/>
        </w:rPr>
        <w:t>　　图表 中国医用病床行业对上游议价能力分析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中国医用病床行业对下游议价能力分析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国内医用病床消费区域分布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2025年重点公司医用病床产销量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2025-2031年中国医用病床市场规模增长预测</w:t>
      </w:r>
      <w:r>
        <w:rPr>
          <w:rFonts w:hint="eastAsia"/>
        </w:rPr>
        <w:br/>
      </w:r>
      <w:r>
        <w:rPr>
          <w:rFonts w:hint="eastAsia"/>
        </w:rPr>
        <w:t>　　图表 医用病床行业投资方向预测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58b5145614190" w:history="1">
        <w:r>
          <w:rPr>
            <w:rStyle w:val="Hyperlink"/>
          </w:rPr>
          <w:t>2025-2031年中国医用病床行业现状调研分析及发展趋势研究报告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58b5145614190" w:history="1">
        <w:r>
          <w:rPr>
            <w:rStyle w:val="Hyperlink"/>
          </w:rPr>
          <w:t>https://www.20087.com/8/51/YiYongBingChuangDeFaZhanQianJing.html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热点：医护病床的价格、医用病床价格及图片、普通医用病床生产厂家、医用病床尺寸、医用病床哪里有卖的、医用病床使用说明书、医用、医用病床怎么安装、医用病床护栏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53d524ff145f3" w:history="1">
      <w:r>
        <w:rPr>
          <w:rStyle w:val="Hyperlink"/>
        </w:rPr>
        <w:t>2025-2031年中国医用病床行业现状调研分析及发展趋势研究报告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YongBingChuangDeFaZhanQianJing.html" TargetMode="External" Id="Re7158b514561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YongBingChuangDeFaZhanQianJing.html" TargetMode="External" Id="R65f53d524ff1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2025-01-12T06:29:00Z</dcterms:created>
  <dcterms:modified xsi:type="dcterms:W3CDTF">2025-01-12T07:29:00Z</dcterms:modified>
  <dc:subject>2025-2031年中国医用病床行业现状调研分析及发展趋势研究报告</dc:subject>
  <dc:title>2025-2031年中国医用病床行业现状调研分析及发展趋势研究报告</dc:title>
  <cp:keywords>2025-2031年中国医用病床行业现状调研分析及发展趋势研究报告</cp:keywords>
  <dc:description>2025-2031年中国医用病床行业现状调研分析及发展趋势研究报告</dc:description>
</cp:coreProperties>
</file>