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d1a66e3b54a71" w:history="1">
              <w:r>
                <w:rPr>
                  <w:rStyle w:val="Hyperlink"/>
                </w:rPr>
                <w:t>2026-2032年中国质子泵抑制剂行业现状与前景趋势报告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d1a66e3b54a71" w:history="1">
              <w:r>
                <w:rPr>
                  <w:rStyle w:val="Hyperlink"/>
                </w:rPr>
                <w:t>2026-2032年中国质子泵抑制剂行业现状与前景趋势报告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d1a66e3b54a71" w:history="1">
                <w:r>
                  <w:rPr>
                    <w:rStyle w:val="Hyperlink"/>
                  </w:rPr>
                  <w:t>https://www.20087.com/9/11/ZhiZiBengYiZhiJiHangYeXianZhuangJiQianJing.html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质子泵抑制剂（Proton Pump Inhibitors, PPIs）作为治疗胃酸相关疾病的主流药物，通过不可逆抑制胃壁细胞H⁺/K⁺-ATP酶显著减少胃酸分泌，广泛用于胃食管反流病、消化性溃疡及幽门螺杆菌根除方案。当前市场以奥美拉唑、兰索拉唑、泮托拉唑、雷贝拉唑和艾司奥美拉唑等为代表，剂型涵盖肠溶片、胶囊及注射剂，强调生物利用度稳定性和起效速度。仿制药普及使价格大幅下降，推动基层广泛应用；部分原研药企则通过缓释技术或联合制剂延长专利生命周期。然而，长期使用质子泵抑制剂与骨折风险、肠道菌群失调、维生素B12缺乏及慢性肾病等潜在不良反应的关联引发医学界关注，促使临床指南强调“最低有效剂量、最短疗程”原则。</w:t>
      </w:r>
      <w:r>
        <w:rPr>
          <w:rFonts w:hint="eastAsia"/>
        </w:rPr>
        <w:br/>
      </w:r>
      <w:r>
        <w:rPr>
          <w:rFonts w:hint="eastAsia"/>
        </w:rPr>
        <w:t>　　未来，质子泵抑制剂的应用将更加注重精准用药、安全性优化与替代疗法协同发展。基于患者基因多态性（如CYP2C19代谢型）的个体化给药方案将提升疗效并减少副作用；新型钾竞争性酸阻滞剂（P-CABs）如伏诺拉生因起效更快、不受进食影响，正逐步在部分适应症中形成竞争。制剂创新方面，口腔速溶膜、纳米微球递送系统可改善吞咽困难患者的依从性。监管层面，处方审核系统将嵌入用药时长预警机制，防止不合理长期使用。长远看，质子泵抑制剂将从广谱抑酸药转向严格指征下的短期干预工具，其角色将在整合胃肠健康管理生态中被重新定义，与生活方式干预、益生菌辅助等非药物手段形成互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d1a66e3b54a71" w:history="1">
        <w:r>
          <w:rPr>
            <w:rStyle w:val="Hyperlink"/>
          </w:rPr>
          <w:t>2026-2032年中国质子泵抑制剂行业现状与前景趋势报告</w:t>
        </w:r>
      </w:hyperlink>
      <w:r>
        <w:rPr>
          <w:rFonts w:hint="eastAsia"/>
        </w:rPr>
        <w:t>》依托详实数据与一手调研资料，系统分析了质子泵抑制剂行业的产业链结构、市场规模、需求特征及价格体系，客观呈现了质子泵抑制剂行业发展现状，科学预测了质子泵抑制剂市场前景与未来趋势，重点剖析了重点企业的竞争格局、市场集中度及品牌影响力。同时，通过对质子泵抑制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质子泵抑制剂市场概述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按照不同产品类型，质子泵抑制剂主要可以分为如下几个类别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中国不同产品类型质子泵抑制剂增长趋势2021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地兰索拉唑</w:t>
      </w:r>
      <w:r>
        <w:rPr>
          <w:rFonts w:hint="eastAsia"/>
        </w:rPr>
        <w:br/>
      </w:r>
      <w:r>
        <w:rPr>
          <w:rFonts w:hint="eastAsia"/>
        </w:rPr>
        <w:t>　　　　1.2.3 埃索美拉唑</w:t>
      </w:r>
      <w:r>
        <w:rPr>
          <w:rFonts w:hint="eastAsia"/>
        </w:rPr>
        <w:br/>
      </w:r>
      <w:r>
        <w:rPr>
          <w:rFonts w:hint="eastAsia"/>
        </w:rPr>
        <w:t>　　　　1.2.4 兰索拉唑</w:t>
      </w:r>
      <w:r>
        <w:rPr>
          <w:rFonts w:hint="eastAsia"/>
        </w:rPr>
        <w:br/>
      </w:r>
      <w:r>
        <w:rPr>
          <w:rFonts w:hint="eastAsia"/>
        </w:rPr>
        <w:t>　　　　1.2.5 奥美拉唑</w:t>
      </w:r>
      <w:r>
        <w:rPr>
          <w:rFonts w:hint="eastAsia"/>
        </w:rPr>
        <w:br/>
      </w:r>
      <w:r>
        <w:rPr>
          <w:rFonts w:hint="eastAsia"/>
        </w:rPr>
        <w:t>　　　　1.2.6 托普托拉唑</w:t>
      </w:r>
      <w:r>
        <w:rPr>
          <w:rFonts w:hint="eastAsia"/>
        </w:rPr>
        <w:br/>
      </w:r>
      <w:r>
        <w:rPr>
          <w:rFonts w:hint="eastAsia"/>
        </w:rPr>
        <w:t>　　　　1.2.7 雷贝拉唑</w:t>
      </w:r>
      <w:r>
        <w:rPr>
          <w:rFonts w:hint="eastAsia"/>
        </w:rPr>
        <w:br/>
      </w:r>
      <w:r>
        <w:rPr>
          <w:rFonts w:hint="eastAsia"/>
        </w:rPr>
        <w:t>　　1.3 从不同分销渠道，质子泵抑制剂主要包括如下几个方面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中国不同分销渠道质子泵抑制剂增长趋势2021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零售药房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中国质子泵抑制剂发展现状及未来趋势（2021-2032）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中国市场质子泵抑制剂收入及增长率（2021-2032）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中国市场质子泵抑制剂销量及增长率（2021-2032）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中国市场主要质子泵抑制剂厂商分析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中国市场主要厂商质子泵抑制剂销量及市场占有率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中国市场主要厂商质子泵抑制剂销量（2021-2026）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中国市场主要厂商质子泵抑制剂销量市场份额（2021-2026）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中国市场主要厂商质子泵抑制剂收入及市场占有率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中国市场主要厂商质子泵抑制剂收入（2021-2026）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中国市场主要厂商质子泵抑制剂收入市场份额（2021-2026）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2025年中国市场主要厂商质子泵抑制剂收入排名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中国市场主要厂商质子泵抑制剂价格（2021-2026）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中国市场主要厂商质子泵抑制剂总部及产地分布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中国市场主要厂商成立时间及质子泵抑制剂商业化日期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中国市场主要厂商质子泵抑制剂产品类型及应用</w:t>
      </w:r>
      <w:r>
        <w:rPr>
          <w:rFonts w:hint="eastAsia"/>
        </w:rPr>
        <w:br/>
      </w:r>
      <w:r>
        <w:rPr>
          <w:rFonts w:hint="eastAsia"/>
        </w:rPr>
        <w:t>　　2.7 质子泵抑制剂行业集中度、竞争程度分析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质子泵抑制剂行业集中度分析：2025年中国Top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中国市场质子泵抑制剂第一梯队、第二梯队和第三梯队厂商（品牌）及2025年市场份额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重点企业（1）基本信息、质子泵抑制剂生产基地、总部、竞争对手及市场地位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质子泵抑制剂产品规格、参数及市场应用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重点企业（1）在中国市场质子泵抑制剂销量、收入、价格及毛利率（2021-2026）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重点企业（2）基本信息、质子泵抑制剂生产基地、总部、竞争对手及市场地位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质子泵抑制剂产品规格、参数及市场应用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重点企业（2）在中国市场质子泵抑制剂销量、收入、价格及毛利率（2021-2026）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重点企业（3）基本信息、质子泵抑制剂生产基地、总部、竞争对手及市场地位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质子泵抑制剂产品规格、参数及市场应用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重点企业（3）在中国市场质子泵抑制剂销量、收入、价格及毛利率（2021-2026）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重点企业（4）基本信息、质子泵抑制剂生产基地、总部、竞争对手及市场地位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质子泵抑制剂产品规格、参数及市场应用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重点企业（4）在中国市场质子泵抑制剂销量、收入、价格及毛利率（2021-2026）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重点企业（5）基本信息、质子泵抑制剂生产基地、总部、竞争对手及市场地位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质子泵抑制剂产品规格、参数及市场应用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重点企业（5）在中国市场质子泵抑制剂销量、收入、价格及毛利率（2021-2026）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重点企业（6）基本信息、质子泵抑制剂生产基地、总部、竞争对手及市场地位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质子泵抑制剂产品规格、参数及市场应用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重点企业（6）在中国市场质子泵抑制剂销量、收入、价格及毛利率（2021-2026）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重点企业（7）基本信息、质子泵抑制剂生产基地、总部、竞争对手及市场地位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质子泵抑制剂产品规格、参数及市场应用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重点企业（7）在中国市场质子泵抑制剂销量、收入、价格及毛利率（2021-2026）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重点企业（8）基本信息、质子泵抑制剂生产基地、总部、竞争对手及市场地位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质子泵抑制剂产品规格、参数及市场应用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重点企业（8）在中国市场质子泵抑制剂销量、收入、价格及毛利率（2021-2026）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重点企业（9）基本信息、质子泵抑制剂生产基地、总部、竞争对手及市场地位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质子泵抑制剂产品规格、参数及市场应用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重点企业（9）在中国市场质子泵抑制剂销量、收入、价格及毛利率（2021-2026）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重点企业（10）基本信息、质子泵抑制剂生产基地、总部、竞争对手及市场地位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质子泵抑制剂产品规格、参数及市场应用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重点企业（10）在中国市场质子泵抑制剂销量、收入、价格及毛利率（2021-2026）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重点企业（11）基本信息、质子泵抑制剂生产基地、总部、竞争对手及市场地位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质子泵抑制剂产品规格、参数及市场应用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重点企业（11）在中国市场质子泵抑制剂销量、收入、价格及毛利率（2021-2026）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重点企业（12）基本信息、质子泵抑制剂生产基地、总部、竞争对手及市场地位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质子泵抑制剂产品规格、参数及市场应用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重点企业（12）在中国市场质子泵抑制剂销量、收入、价格及毛利率（2021-2026）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不同产品类型质子泵抑制剂分析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中国市场不同产品类型质子泵抑制剂销量（2021-2032）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中国市场不同产品类型质子泵抑制剂销量及市场份额（2021-2026）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中国市场不同产品类型质子泵抑制剂销量预测（2027-2032）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中国市场不同产品类型质子泵抑制剂规模（2021-2032）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中国市场不同产品类型质子泵抑制剂规模及市场份额（2021-2026）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中国市场不同产品类型质子泵抑制剂规模预测（2027-2032）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中国市场不同产品类型质子泵抑制剂价格走势（2021-2032）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不同分销渠道质子泵抑制剂分析</w:t>
      </w:r>
      <w:r>
        <w:rPr>
          <w:rFonts w:hint="eastAsia"/>
        </w:rPr>
        <w:br/>
      </w:r>
      <w:r>
        <w:rPr>
          <w:rFonts w:hint="eastAsia"/>
        </w:rPr>
        <w:t>　　5.1 中国市场不同分销渠道质子泵抑制剂销量（2021-2032）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中国市场不同分销渠道质子泵抑制剂销量及市场份额（2021-2026）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中国市场不同分销渠道质子泵抑制剂销量预测（2027-2032）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中国市场不同分销渠道质子泵抑制剂规模（2021-2032）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中国市场不同分销渠道质子泵抑制剂规模及市场份额（2021-2026）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中国市场不同分销渠道质子泵抑制剂规模预测（2027-2032）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中国市场不同分销渠道质子泵抑制剂价格走势（2021-2032）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质子泵抑制剂行业发展分析---发展趋势</w:t>
      </w:r>
      <w:r>
        <w:rPr>
          <w:rFonts w:hint="eastAsia"/>
        </w:rPr>
        <w:br/>
      </w:r>
      <w:r>
        <w:rPr>
          <w:rFonts w:hint="eastAsia"/>
        </w:rPr>
        <w:t>　　6.2 质子泵抑制剂行业发展分析---厂商壁垒</w:t>
      </w:r>
      <w:r>
        <w:rPr>
          <w:rFonts w:hint="eastAsia"/>
        </w:rPr>
        <w:br/>
      </w:r>
      <w:r>
        <w:rPr>
          <w:rFonts w:hint="eastAsia"/>
        </w:rPr>
        <w:t>　　6.3 质子泵抑制剂行业发展分析---驱动因素</w:t>
      </w:r>
      <w:r>
        <w:rPr>
          <w:rFonts w:hint="eastAsia"/>
        </w:rPr>
        <w:br/>
      </w:r>
      <w:r>
        <w:rPr>
          <w:rFonts w:hint="eastAsia"/>
        </w:rPr>
        <w:t>　　6.4 质子泵抑制剂行业发展分析---制约因素</w:t>
      </w:r>
      <w:r>
        <w:rPr>
          <w:rFonts w:hint="eastAsia"/>
        </w:rPr>
        <w:br/>
      </w:r>
      <w:r>
        <w:rPr>
          <w:rFonts w:hint="eastAsia"/>
        </w:rPr>
        <w:t>　　6.5 质子泵抑制剂中国企业SWOT分析</w:t>
      </w:r>
      <w:r>
        <w:rPr>
          <w:rFonts w:hint="eastAsia"/>
        </w:rPr>
        <w:br/>
      </w:r>
      <w:r>
        <w:rPr>
          <w:rFonts w:hint="eastAsia"/>
        </w:rPr>
        <w:t>　　6.6 质子泵抑制剂行业发展分析---行业政策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质子泵抑制剂行业产业链简介</w:t>
      </w:r>
      <w:r>
        <w:rPr>
          <w:rFonts w:hint="eastAsia"/>
        </w:rPr>
        <w:br/>
      </w:r>
      <w:r>
        <w:rPr>
          <w:rFonts w:hint="eastAsia"/>
        </w:rPr>
        <w:t>　　7.2 质子泵抑制剂产业链分析-上游</w:t>
      </w:r>
      <w:r>
        <w:rPr>
          <w:rFonts w:hint="eastAsia"/>
        </w:rPr>
        <w:br/>
      </w:r>
      <w:r>
        <w:rPr>
          <w:rFonts w:hint="eastAsia"/>
        </w:rPr>
        <w:t>　　7.3 质子泵抑制剂产业链分析-中游</w:t>
      </w:r>
      <w:r>
        <w:rPr>
          <w:rFonts w:hint="eastAsia"/>
        </w:rPr>
        <w:br/>
      </w:r>
      <w:r>
        <w:rPr>
          <w:rFonts w:hint="eastAsia"/>
        </w:rPr>
        <w:t>　　7.4 质子泵抑制剂产业链分析-下游</w:t>
      </w:r>
      <w:r>
        <w:rPr>
          <w:rFonts w:hint="eastAsia"/>
        </w:rPr>
        <w:br/>
      </w:r>
      <w:r>
        <w:rPr>
          <w:rFonts w:hint="eastAsia"/>
        </w:rPr>
        <w:t>　　7.5 质子泵抑制剂行业采购模式</w:t>
      </w:r>
      <w:r>
        <w:rPr>
          <w:rFonts w:hint="eastAsia"/>
        </w:rPr>
        <w:br/>
      </w:r>
      <w:r>
        <w:rPr>
          <w:rFonts w:hint="eastAsia"/>
        </w:rPr>
        <w:t>　　7.6 质子泵抑制剂行业生产模式</w:t>
      </w:r>
      <w:r>
        <w:rPr>
          <w:rFonts w:hint="eastAsia"/>
        </w:rPr>
        <w:br/>
      </w:r>
      <w:r>
        <w:rPr>
          <w:rFonts w:hint="eastAsia"/>
        </w:rPr>
        <w:t>　　7.7 质子泵抑制剂行业销售模式及销售渠道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中国本土质子泵抑制剂产能、产量分析</w:t>
      </w:r>
      <w:r>
        <w:rPr>
          <w:rFonts w:hint="eastAsia"/>
        </w:rPr>
        <w:br/>
      </w:r>
      <w:r>
        <w:rPr>
          <w:rFonts w:hint="eastAsia"/>
        </w:rPr>
        <w:t>　　8.1 中国质子泵抑制剂供需现状及预测（2021-2032）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中国质子泵抑制剂产能、产量、产能利用率及发展趋势（2021-2032）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中国质子泵抑制剂产量、市场需求量及发展趋势（2021-2032）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中国质子泵抑制剂进出口分析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中国市场质子泵抑制剂主要进口来源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中国市场质子泵抑制剂主要出口目的地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不同产品类型质子泵抑制剂市场规模2021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不同分销渠道质子泵抑制剂市场规模2021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中国市场主要厂商质子泵抑制剂销量（2021-2026）&amp;（千瓶）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4： 中国市场主要厂商质子泵抑制剂销量市场份额（2021-2026）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中国市场主要厂商质子泵抑制剂收入（2021-2026）&amp;（万元）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中国市场主要厂商质子泵抑制剂收入份额（2021-2026）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2025年中国主要生产商质子泵抑制剂收入排名（万元）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中国市场主要厂商质子泵抑制剂价格（2021-2026）&amp;（元/瓶）</w:t>
      </w:r>
      <w:r>
        <w:rPr>
          <w:rFonts w:hint="eastAsia"/>
        </w:rPr>
        <w:br/>
      </w:r>
      <w:r>
        <w:rPr>
          <w:rFonts w:hint="eastAsia"/>
        </w:rPr>
        <w:t>　　表 9： 中国市场主要厂商质子泵抑制剂总部及产地分布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中国市场主要厂商成立时间及质子泵抑制剂商业化日期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中国市场主要厂商质子泵抑制剂产品类型及应用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2025年中国市场质子泵抑制剂主要厂商市场地位（第一梯队、第二梯队和第三梯队）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质子泵抑制剂市场投资、并购等现状分析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质子泵抑制剂生产基地、总部、竞争对手及市场地位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质子泵抑制剂产品规格、参数及市场应用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质子泵抑制剂销量（千瓶）、收入（万元）、价格（元/瓶）及毛利率（2021-2026）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质子泵抑制剂生产基地、总部、竞争对手及市场地位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质子泵抑制剂产品规格、参数及市场应用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质子泵抑制剂销量（千瓶）、收入（万元）、价格（元/瓶）及毛利率（2021-2026）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质子泵抑制剂生产基地、总部、竞争对手及市场地位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质子泵抑制剂产品规格、参数及市场应用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质子泵抑制剂销量（千瓶）、收入（万元）、价格（元/瓶）及毛利率（2021-2026）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质子泵抑制剂生产基地、总部、竞争对手及市场地位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质子泵抑制剂产品规格、参数及市场应用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质子泵抑制剂销量（千瓶）、收入（万元）、价格（元/瓶）及毛利率（2021-2026）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质子泵抑制剂生产基地、总部、竞争对手及市场地位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质子泵抑制剂产品规格、参数及市场应用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质子泵抑制剂销量（千瓶）、收入（万元）、价格（元/瓶）及毛利率（2021-2026）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质子泵抑制剂生产基地、总部、竞争对手及市场地位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质子泵抑制剂产品规格、参数及市场应用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质子泵抑制剂销量（千瓶）、收入（万元）、价格（元/瓶）及毛利率（2021-2026）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质子泵抑制剂生产基地、总部、竞争对手及市场地位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质子泵抑制剂产品规格、参数及市场应用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质子泵抑制剂销量（千瓶）、收入（万元）、价格（元/瓶）及毛利率（2021-2026）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质子泵抑制剂生产基地、总部、竞争对手及市场地位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质子泵抑制剂产品规格、参数及市场应用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质子泵抑制剂销量（千瓶）、收入（万元）、价格（元/瓶）及毛利率（2021-2026）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质子泵抑制剂生产基地、总部、竞争对手及市场地位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质子泵抑制剂产品规格、参数及市场应用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质子泵抑制剂销量（千瓶）、收入（万元）、价格（元/瓶）及毛利率（2021-2026）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质子泵抑制剂生产基地、总部、竞争对手及市场地位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质子泵抑制剂产品规格、参数及市场应用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质子泵抑制剂销量（千瓶）、收入（万元）、价格（元/瓶）及毛利率（2021-2026）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质子泵抑制剂生产基地、总部、竞争对手及市场地位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质子泵抑制剂产品规格、参数及市场应用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质子泵抑制剂销量（千瓶）、收入（万元）、价格（元/瓶）及毛利率（2021-2026）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质子泵抑制剂生产基地、总部、竞争对手及市场地位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质子泵抑制剂产品规格、参数及市场应用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质子泵抑制剂销量（千瓶）、收入（万元）、价格（元/瓶）及毛利率（2021-2026）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中国市场不同产品类型质子泵抑制剂销量（2021-2026）&amp;（千瓶）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中国市场不同产品类型质子泵抑制剂销量市场份额（2021-2026）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中国市场不同产品类型质子泵抑制剂销量预测（2027-2032）&amp;（千瓶）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中国市场不同产品类型质子泵抑制剂销量市场份额预测（2027-2032）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中国市场不同产品类型质子泵抑制剂规模（2021-2026）&amp;（万元）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中国市场不同产品类型质子泵抑制剂规模市场份额（2021-2026）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中国市场不同产品类型质子泵抑制剂规模预测（2027-2032）&amp;（万元）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中国市场不同产品类型质子泵抑制剂规模市场份额预测（2027-2032）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中国市场不同分销渠道质子泵抑制剂销量（2021-2026）&amp;（千瓶）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83： 中国市场不同分销渠道质子泵抑制剂销量市场份额（2021-2026）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中国市场不同分销渠道质子泵抑制剂销量预测（2027-2032）&amp;（千瓶）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85： 中国市场不同分销渠道质子泵抑制剂销量市场份额预测（2027-2032）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中国市场不同分销渠道质子泵抑制剂规模（2021-2026）&amp;（万元）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中国市场不同分销渠道质子泵抑制剂规模市场份额（2021-2026）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中国市场不同分销渠道质子泵抑制剂规模预测（2027-2032）&amp;（万元）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中国市场不同分销渠道质子泵抑制剂规模市场份额预测（2027-2032）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质子泵抑制剂行业发展分析---发展趋势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质子泵抑制剂行业发展分析---厂商壁垒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质子泵抑制剂行业发展分析---驱动因素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质子泵抑制剂行业发展分析---制约因素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质子泵抑制剂行业相关重点政策一览</w:t>
      </w:r>
      <w:r>
        <w:rPr>
          <w:rFonts w:hint="eastAsia"/>
        </w:rPr>
        <w:br/>
      </w:r>
      <w:r>
        <w:rPr>
          <w:rFonts w:hint="eastAsia"/>
        </w:rPr>
        <w:t>　　表 95： 质子泵抑制剂行业供应链分析</w:t>
      </w:r>
      <w:r>
        <w:rPr>
          <w:rFonts w:hint="eastAsia"/>
        </w:rPr>
        <w:br/>
      </w:r>
      <w:r>
        <w:rPr>
          <w:rFonts w:hint="eastAsia"/>
        </w:rPr>
        <w:t>　　表 96： 质子泵抑制剂上游原料供应商</w:t>
      </w:r>
      <w:r>
        <w:rPr>
          <w:rFonts w:hint="eastAsia"/>
        </w:rPr>
        <w:br/>
      </w:r>
      <w:r>
        <w:rPr>
          <w:rFonts w:hint="eastAsia"/>
        </w:rPr>
        <w:t>　　表 97： 质子泵抑制剂行业主要下游客户</w:t>
      </w:r>
      <w:r>
        <w:rPr>
          <w:rFonts w:hint="eastAsia"/>
        </w:rPr>
        <w:br/>
      </w:r>
      <w:r>
        <w:rPr>
          <w:rFonts w:hint="eastAsia"/>
        </w:rPr>
        <w:t>　　表 98： 质子泵抑制剂典型经销商</w:t>
      </w:r>
      <w:r>
        <w:rPr>
          <w:rFonts w:hint="eastAsia"/>
        </w:rPr>
        <w:br/>
      </w:r>
      <w:r>
        <w:rPr>
          <w:rFonts w:hint="eastAsia"/>
        </w:rPr>
        <w:t>　　表 99： 中国质子泵抑制剂产量、销量、进口量及出口量（2021-2026）&amp;（千瓶）</w:t>
      </w:r>
      <w:r>
        <w:rPr>
          <w:rFonts w:hint="eastAsia"/>
        </w:rPr>
        <w:br/>
      </w:r>
      <w:r>
        <w:rPr>
          <w:rFonts w:hint="eastAsia"/>
        </w:rPr>
        <w:t>　　表 100： 中国质子泵抑制剂产量、销量、进口量及出口量预测（2027-2032）&amp;（千瓶）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101： 中国市场质子泵抑制剂主要进口来源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中国市场质子泵抑制剂主要出口目的地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质子泵抑制剂产品图片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中国不同产品类型质子泵抑制剂市场规模市场份额2025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地兰索拉唑产品图片</w:t>
      </w:r>
      <w:r>
        <w:rPr>
          <w:rFonts w:hint="eastAsia"/>
        </w:rPr>
        <w:br/>
      </w:r>
      <w:r>
        <w:rPr>
          <w:rFonts w:hint="eastAsia"/>
        </w:rPr>
        <w:t>　　图 4： 埃索美拉唑产品图片</w:t>
      </w:r>
      <w:r>
        <w:rPr>
          <w:rFonts w:hint="eastAsia"/>
        </w:rPr>
        <w:br/>
      </w:r>
      <w:r>
        <w:rPr>
          <w:rFonts w:hint="eastAsia"/>
        </w:rPr>
        <w:t>　　图 5： 兰索拉唑产品图片</w:t>
      </w:r>
      <w:r>
        <w:rPr>
          <w:rFonts w:hint="eastAsia"/>
        </w:rPr>
        <w:br/>
      </w:r>
      <w:r>
        <w:rPr>
          <w:rFonts w:hint="eastAsia"/>
        </w:rPr>
        <w:t>　　图 6： 奥美拉唑产品图片</w:t>
      </w:r>
      <w:r>
        <w:rPr>
          <w:rFonts w:hint="eastAsia"/>
        </w:rPr>
        <w:br/>
      </w:r>
      <w:r>
        <w:rPr>
          <w:rFonts w:hint="eastAsia"/>
        </w:rPr>
        <w:t>　　图 7： 托普托拉唑产品图片</w:t>
      </w:r>
      <w:r>
        <w:rPr>
          <w:rFonts w:hint="eastAsia"/>
        </w:rPr>
        <w:br/>
      </w:r>
      <w:r>
        <w:rPr>
          <w:rFonts w:hint="eastAsia"/>
        </w:rPr>
        <w:t>　　图 8： 雷贝拉唑产品图片</w:t>
      </w:r>
      <w:r>
        <w:rPr>
          <w:rFonts w:hint="eastAsia"/>
        </w:rPr>
        <w:br/>
      </w:r>
      <w:r>
        <w:rPr>
          <w:rFonts w:hint="eastAsia"/>
        </w:rPr>
        <w:t>　　图 9： 中国不同分销渠道质子泵抑制剂市场份额2025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医院药房</w:t>
      </w:r>
      <w:r>
        <w:rPr>
          <w:rFonts w:hint="eastAsia"/>
        </w:rPr>
        <w:br/>
      </w:r>
      <w:r>
        <w:rPr>
          <w:rFonts w:hint="eastAsia"/>
        </w:rPr>
        <w:t>　　图 11： 零售药房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中国市场质子泵抑制剂市场规模，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中国市场质子泵抑制剂收入及增长率（2021-2032）&amp;（万元）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中国市场质子泵抑制剂销量及增长率（2021-2032）&amp;（千瓶）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2025年中国市场主要厂商质子泵抑制剂销量市场份额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2025年中国市场主要厂商质子泵抑制剂收入市场份额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2025年中国市场前五大厂商质子泵抑制剂市场份额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2025年中国市场质子泵抑制剂第一梯队、第二梯队和第三梯队厂商（品牌）及市场份额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中国市场不同产品类型质子泵抑制剂价格走势（2021-2032）&amp;（元/瓶）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21： 中国市场不同分销渠道质子泵抑制剂价格走势（2021-2032）&amp;（元/瓶）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22： 质子泵抑制剂中国企业SWOT分析</w:t>
      </w:r>
      <w:r>
        <w:rPr>
          <w:rFonts w:hint="eastAsia"/>
        </w:rPr>
        <w:br/>
      </w:r>
      <w:r>
        <w:rPr>
          <w:rFonts w:hint="eastAsia"/>
        </w:rPr>
        <w:t>　　图 23： 质子泵抑制剂产业链</w:t>
      </w:r>
      <w:r>
        <w:rPr>
          <w:rFonts w:hint="eastAsia"/>
        </w:rPr>
        <w:br/>
      </w:r>
      <w:r>
        <w:rPr>
          <w:rFonts w:hint="eastAsia"/>
        </w:rPr>
        <w:t>　　图 24： 质子泵抑制剂行业采购模式分析</w:t>
      </w:r>
      <w:r>
        <w:rPr>
          <w:rFonts w:hint="eastAsia"/>
        </w:rPr>
        <w:br/>
      </w:r>
      <w:r>
        <w:rPr>
          <w:rFonts w:hint="eastAsia"/>
        </w:rPr>
        <w:t>　　图 25： 质子泵抑制剂行业生产模式分析</w:t>
      </w:r>
      <w:r>
        <w:rPr>
          <w:rFonts w:hint="eastAsia"/>
        </w:rPr>
        <w:br/>
      </w:r>
      <w:r>
        <w:rPr>
          <w:rFonts w:hint="eastAsia"/>
        </w:rPr>
        <w:t>　　图 26： 质子泵抑制剂行业销售模式分析</w:t>
      </w:r>
      <w:r>
        <w:rPr>
          <w:rFonts w:hint="eastAsia"/>
        </w:rPr>
        <w:br/>
      </w:r>
      <w:r>
        <w:rPr>
          <w:rFonts w:hint="eastAsia"/>
        </w:rPr>
        <w:t>　　图 27： 中国质子泵抑制剂产能、产量、产能利用率及发展趋势（2021-2032）&amp;（千瓶）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28： 中国质子泵抑制剂产量、市场需求量及发展趋势（2021-2032）&amp;（千瓶）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d1a66e3b54a71" w:history="1">
        <w:r>
          <w:rPr>
            <w:rStyle w:val="Hyperlink"/>
          </w:rPr>
          <w:t>2026-2032年中国质子泵抑制剂行业现状与前景趋势报告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d1a66e3b54a71" w:history="1">
        <w:r>
          <w:rPr>
            <w:rStyle w:val="Hyperlink"/>
          </w:rPr>
          <w:t>https://www.20087.com/9/11/ZhiZiBengYiZhiJiHangYeXianZhuangJiQianJing.html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体果胶铋干混悬剂、质子泵抑制剂有哪些、质子泵抑制剂作用机制、质子泵抑制剂一二三四代、质子泵抑制剂的区别、质子泵抑制剂名词解释、一二三代质子泵抑制剂、质子泵抑制剂的功效与作用、新型质子泵抑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a3a475aa34d2f" w:history="1">
      <w:r>
        <w:rPr>
          <w:rStyle w:val="Hyperlink"/>
        </w:rPr>
        <w:t>2026-2032年中国质子泵抑制剂行业现状与前景趋势报告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hiZiBengYiZhiJiHangYeXianZhuangJiQianJing.html" TargetMode="External" Id="Rd26d1a66e3b5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hiZiBengYiZhiJiHangYeXianZhuangJiQianJing.html" TargetMode="External" Id="R349a3a475aa3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2025-12-05T06:35:59Z</dcterms:created>
  <dcterms:modified xsi:type="dcterms:W3CDTF">2025-12-05T07:35:59Z</dcterms:modified>
  <dc:subject>2026-2032年中国质子泵抑制剂行业现状与前景趋势报告</dc:subject>
  <dc:title>2026-2032年中国质子泵抑制剂行业现状与前景趋势报告</dc:title>
  <cp:keywords>2026-2032年中国质子泵抑制剂行业现状与前景趋势报告</cp:keywords>
  <dc:description>2026-2032年中国质子泵抑制剂行业现状与前景趋势报告</dc:description>
</cp:coreProperties>
</file>