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225a6bf1d5e4257" w:history="1">
              <w:r>
                <w:rPr>
                  <w:rStyle w:val="Hyperlink"/>
                </w:rPr>
                <w:t>全球与中国细胞培养行业发展分析及市场前景预测报告（2025-2031年）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225a6bf1d5e4257" w:history="1">
              <w:r>
                <w:rPr>
                  <w:rStyle w:val="Hyperlink"/>
                </w:rPr>
                <w:t>全球与中国细胞培养行业发展分析及市场前景预测报告（2025-2031年）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5093721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225a6bf1d5e4257" w:history="1">
                <w:r>
                  <w:rPr>
                    <w:rStyle w:val="Hyperlink"/>
                  </w:rPr>
                  <w:t>https://www.20087.com/1/72/XiBaoPeiYangFaZhanXianZhuangQianJing.html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细胞培养技术作为生物医学研究的基础工具，在基础研究、药物开发、细胞治疗等领域发挥着至关重要的作用。近年来，随着单细胞测序、CRISPR基因编辑等先进技术的发展，细胞培养技术得到了进一步的推动和完善。现代细胞培养不仅限于传统的二维培养，三维细胞培养、类器官技术等新型培养方式正逐渐成为主流，这些技术能够更好地模拟体内环境，提供更真实的实验结果。此外，自动化细胞培养系统的发展，使得大规模细胞生产变得更加高效和可控，满足了工业化生产的需求。然而，细胞培养过程中仍然存在一些挑战，如培养条件的优化、细胞系的稳定性以及批次间的一致性等问题。</w:t>
      </w:r>
      <w:r>
        <w:rPr>
          <w:rFonts w:hint="eastAsia"/>
        </w:rPr>
        <w:br/>
      </w:r>
      <w:r>
        <w:rPr>
          <w:rFonts w:hint="eastAsia"/>
        </w:rPr>
        <w:t>　　未来，细胞培养技术的发展将更加注重个性化和智能化。一方面，随着个性化医疗的兴起，基于患者个体细胞的培养和测试将成为趋势，这要求细胞培养技术更加精准、高效。另一方面，借助于人工智能和机器学习算法，未来的细胞培养将实现更加智能化的管理和控制，通过实时监测和数据分析，自动调节培养条件，提高细胞培养的成功率和质量。此外，随着合成生物学的发展，细胞工厂的概念将进一步深化，细胞培养技术将被广泛应用于生物制造领域，生产各种生物制品，如疫苗、抗体药物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225a6bf1d5e4257" w:history="1">
        <w:r>
          <w:rPr>
            <w:rStyle w:val="Hyperlink"/>
          </w:rPr>
          <w:t>全球与中国细胞培养行业发展分析及市场前景预测报告（2025-2031年）</w:t>
        </w:r>
      </w:hyperlink>
      <w:r>
        <w:rPr>
          <w:rFonts w:hint="eastAsia"/>
        </w:rPr>
        <w:t>》深入剖析了细胞培养产业链的整体结构，详细分析了细胞培养市场规模与需求，同时探讨了细胞培养价格动态及其影响因素。细胞培养报告客观呈现了行业现状，科学预测了细胞培养市场前景及发展趋势。在竞争格局方面，细胞培养报告重点关注了行业内的重点企业，深入分析了细胞培养市场竞争、集中度及品牌影响力。此外，细胞培养报告还对市场进行了细分，揭示了细胞培养各细分领域的增长潜力和投资机会。细胞培养报告为投资者、企业家及政策制定者提供了专业、科学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细胞培养市场概述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按照不同产品类型，细胞培养主要可以分为如下几个类别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全球不同产品类型细胞培养销售额增长趋势2020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经典媒介与盐培养基</w:t>
      </w:r>
      <w:r>
        <w:rPr>
          <w:rFonts w:hint="eastAsia"/>
        </w:rPr>
        <w:br/>
      </w:r>
      <w:r>
        <w:rPr>
          <w:rFonts w:hint="eastAsia"/>
        </w:rPr>
        <w:t>　　　　1.2.3 无血清培养基</w:t>
      </w:r>
      <w:r>
        <w:rPr>
          <w:rFonts w:hint="eastAsia"/>
        </w:rPr>
        <w:br/>
      </w:r>
      <w:r>
        <w:rPr>
          <w:rFonts w:hint="eastAsia"/>
        </w:rPr>
        <w:t>　　　　1.2.4 干细胞培养基</w:t>
      </w:r>
      <w:r>
        <w:rPr>
          <w:rFonts w:hint="eastAsia"/>
        </w:rPr>
        <w:br/>
      </w:r>
      <w:r>
        <w:rPr>
          <w:rFonts w:hint="eastAsia"/>
        </w:rPr>
        <w:t>　　　　1.2.5 其他类型</w:t>
      </w:r>
      <w:r>
        <w:rPr>
          <w:rFonts w:hint="eastAsia"/>
        </w:rPr>
        <w:br/>
      </w:r>
      <w:r>
        <w:rPr>
          <w:rFonts w:hint="eastAsia"/>
        </w:rPr>
        <w:t>　　1.3 从不同应用，细胞培养主要包括如下几个方面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全球不同应用细胞培养销售额增长趋势2020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生物制药制造业行业</w:t>
      </w:r>
      <w:r>
        <w:rPr>
          <w:rFonts w:hint="eastAsia"/>
        </w:rPr>
        <w:br/>
      </w:r>
      <w:r>
        <w:rPr>
          <w:rFonts w:hint="eastAsia"/>
        </w:rPr>
        <w:t>　　　　1.3.3 组织培养与工程行业</w:t>
      </w:r>
      <w:r>
        <w:rPr>
          <w:rFonts w:hint="eastAsia"/>
        </w:rPr>
        <w:br/>
      </w:r>
      <w:r>
        <w:rPr>
          <w:rFonts w:hint="eastAsia"/>
        </w:rPr>
        <w:t>　　　　1.3.4 基因治疗行业</w:t>
      </w:r>
      <w:r>
        <w:rPr>
          <w:rFonts w:hint="eastAsia"/>
        </w:rPr>
        <w:br/>
      </w:r>
      <w:r>
        <w:rPr>
          <w:rFonts w:hint="eastAsia"/>
        </w:rPr>
        <w:t>　　　　1.3.5 其他行业</w:t>
      </w:r>
      <w:r>
        <w:rPr>
          <w:rFonts w:hint="eastAsia"/>
        </w:rPr>
        <w:br/>
      </w:r>
      <w:r>
        <w:rPr>
          <w:rFonts w:hint="eastAsia"/>
        </w:rPr>
        <w:t>　　1.4 细胞培养行业背景、发展历史、现状及趋势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细胞培养行业目前现状分析</w:t>
      </w:r>
      <w:r>
        <w:rPr>
          <w:rFonts w:hint="eastAsia"/>
        </w:rPr>
        <w:br/>
      </w:r>
      <w:r>
        <w:rPr>
          <w:rFonts w:hint="eastAsia"/>
        </w:rPr>
        <w:t>　　　　1.4.2 细胞培养发展趋势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全球细胞培养总体规模分析</w:t>
      </w:r>
      <w:r>
        <w:rPr>
          <w:rFonts w:hint="eastAsia"/>
        </w:rPr>
        <w:br/>
      </w:r>
      <w:r>
        <w:rPr>
          <w:rFonts w:hint="eastAsia"/>
        </w:rPr>
        <w:t>　　2.1 全球细胞培养供需现状及预测（2020-2031）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全球细胞培养产能、产量、产能利用率及发展趋势（2020-2031）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全球细胞培养产量、需求量及发展趋势（2020-2031）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全球主要地区细胞培养产量及发展趋势（2020-2031）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全球主要地区细胞培养产量（2020-2025）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全球主要地区细胞培养产量（2026-2031）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全球主要地区细胞培养产量市场份额（2020-2031）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中国细胞培养供需现状及预测（2020-2031）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中国细胞培养产能、产量、产能利用率及发展趋势（2020-2031）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中国细胞培养产量、市场需求量及发展趋势（2020-2031）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全球细胞培养销量及销售额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全球市场细胞培养销售额（2020-2031）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全球市场细胞培养销量（2020-2031）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全球市场细胞培养价格趋势（2020-2031）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全球细胞培养主要地区分析</w:t>
      </w:r>
      <w:r>
        <w:rPr>
          <w:rFonts w:hint="eastAsia"/>
        </w:rPr>
        <w:br/>
      </w:r>
      <w:r>
        <w:rPr>
          <w:rFonts w:hint="eastAsia"/>
        </w:rPr>
        <w:t>　　3.1 全球主要地区细胞培养市场规模分析：2020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全球主要地区细胞培养销售收入及市场份额（2020-2025年）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全球主要地区细胞培养销售收入预测（2026-2031年）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全球主要地区细胞培养销量分析：2020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全球主要地区细胞培养销量及市场份额（2020-2025年）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全球主要地区细胞培养销量及市场份额预测（2026-2031）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印度市场细胞培养销量、收入及增长率（2020-2031）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全球市场主要厂商细胞培养产能市场份额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全球市场主要厂商细胞培养销量（2020-2025）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全球市场主要厂商细胞培养销量（2020-2025）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全球市场主要厂商细胞培养销售收入（2020-2025）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全球市场主要厂商细胞培养销售价格（2020-2025）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2024年全球主要生产商细胞培养收入排名</w:t>
      </w:r>
      <w:r>
        <w:rPr>
          <w:rFonts w:hint="eastAsia"/>
        </w:rPr>
        <w:br/>
      </w:r>
      <w:r>
        <w:rPr>
          <w:rFonts w:hint="eastAsia"/>
        </w:rPr>
        <w:t>　　4.3 中国市场主要厂商细胞培养销量（2020-2025）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中国市场主要厂商细胞培养销量（2020-2025）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中国市场主要厂商细胞培养销售收入（2020-2025）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2024年中国主要生产商细胞培养收入排名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中国市场主要厂商细胞培养销售价格（2020-2025）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全球主要厂商细胞培养总部及产地分布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全球主要厂商成立时间及细胞培养商业化日期</w:t>
      </w:r>
      <w:r>
        <w:rPr>
          <w:rFonts w:hint="eastAsia"/>
        </w:rPr>
        <w:br/>
      </w:r>
      <w:r>
        <w:rPr>
          <w:rFonts w:hint="eastAsia"/>
        </w:rPr>
        <w:t>　　4.6 全球主要厂商细胞培养产品类型及应用</w:t>
      </w:r>
      <w:r>
        <w:rPr>
          <w:rFonts w:hint="eastAsia"/>
        </w:rPr>
        <w:br/>
      </w:r>
      <w:r>
        <w:rPr>
          <w:rFonts w:hint="eastAsia"/>
        </w:rPr>
        <w:t>　　4.7 细胞培养行业集中度、竞争程度分析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细胞培养行业集中度分析：2024年全球Top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全球细胞培养第一梯队、第二梯队和第三梯队生产商（品牌）及市场份额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细胞培养销量、收入、价格及毛利率（2020-2025）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不同产品类型细胞培养分析</w:t>
      </w:r>
      <w:r>
        <w:rPr>
          <w:rFonts w:hint="eastAsia"/>
        </w:rPr>
        <w:br/>
      </w:r>
      <w:r>
        <w:rPr>
          <w:rFonts w:hint="eastAsia"/>
        </w:rPr>
        <w:t>　　6.1 全球不同产品类型细胞培养销量（2020-2031）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全球不同产品类型细胞培养销量及市场份额（2020-2025）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全球不同产品类型细胞培养销量预测（2026-2031）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全球不同产品类型细胞培养收入（2020-2031）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全球不同产品类型细胞培养收入及市场份额（2020-2025）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全球不同产品类型细胞培养收入预测（2026-2031）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全球不同产品类型细胞培养价格走势（2020-2031）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不同应用细胞培养分析</w:t>
      </w:r>
      <w:r>
        <w:rPr>
          <w:rFonts w:hint="eastAsia"/>
        </w:rPr>
        <w:br/>
      </w:r>
      <w:r>
        <w:rPr>
          <w:rFonts w:hint="eastAsia"/>
        </w:rPr>
        <w:t>　　7.1 全球不同应用细胞培养销量（2020-2031）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全球不同应用细胞培养销量及市场份额（2020-2025）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全球不同应用细胞培养销量预测（2026-2031）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全球不同应用细胞培养收入（2020-2031）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全球不同应用细胞培养收入及市场份额（2020-2025）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全球不同应用细胞培养收入预测（2026-2031）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全球不同应用细胞培养价格走势（2020-2031）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细胞培养产业链分析</w:t>
      </w:r>
      <w:r>
        <w:rPr>
          <w:rFonts w:hint="eastAsia"/>
        </w:rPr>
        <w:br/>
      </w:r>
      <w:r>
        <w:rPr>
          <w:rFonts w:hint="eastAsia"/>
        </w:rPr>
        <w:t>　　8.2 细胞培养工艺制造技术分析</w:t>
      </w:r>
      <w:r>
        <w:rPr>
          <w:rFonts w:hint="eastAsia"/>
        </w:rPr>
        <w:br/>
      </w:r>
      <w:r>
        <w:rPr>
          <w:rFonts w:hint="eastAsia"/>
        </w:rPr>
        <w:t>　　8.3 细胞培养产业上游供应分析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细胞培养下游客户分析</w:t>
      </w:r>
      <w:r>
        <w:rPr>
          <w:rFonts w:hint="eastAsia"/>
        </w:rPr>
        <w:br/>
      </w:r>
      <w:r>
        <w:rPr>
          <w:rFonts w:hint="eastAsia"/>
        </w:rPr>
        <w:t>　　8.5 细胞培养销售渠道分析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细胞培养行业发展机遇及主要驱动因素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细胞培养行业发展面临的风险</w:t>
      </w:r>
      <w:r>
        <w:rPr>
          <w:rFonts w:hint="eastAsia"/>
        </w:rPr>
        <w:br/>
      </w:r>
      <w:r>
        <w:rPr>
          <w:rFonts w:hint="eastAsia"/>
        </w:rPr>
        <w:t>　　9.3 细胞培养行业政策分析</w:t>
      </w:r>
      <w:r>
        <w:rPr>
          <w:rFonts w:hint="eastAsia"/>
        </w:rPr>
        <w:br/>
      </w:r>
      <w:r>
        <w:rPr>
          <w:rFonts w:hint="eastAsia"/>
        </w:rPr>
        <w:t>　　9.4 细胞培养中国企业SWOT分析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全球不同产品类型细胞培养销售额增长（CAGR）趋势2020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细胞培养行业目前发展现状</w:t>
      </w:r>
      <w:r>
        <w:rPr>
          <w:rFonts w:hint="eastAsia"/>
        </w:rPr>
        <w:br/>
      </w:r>
      <w:r>
        <w:rPr>
          <w:rFonts w:hint="eastAsia"/>
        </w:rPr>
        <w:t>　　表 4： 细胞培养发展趋势</w:t>
      </w:r>
      <w:r>
        <w:rPr>
          <w:rFonts w:hint="eastAsia"/>
        </w:rPr>
        <w:br/>
      </w:r>
      <w:r>
        <w:rPr>
          <w:rFonts w:hint="eastAsia"/>
        </w:rPr>
        <w:t>　　表 5： 全球主要地区细胞培养产量增速（CAGR）：（2020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表 6： 全球主要地区细胞培养产量（2020-2025）&amp;（千升）</w:t>
      </w:r>
      <w:r>
        <w:rPr>
          <w:rFonts w:hint="eastAsia"/>
        </w:rPr>
        <w:br/>
      </w:r>
      <w:r>
        <w:rPr>
          <w:rFonts w:hint="eastAsia"/>
        </w:rPr>
        <w:t>　　表 7： 全球主要地区细胞培养产量（2026-2031）&amp;（千升）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8： 全球主要地区细胞培养产量市场份额（2020-2025）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全球主要地区细胞培养产量（2026-2031）&amp;（千升）</w:t>
      </w:r>
      <w:r>
        <w:rPr>
          <w:rFonts w:hint="eastAsia"/>
        </w:rPr>
        <w:br/>
      </w:r>
      <w:r>
        <w:rPr>
          <w:rFonts w:hint="eastAsia"/>
        </w:rPr>
        <w:t>　　表 10： 全球主要地区细胞培养销售收入增速：（2020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全球主要地区细胞培养销售收入（2020-2025）&amp;（百万美元）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全球主要地区细胞培养销售收入市场份额（2020-2025）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全球主要地区细胞培养收入（2026-2031）&amp;（百万美元）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全球主要地区细胞培养收入市场份额（2026-2031）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全球主要地区细胞培养销量（千升）：2020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全球主要地区细胞培养销量（2020-2025）&amp;（千升）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17： 全球主要地区细胞培养销量市场份额（2020-2025）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全球主要地区细胞培养销量（2026-2031）&amp;（千升）</w:t>
      </w:r>
      <w:r>
        <w:rPr>
          <w:rFonts w:hint="eastAsia"/>
        </w:rPr>
        <w:br/>
      </w:r>
      <w:r>
        <w:rPr>
          <w:rFonts w:hint="eastAsia"/>
        </w:rPr>
        <w:t>　　表 19： 全球主要地区细胞培养销量份额（2026-2031）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全球市场主要厂商细胞培养产能（2024-2025）&amp;（千升）</w:t>
      </w:r>
      <w:r>
        <w:rPr>
          <w:rFonts w:hint="eastAsia"/>
        </w:rPr>
        <w:br/>
      </w:r>
      <w:r>
        <w:rPr>
          <w:rFonts w:hint="eastAsia"/>
        </w:rPr>
        <w:t>　　表 21： 全球市场主要厂商细胞培养销量（2020-2025）&amp;（千升）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22： 全球市场主要厂商细胞培养销量市场份额（2020-2025）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全球市场主要厂商细胞培养销售收入（2020-2025）&amp;（百万美元）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全球市场主要厂商细胞培养销售收入市场份额（2020-2025）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全球市场主要厂商细胞培养销售价格（2020-2025）&amp;（美元/升）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26： 2024年全球主要生产商细胞培养收入排名（百万美元）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中国市场主要厂商细胞培养销量（2020-2025）&amp;（千升）</w:t>
      </w:r>
      <w:r>
        <w:rPr>
          <w:rFonts w:hint="eastAsia"/>
        </w:rPr>
        <w:br/>
      </w:r>
      <w:r>
        <w:rPr>
          <w:rFonts w:hint="eastAsia"/>
        </w:rPr>
        <w:t>　　表 28： 中国市场主要厂商细胞培养销量市场份额（2020-2025）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中国市场主要厂商细胞培养销售收入（2020-2025）&amp;（百万美元）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中国市场主要厂商细胞培养销售收入市场份额（2020-2025）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2024年中国主要生产商细胞培养收入排名（百万美元）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中国市场主要厂商细胞培养销售价格（2020-2025）&amp;（美元/升）</w:t>
      </w:r>
      <w:r>
        <w:rPr>
          <w:rFonts w:hint="eastAsia"/>
        </w:rPr>
        <w:br/>
      </w:r>
      <w:r>
        <w:rPr>
          <w:rFonts w:hint="eastAsia"/>
        </w:rPr>
        <w:t>　　表 33： 全球主要厂商细胞培养总部及产地分布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全球主要厂商成立时间及细胞培养商业化日期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全球主要厂商细胞培养产品类型及应用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2024年全球细胞培养主要厂商市场地位（第一梯队、第二梯队和第三梯队）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全球细胞培养市场投资、并购等现状分析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细胞培养生产基地、销售区域、竞争对手及市场地位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细胞培养产品规格、参数及市场应用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细胞培养销量（千升）、收入（百万美元）、价格（美元/升）及毛利率（2020-2025）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全球不同产品类型细胞培养销量（2020-2025年）&amp;（千升）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89： 全球不同产品类型细胞培养销量市场份额（2020-2025）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全球不同产品类型细胞培养销量预测（2026-2031）&amp;（千升）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91： 全球市场不同产品类型细胞培养销量市场份额预测（2026-2031）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92： 全球不同产品类型细胞培养收入（2020-2025年）&amp;（百万美元）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全球不同产品类型细胞培养收入市场份额（2020-2025）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全球不同产品类型细胞培养收入预测（2026-2031）&amp;（百万美元）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全球不同产品类型细胞培养收入市场份额预测（2026-2031）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96： 全球不同应用细胞培养销量（2020-2025年）&amp;（千升）</w:t>
      </w:r>
      <w:r>
        <w:rPr>
          <w:rFonts w:hint="eastAsia"/>
        </w:rPr>
        <w:br/>
      </w:r>
      <w:r>
        <w:rPr>
          <w:rFonts w:hint="eastAsia"/>
        </w:rPr>
        <w:t>　　表 97： 全球不同应用细胞培养销量市场份额（2020-2025）</w:t>
      </w:r>
      <w:r>
        <w:rPr>
          <w:rFonts w:hint="eastAsia"/>
        </w:rPr>
        <w:br/>
      </w:r>
      <w:r>
        <w:rPr>
          <w:rFonts w:hint="eastAsia"/>
        </w:rPr>
        <w:t>　　表 98： 全球不同应用细胞培养销量预测（2026-2031）&amp;（千升）</w:t>
      </w:r>
      <w:r>
        <w:rPr>
          <w:rFonts w:hint="eastAsia"/>
        </w:rPr>
        <w:br/>
      </w:r>
      <w:r>
        <w:rPr>
          <w:rFonts w:hint="eastAsia"/>
        </w:rPr>
        <w:t>　　表 99： 全球市场不同应用细胞培养销量市场份额预测（2026-2031）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100： 全球不同应用细胞培养收入（2020-2025年）&amp;（百万美元）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101： 全球不同应用细胞培养收入市场份额（2020-2025）</w:t>
      </w:r>
      <w:r>
        <w:rPr>
          <w:rFonts w:hint="eastAsia"/>
        </w:rPr>
        <w:br/>
      </w:r>
      <w:r>
        <w:rPr>
          <w:rFonts w:hint="eastAsia"/>
        </w:rPr>
        <w:t>　　表 102： 全球不同应用细胞培养收入预测（2026-2031）&amp;（百万美元）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103： 全球不同应用细胞培养收入市场份额预测（2026-2031）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104： 细胞培养上游原料供应商及联系方式列表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105： 细胞培养典型客户列表</w:t>
      </w:r>
      <w:r>
        <w:rPr>
          <w:rFonts w:hint="eastAsia"/>
        </w:rPr>
        <w:br/>
      </w:r>
      <w:r>
        <w:rPr>
          <w:rFonts w:hint="eastAsia"/>
        </w:rPr>
        <w:t>　　表 106： 细胞培养主要销售模式及销售渠道</w:t>
      </w:r>
      <w:r>
        <w:rPr>
          <w:rFonts w:hint="eastAsia"/>
        </w:rPr>
        <w:br/>
      </w:r>
      <w:r>
        <w:rPr>
          <w:rFonts w:hint="eastAsia"/>
        </w:rPr>
        <w:t>　　表 107： 细胞培养行业发展机遇及主要驱动因素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108： 细胞培养行业发展面临的风险</w:t>
      </w:r>
      <w:r>
        <w:rPr>
          <w:rFonts w:hint="eastAsia"/>
        </w:rPr>
        <w:br/>
      </w:r>
      <w:r>
        <w:rPr>
          <w:rFonts w:hint="eastAsia"/>
        </w:rPr>
        <w:t>　　表 109： 细胞培养行业政策分析</w:t>
      </w:r>
      <w:r>
        <w:rPr>
          <w:rFonts w:hint="eastAsia"/>
        </w:rPr>
        <w:br/>
      </w:r>
      <w:r>
        <w:rPr>
          <w:rFonts w:hint="eastAsia"/>
        </w:rPr>
        <w:t>　　表 110： 研究范围</w:t>
      </w:r>
      <w:r>
        <w:rPr>
          <w:rFonts w:hint="eastAsia"/>
        </w:rPr>
        <w:br/>
      </w:r>
      <w:r>
        <w:rPr>
          <w:rFonts w:hint="eastAsia"/>
        </w:rPr>
        <w:t>　　表 111：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细胞培养产品图片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全球不同产品类型细胞培养销售额2020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全球不同产品类型细胞培养市场份额2024 &amp; 2031</w:t>
      </w:r>
      <w:r>
        <w:rPr>
          <w:rFonts w:hint="eastAsia"/>
        </w:rPr>
        <w:br/>
      </w:r>
      <w:r>
        <w:rPr>
          <w:rFonts w:hint="eastAsia"/>
        </w:rPr>
        <w:t>　　图 4： 经典媒介与盐培养基产品图片</w:t>
      </w:r>
      <w:r>
        <w:rPr>
          <w:rFonts w:hint="eastAsia"/>
        </w:rPr>
        <w:br/>
      </w:r>
      <w:r>
        <w:rPr>
          <w:rFonts w:hint="eastAsia"/>
        </w:rPr>
        <w:t>　　图 5： 无血清培养基产品图片</w:t>
      </w:r>
      <w:r>
        <w:rPr>
          <w:rFonts w:hint="eastAsia"/>
        </w:rPr>
        <w:br/>
      </w:r>
      <w:r>
        <w:rPr>
          <w:rFonts w:hint="eastAsia"/>
        </w:rPr>
        <w:t>　　图 6： 干细胞培养基产品图片</w:t>
      </w:r>
      <w:r>
        <w:rPr>
          <w:rFonts w:hint="eastAsia"/>
        </w:rPr>
        <w:br/>
      </w:r>
      <w:r>
        <w:rPr>
          <w:rFonts w:hint="eastAsia"/>
        </w:rPr>
        <w:t>　　图 7： 其他类型产品图片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全球不同应用细胞培养市场份额2024 &amp; 2031</w:t>
      </w:r>
      <w:r>
        <w:rPr>
          <w:rFonts w:hint="eastAsia"/>
        </w:rPr>
        <w:br/>
      </w:r>
      <w:r>
        <w:rPr>
          <w:rFonts w:hint="eastAsia"/>
        </w:rPr>
        <w:t>　　图 10： 生物制药制造业行业</w:t>
      </w:r>
      <w:r>
        <w:rPr>
          <w:rFonts w:hint="eastAsia"/>
        </w:rPr>
        <w:br/>
      </w:r>
      <w:r>
        <w:rPr>
          <w:rFonts w:hint="eastAsia"/>
        </w:rPr>
        <w:t>　　图 11： 组织培养与工程行业</w:t>
      </w:r>
      <w:r>
        <w:rPr>
          <w:rFonts w:hint="eastAsia"/>
        </w:rPr>
        <w:br/>
      </w:r>
      <w:r>
        <w:rPr>
          <w:rFonts w:hint="eastAsia"/>
        </w:rPr>
        <w:t>　　图 12： 基因治疗行业</w:t>
      </w:r>
      <w:r>
        <w:rPr>
          <w:rFonts w:hint="eastAsia"/>
        </w:rPr>
        <w:br/>
      </w:r>
      <w:r>
        <w:rPr>
          <w:rFonts w:hint="eastAsia"/>
        </w:rPr>
        <w:t>　　图 13： 其他行业</w:t>
      </w:r>
      <w:r>
        <w:rPr>
          <w:rFonts w:hint="eastAsia"/>
        </w:rPr>
        <w:br/>
      </w:r>
      <w:r>
        <w:rPr>
          <w:rFonts w:hint="eastAsia"/>
        </w:rPr>
        <w:t>　　图 14： 全球细胞培养产能、产量、产能利用率及发展趋势（2020-2031）&amp;（千升）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15： 全球细胞培养产量、需求量及发展趋势（2020-2031）&amp;（千升）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16： 全球主要地区细胞培养产量（2020 VS 2024 VS 2031）&amp;（千升）</w:t>
      </w:r>
      <w:r>
        <w:rPr>
          <w:rFonts w:hint="eastAsia"/>
        </w:rPr>
        <w:br/>
      </w:r>
      <w:r>
        <w:rPr>
          <w:rFonts w:hint="eastAsia"/>
        </w:rPr>
        <w:t>　　图 17： 全球主要地区细胞培养产量市场份额（2020-2031）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中国细胞培养产能、产量、产能利用率及发展趋势（2020-2031）&amp;（千升）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19： 中国细胞培养产量、市场需求量及发展趋势（2020-2031）&amp;（千升）</w:t>
      </w:r>
      <w:r>
        <w:rPr>
          <w:rFonts w:hint="eastAsia"/>
        </w:rPr>
        <w:br/>
      </w:r>
      <w:r>
        <w:rPr>
          <w:rFonts w:hint="eastAsia"/>
        </w:rPr>
        <w:t>　　图 20： 全球细胞培养市场销售额及增长率：（2020-2031）&amp;（百万美元）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全球市场细胞培养市场规模：2020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23： 全球市场细胞培养价格趋势（2020-2031）&amp;（美元/升）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24： 全球主要地区细胞培养销售收入（2020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全球主要地区细胞培养销售收入市场份额（2020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27： 北美市场细胞培养收入及增长率（2020-2031）&amp;（百万美元）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29： 欧洲市场细胞培养收入及增长率（2020-2031）&amp;（百万美元）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31： 中国市场细胞培养收入及增长率（2020-2031）&amp;（百万美元）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33： 日本市场细胞培养收入及增长率（2020-2031）&amp;（百万美元）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35： 东南亚市场细胞培养收入及增长率（2020-2031）&amp;（百万美元）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印度市场细胞培养销量及增长率（2020-2031）&amp;（千升）</w:t>
      </w:r>
      <w:r>
        <w:rPr>
          <w:rFonts w:hint="eastAsia"/>
        </w:rPr>
        <w:br/>
      </w:r>
      <w:r>
        <w:rPr>
          <w:rFonts w:hint="eastAsia"/>
        </w:rPr>
        <w:t>　　图 37： 印度市场细胞培养收入及增长率（2020-2031）&amp;（百万美元）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2024年全球市场主要厂商细胞培养销量市场份额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2024年全球市场主要厂商细胞培养收入市场份额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2024年中国市场主要厂商细胞培养销量市场份额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2024年中国市场主要厂商细胞培养收入市场份额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2024年全球前五大生产商细胞培养市场份额</w:t>
      </w:r>
      <w:r>
        <w:rPr>
          <w:rFonts w:hint="eastAsia"/>
        </w:rPr>
        <w:br/>
      </w:r>
      <w:r>
        <w:rPr>
          <w:rFonts w:hint="eastAsia"/>
        </w:rPr>
        <w:t>　　图 43： 2024年全球细胞培养第一梯队、第二梯队和第三梯队厂商及市场份额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全球不同产品类型细胞培养价格走势（2020-2031）&amp;（美元/升）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45： 全球不同应用细胞培养价格走势（2020-2031）&amp;（美元/升）</w:t>
      </w:r>
      <w:r>
        <w:rPr>
          <w:rFonts w:hint="eastAsia"/>
        </w:rPr>
        <w:br/>
      </w:r>
      <w:r>
        <w:rPr>
          <w:rFonts w:hint="eastAsia"/>
        </w:rPr>
        <w:t>　　图 46： 细胞培养产业链</w:t>
      </w:r>
      <w:r>
        <w:rPr>
          <w:rFonts w:hint="eastAsia"/>
        </w:rPr>
        <w:br/>
      </w:r>
      <w:r>
        <w:rPr>
          <w:rFonts w:hint="eastAsia"/>
        </w:rPr>
        <w:t>　　图 47： 细胞培养中国企业SWOT分析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225a6bf1d5e4257" w:history="1">
        <w:r>
          <w:rPr>
            <w:rStyle w:val="Hyperlink"/>
          </w:rPr>
          <w:t>全球与中国细胞培养行业发展分析及市场前景预测报告（2025-2031年）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5093721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225a6bf1d5e4257" w:history="1">
        <w:r>
          <w:rPr>
            <w:rStyle w:val="Hyperlink"/>
          </w:rPr>
          <w:t>https://www.20087.com/1/72/XiBaoPeiYangFaZhanXianZhuangQianJing.html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271ee86f3b04021" w:history="1">
      <w:r>
        <w:rPr>
          <w:rStyle w:val="Hyperlink"/>
        </w:rPr>
        <w:t>全球与中国细胞培养行业发展分析及市场前景预测报告（2025-2031年）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2/XiBaoPeiYangFaZhanXianZhuangQianJing.html" TargetMode="External" Id="R4225a6bf1d5e42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2/XiBaoPeiYangFaZhanXianZhuangQianJing.html" TargetMode="External" Id="R8271ee86f3b040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2024-12-26T03:40:20Z</dcterms:created>
  <dcterms:modified xsi:type="dcterms:W3CDTF">2024-12-26T04:40:20Z</dcterms:modified>
  <dc:subject>全球与中国细胞培养行业发展分析及市场前景预测报告（2025-2031年）</dc:subject>
  <dc:title>全球与中国细胞培养行业发展分析及市场前景预测报告（2025-2031年）</dc:title>
  <cp:keywords>全球与中国细胞培养行业发展分析及市场前景预测报告（2025-2031年）</cp:keywords>
  <dc:description>全球与中国细胞培养行业发展分析及市场前景预测报告（2025-2031年）</dc:description>
</cp:coreProperties>
</file>