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53861b5724fb1" w:history="1">
              <w:r>
                <w:rPr>
                  <w:rStyle w:val="Hyperlink"/>
                </w:rPr>
                <w:t>2025-2031年中国B型流感嗜血杆菌疫苗行业现状与发展趋势研究报告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53861b5724fb1" w:history="1">
              <w:r>
                <w:rPr>
                  <w:rStyle w:val="Hyperlink"/>
                </w:rPr>
                <w:t>2025-2031年中国B型流感嗜血杆菌疫苗行业现状与发展趋势研究报告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53861b5724fb1" w:history="1">
                <w:r>
                  <w:rPr>
                    <w:rStyle w:val="Hyperlink"/>
                  </w:rPr>
                  <w:t>https://www.20087.com/5/82/BXingLiuGanShiXueGanJunYiMiaoFaZhanQuShiFenXi.html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型流感嗜血杆菌（Hib）疫苗是预防儿童严重感染疾病的重要手段，已被纳入全球多个国家的儿童免疫规划。随着疫苗接种覆盖率的提高，Hib相关疾病的发病率显著下降。然而，疫苗可及性和接种率在低收入国家仍然面临挑战，需要更多的公共卫生活动和资源投入。</w:t>
      </w:r>
      <w:r>
        <w:rPr>
          <w:rFonts w:hint="eastAsia"/>
        </w:rPr>
        <w:br/>
      </w:r>
      <w:r>
        <w:rPr>
          <w:rFonts w:hint="eastAsia"/>
        </w:rPr>
        <w:t>　　B型流感嗜血杆菌疫苗的未来将侧重于提高全球疫苗覆盖率，特别是在资源有限的地区。研发更长效、更安全的疫苗配方，以及改善冷链物流和分发系统，将是行业努力的方向。同时，提高公众对疫苗接种重要性的认识，以及与地方政府合作实施有效的免疫规划，对于消除Hib疾病至关重要。此外，多联疫苗的开发，即一种疫苗可以预防多种疾病，将简化接种程序，提高接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53861b5724fb1" w:history="1">
        <w:r>
          <w:rPr>
            <w:rStyle w:val="Hyperlink"/>
          </w:rPr>
          <w:t>2025-2031年中国B型流感嗜血杆菌疫苗行业现状与发展趋势研究报告</w:t>
        </w:r>
      </w:hyperlink>
      <w:r>
        <w:rPr>
          <w:rFonts w:hint="eastAsia"/>
        </w:rPr>
        <w:t>》基于国家统计局及相关协会的权威数据，系统研究了B型流感嗜血杆菌疫苗行业的市场需求、市场规模及产业链现状，分析了B型流感嗜血杆菌疫苗价格波动、细分市场动态及重点企业的经营表现，科学预测了B型流感嗜血杆菌疫苗市场前景与发展趋势，揭示了潜在需求与投资机会，同时指出了B型流感嗜血杆菌疫苗行业可能面临的风险。通过对B型流感嗜血杆菌疫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B型流感嗜血杆菌疫苗行业界定</w:t>
      </w:r>
      <w:r>
        <w:rPr>
          <w:rFonts w:hint="eastAsia"/>
        </w:rPr>
        <w:br/>
      </w:r>
      <w:r>
        <w:rPr>
          <w:rFonts w:hint="eastAsia"/>
        </w:rPr>
        <w:t>　　第一节 B型流感嗜血杆菌疫苗行业定义</w:t>
      </w:r>
      <w:r>
        <w:rPr>
          <w:rFonts w:hint="eastAsia"/>
        </w:rPr>
        <w:br/>
      </w:r>
      <w:r>
        <w:rPr>
          <w:rFonts w:hint="eastAsia"/>
        </w:rPr>
        <w:t>　　第二节 B型流感嗜血杆菌疫苗行业特点分析</w:t>
      </w:r>
      <w:r>
        <w:rPr>
          <w:rFonts w:hint="eastAsia"/>
        </w:rPr>
        <w:br/>
      </w:r>
      <w:r>
        <w:rPr>
          <w:rFonts w:hint="eastAsia"/>
        </w:rPr>
        <w:t>　　第三节 B型流感嗜血杆菌疫苗产业链分析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2025年世界B型流感嗜血杆菌疫苗行业市场运行形势分析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2025年全球B型流感嗜血杆菌疫苗行业发展概况</w:t>
      </w:r>
      <w:r>
        <w:rPr>
          <w:rFonts w:hint="eastAsia"/>
        </w:rPr>
        <w:br/>
      </w:r>
      <w:r>
        <w:rPr>
          <w:rFonts w:hint="eastAsia"/>
        </w:rPr>
        <w:t>　　第二节 世界B型流感嗜血杆菌疫苗行业发展走势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二、全球B型流感嗜血杆菌疫苗行业市场分布情况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三、全球B型流感嗜血杆菌疫苗行业发展趋势分析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全球B型流感嗜血杆菌疫苗行业重点国家和区域分析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2024-2025年中国B型流感嗜血杆菌疫苗行业发展环境分析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2025年B型流感嗜血杆菌疫苗行业技术发展现状及趋势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当前我国B型流感嗜血杆菌疫苗技术发展现状</w:t>
      </w:r>
      <w:r>
        <w:rPr>
          <w:rFonts w:hint="eastAsia"/>
        </w:rPr>
        <w:br/>
      </w:r>
      <w:r>
        <w:rPr>
          <w:rFonts w:hint="eastAsia"/>
        </w:rPr>
        <w:t>　　第二节 中外B型流感嗜血杆菌疫苗技术差距及产生差距的主要原因分析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提高我国B型流感嗜血杆菌疫苗技术的对策</w:t>
      </w:r>
      <w:r>
        <w:rPr>
          <w:rFonts w:hint="eastAsia"/>
        </w:rPr>
        <w:br/>
      </w:r>
      <w:r>
        <w:rPr>
          <w:rFonts w:hint="eastAsia"/>
        </w:rPr>
        <w:t>　　第四节 我国B型流感嗜血杆菌疫苗研发、设计发展趋势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中国B型流感嗜血杆菌疫苗发展现状调研</w:t>
      </w:r>
      <w:r>
        <w:rPr>
          <w:rFonts w:hint="eastAsia"/>
        </w:rPr>
        <w:br/>
      </w:r>
      <w:r>
        <w:rPr>
          <w:rFonts w:hint="eastAsia"/>
        </w:rPr>
        <w:t>　　第一节 中国B型流感嗜血杆菌疫苗市场现状分析</w:t>
      </w:r>
      <w:r>
        <w:rPr>
          <w:rFonts w:hint="eastAsia"/>
        </w:rPr>
        <w:br/>
      </w:r>
      <w:r>
        <w:rPr>
          <w:rFonts w:hint="eastAsia"/>
        </w:rPr>
        <w:t>　　第二节 中国B型流感嗜血杆菌疫苗行业产量情况分析及预测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一、B型流感嗜血杆菌疫苗总体产能规模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三、2019-2024年中国B型流感嗜血杆菌疫苗产量统计</w:t>
      </w:r>
      <w:r>
        <w:rPr>
          <w:rFonts w:hint="eastAsia"/>
        </w:rPr>
        <w:br/>
      </w:r>
      <w:r>
        <w:rPr>
          <w:rFonts w:hint="eastAsia"/>
        </w:rPr>
        <w:t>　　　　二、B型流感嗜血杆菌疫苗生产区域分布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三、2025-2031年中国B型流感嗜血杆菌疫苗产量预测分析</w:t>
      </w:r>
      <w:r>
        <w:rPr>
          <w:rFonts w:hint="eastAsia"/>
        </w:rPr>
        <w:br/>
      </w:r>
      <w:r>
        <w:rPr>
          <w:rFonts w:hint="eastAsia"/>
        </w:rPr>
        <w:t>　　第三节 中国B型流感嗜血杆菌疫苗市场需求分析及预测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一、中国B型流感嗜血杆菌疫苗市场需求特点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二、2019-2024年中国B型流感嗜血杆菌疫苗市场需求量统计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三、2025-2031年中国B型流感嗜血杆菌疫苗市场需求量预测分析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中国B型流感嗜血杆菌疫苗行业进出口情况分析预测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2019-2024年中国B型流感嗜血杆菌疫苗行业进出口情况分析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一、2019-2024年中国B型流感嗜血杆菌疫苗行业进口分析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二、2019-2024年中国B型流感嗜血杆菌疫苗行业出口分析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2025-2031年中国B型流感嗜血杆菌疫苗行业进出口情况预测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一、2025-2031年中国B型流感嗜血杆菌疫苗行业进口预测分析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二、2025-2031年中国B型流感嗜血杆菌疫苗行业出口预测分析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影响B型流感嗜血杆菌疫苗行业进出口变化的主要原因分析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2019-2024年中国B型流感嗜血杆菌疫苗行业重点地区调研分析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一、中国B型流感嗜血杆菌疫苗行业重点区域市场结构调研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二、**地区B型流感嗜血杆菌疫苗市场调研分析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三、**地区B型流感嗜血杆菌疫苗市场调研分析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四、**地区B型流感嗜血杆菌疫苗市场调研分析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五、**地区B型流感嗜血杆菌疫苗市场调研分析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六、**地区B型流感嗜血杆菌疫苗市场调研分析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B型流感嗜血杆菌疫苗行业竞争格局分析</w:t>
      </w:r>
      <w:r>
        <w:rPr>
          <w:rFonts w:hint="eastAsia"/>
        </w:rPr>
        <w:br/>
      </w:r>
      <w:r>
        <w:rPr>
          <w:rFonts w:hint="eastAsia"/>
        </w:rPr>
        <w:t>　　第一节 B型流感嗜血杆菌疫苗行业集中度分析</w:t>
      </w:r>
      <w:r>
        <w:rPr>
          <w:rFonts w:hint="eastAsia"/>
        </w:rPr>
        <w:br/>
      </w:r>
      <w:r>
        <w:rPr>
          <w:rFonts w:hint="eastAsia"/>
        </w:rPr>
        <w:t>　　　　一、B型流感嗜血杆菌疫苗市场集中度分析</w:t>
      </w:r>
      <w:r>
        <w:rPr>
          <w:rFonts w:hint="eastAsia"/>
        </w:rPr>
        <w:br/>
      </w:r>
      <w:r>
        <w:rPr>
          <w:rFonts w:hint="eastAsia"/>
        </w:rPr>
        <w:t>　　　　二、B型流感嗜血杆菌疫苗企业集中度分析</w:t>
      </w:r>
      <w:r>
        <w:rPr>
          <w:rFonts w:hint="eastAsia"/>
        </w:rPr>
        <w:br/>
      </w:r>
      <w:r>
        <w:rPr>
          <w:rFonts w:hint="eastAsia"/>
        </w:rPr>
        <w:t>　　　　三、B型流感嗜血杆菌疫苗区域集中度分析</w:t>
      </w:r>
      <w:r>
        <w:rPr>
          <w:rFonts w:hint="eastAsia"/>
        </w:rPr>
        <w:br/>
      </w:r>
      <w:r>
        <w:rPr>
          <w:rFonts w:hint="eastAsia"/>
        </w:rPr>
        <w:t>　　第二节 B型流感嗜血杆菌疫苗行业主要企业竞争力分析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B型流感嗜血杆菌疫苗行业竞争格局分析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一、2025年B型流感嗜血杆菌疫苗行业竞争分析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二、2025年中外B型流感嗜血杆菌疫苗产品竞争分析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三、2019-2024年我国B型流感嗜血杆菌疫苗市场竞争分析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四、2025-2031年国内主要B型流感嗜血杆菌疫苗企业动向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B型流感嗜血杆菌疫苗行业细分产品市场调研分析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B型流感嗜血杆菌疫苗行业上、下游市场分析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B型流感嗜血杆菌疫苗行业上游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B型流感嗜血杆菌疫苗行业下游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B型流感嗜血杆菌疫苗行业重点企业发展调研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B型流感嗜血杆菌疫苗重点企业（一）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B型流感嗜血杆菌疫苗重点企业（二）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B型流感嗜血杆菌疫苗重点企业（三）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B型流感嗜血杆菌疫苗重点企业（四）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B型流感嗜血杆菌疫苗重点企业（五）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B型流感嗜血杆菌疫苗重点企业（六）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B型流感嗜血杆菌疫苗企业管理策略建议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提高B型流感嗜血杆菌疫苗企业竞争力的策略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一、提高中国B型流感嗜血杆菌疫苗企业核心竞争力的对策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二、B型流感嗜血杆菌疫苗企业提升竞争力的主要方向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三、影响B型流感嗜血杆菌疫苗企业核心竞争力的因素及提升途径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四、提高B型流感嗜血杆菌疫苗企业竞争力的策略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对我国B型流感嗜血杆菌疫苗品牌的战略思考</w:t>
      </w:r>
      <w:r>
        <w:rPr>
          <w:rFonts w:hint="eastAsia"/>
        </w:rPr>
        <w:br/>
      </w:r>
      <w:r>
        <w:rPr>
          <w:rFonts w:hint="eastAsia"/>
        </w:rPr>
        <w:t>　　　　一、B型流感嗜血杆菌疫苗实施品牌战略的意义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二、B型流感嗜血杆菌疫苗企业品牌的现状分析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三、我国B型流感嗜血杆菌疫苗企业的品牌战略</w:t>
      </w:r>
      <w:r>
        <w:rPr>
          <w:rFonts w:hint="eastAsia"/>
        </w:rPr>
        <w:br/>
      </w:r>
      <w:r>
        <w:rPr>
          <w:rFonts w:hint="eastAsia"/>
        </w:rPr>
        <w:t>　　　　四、B型流感嗜血杆菌疫苗品牌战略管理的策略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2025-2031年中国B型流感嗜血杆菌疫苗行业前景与风险预测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2025年中国B型流感嗜血杆菌疫苗市场前景分析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2025-2031年中国B型流感嗜血杆菌疫苗发展趋势预测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2025-2031年中国B型流感嗜血杆菌疫苗行业投资特性分析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一、2025-2031年中国B型流感嗜血杆菌疫苗行业进入壁垒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二、2025-2031年中国B型流感嗜血杆菌疫苗行业盈利模式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三、2025-2031年中国B型流感嗜血杆菌疫苗行业盈利因素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2025-2031年中国B型流感嗜血杆菌疫苗行业投资机会分析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一、2025-2031年中国B型流感嗜血杆菌疫苗细分市场投资机会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二、2025-2031年中国B型流感嗜血杆菌疫苗行业区域市场投资潜力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2025-2031年中国B型流感嗜血杆菌疫苗行业投资风险分析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一、2025-2031年中国B型流感嗜血杆菌疫苗行业市场竞争风险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二、2025-2031年中国B型流感嗜血杆菌疫苗行业技术风险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三、2025-2031年中国B型流感嗜血杆菌疫苗行业政策风险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四、2025-2031年中国B型流感嗜血杆菌疫苗行业进入退出风险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B型流感嗜血杆菌疫苗行业研究结论</w:t>
      </w:r>
      <w:r>
        <w:rPr>
          <w:rFonts w:hint="eastAsia"/>
        </w:rPr>
        <w:br/>
      </w:r>
      <w:r>
        <w:rPr>
          <w:rFonts w:hint="eastAsia"/>
        </w:rPr>
        <w:t>　　第二节 B型流感嗜血杆菌疫苗行业投资价值评估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中智林.：B型流感嗜血杆菌疫苗行业投资建议</w:t>
      </w:r>
      <w:r>
        <w:rPr>
          <w:rFonts w:hint="eastAsia"/>
        </w:rPr>
        <w:br/>
      </w:r>
      <w:r>
        <w:rPr>
          <w:rFonts w:hint="eastAsia"/>
        </w:rPr>
        <w:t>　　　　一、B型流感嗜血杆菌疫苗行业投资策略建议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二、B型流感嗜血杆菌疫苗行业投资方向建议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三、B型流感嗜血杆菌疫苗行业投资方式建议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B型流感嗜血杆菌疫苗行业类别</w:t>
      </w:r>
      <w:r>
        <w:rPr>
          <w:rFonts w:hint="eastAsia"/>
        </w:rPr>
        <w:br/>
      </w:r>
      <w:r>
        <w:rPr>
          <w:rFonts w:hint="eastAsia"/>
        </w:rPr>
        <w:t>　　图表 B型流感嗜血杆菌疫苗行业产业链调研</w:t>
      </w:r>
      <w:r>
        <w:rPr>
          <w:rFonts w:hint="eastAsia"/>
        </w:rPr>
        <w:br/>
      </w:r>
      <w:r>
        <w:rPr>
          <w:rFonts w:hint="eastAsia"/>
        </w:rPr>
        <w:t>　　图表 B型流感嗜血杆菌疫苗行业现状</w:t>
      </w:r>
      <w:r>
        <w:rPr>
          <w:rFonts w:hint="eastAsia"/>
        </w:rPr>
        <w:br/>
      </w:r>
      <w:r>
        <w:rPr>
          <w:rFonts w:hint="eastAsia"/>
        </w:rPr>
        <w:t>　　图表 B型流感嗜血杆菌疫苗行业标准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2024年中国B型流感嗜血杆菌疫苗行业产能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2019-2024年中国B型流感嗜血杆菌疫苗行业产量统计</w:t>
      </w:r>
      <w:r>
        <w:rPr>
          <w:rFonts w:hint="eastAsia"/>
        </w:rPr>
        <w:br/>
      </w:r>
      <w:r>
        <w:rPr>
          <w:rFonts w:hint="eastAsia"/>
        </w:rPr>
        <w:t>　　图表 B型流感嗜血杆菌疫苗行业动态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2019-2024年中国B型流感嗜血杆菌疫苗市场需求量</w:t>
      </w:r>
      <w:r>
        <w:rPr>
          <w:rFonts w:hint="eastAsia"/>
        </w:rPr>
        <w:br/>
      </w:r>
      <w:r>
        <w:rPr>
          <w:rFonts w:hint="eastAsia"/>
        </w:rPr>
        <w:t>　　图表 2025年中国B型流感嗜血杆菌疫苗行业需求区域调研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2019-2024年中国B型流感嗜血杆菌疫苗行情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2019-2024年中国B型流感嗜血杆菌疫苗行业企业数量统计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**地区B型流感嗜血杆菌疫苗市场规模</w:t>
      </w:r>
      <w:r>
        <w:rPr>
          <w:rFonts w:hint="eastAsia"/>
        </w:rPr>
        <w:br/>
      </w:r>
      <w:r>
        <w:rPr>
          <w:rFonts w:hint="eastAsia"/>
        </w:rPr>
        <w:t>　　图表 **地区B型流感嗜血杆菌疫苗行业市场需求</w:t>
      </w:r>
      <w:r>
        <w:rPr>
          <w:rFonts w:hint="eastAsia"/>
        </w:rPr>
        <w:br/>
      </w:r>
      <w:r>
        <w:rPr>
          <w:rFonts w:hint="eastAsia"/>
        </w:rPr>
        <w:t>　　图表 **地区B型流感嗜血杆菌疫苗市场调研</w:t>
      </w:r>
      <w:r>
        <w:rPr>
          <w:rFonts w:hint="eastAsia"/>
        </w:rPr>
        <w:br/>
      </w:r>
      <w:r>
        <w:rPr>
          <w:rFonts w:hint="eastAsia"/>
        </w:rPr>
        <w:t>　　图表 **地区B型流感嗜血杆菌疫苗行业市场需求分析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**地区B型流感嗜血杆菌疫苗市场规模</w:t>
      </w:r>
      <w:r>
        <w:rPr>
          <w:rFonts w:hint="eastAsia"/>
        </w:rPr>
        <w:br/>
      </w:r>
      <w:r>
        <w:rPr>
          <w:rFonts w:hint="eastAsia"/>
        </w:rPr>
        <w:t>　　图表 **地区B型流感嗜血杆菌疫苗行业市场需求</w:t>
      </w:r>
      <w:r>
        <w:rPr>
          <w:rFonts w:hint="eastAsia"/>
        </w:rPr>
        <w:br/>
      </w:r>
      <w:r>
        <w:rPr>
          <w:rFonts w:hint="eastAsia"/>
        </w:rPr>
        <w:t>　　图表 **地区B型流感嗜血杆菌疫苗市场调研</w:t>
      </w:r>
      <w:r>
        <w:rPr>
          <w:rFonts w:hint="eastAsia"/>
        </w:rPr>
        <w:br/>
      </w:r>
      <w:r>
        <w:rPr>
          <w:rFonts w:hint="eastAsia"/>
        </w:rPr>
        <w:t>　　图表 **地区B型流感嗜血杆菌疫苗行业市场需求分析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B型流感嗜血杆菌疫苗行业竞争对手分析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B型流感嗜血杆菌疫苗重点企业（三）成长能力情况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2025-2031年中国B型流感嗜血杆菌疫苗行业产能预测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2025-2031年中国B型流感嗜血杆菌疫苗行业产量预测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2025-2031年中国B型流感嗜血杆菌疫苗市场需求预测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2025-2031年中国B型流感嗜血杆菌疫苗行业市场规模预测</w:t>
      </w:r>
      <w:r>
        <w:rPr>
          <w:rFonts w:hint="eastAsia"/>
        </w:rPr>
        <w:br/>
      </w:r>
      <w:r>
        <w:rPr>
          <w:rFonts w:hint="eastAsia"/>
        </w:rPr>
        <w:t>　　图表 B型流感嗜血杆菌疫苗行业准入条件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2025-2031年中国B型流感嗜血杆菌疫苗行业信息化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2025-2031年中国B型流感嗜血杆菌疫苗市场前景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2025-2031年中国B型流感嗜血杆菌疫苗行业风险分析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2025-2031年中国B型流感嗜血杆菌疫苗行业发展趋势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53861b5724fb1" w:history="1">
        <w:r>
          <w:rPr>
            <w:rStyle w:val="Hyperlink"/>
          </w:rPr>
          <w:t>2025-2031年中国B型流感嗜血杆菌疫苗行业现状与发展趋势研究报告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53861b5724fb1" w:history="1">
        <w:r>
          <w:rPr>
            <w:rStyle w:val="Hyperlink"/>
          </w:rPr>
          <w:t>https://www.20087.com/5/82/BXingLiuGanShiXueGanJunYiMiaoFaZhanQuShiFenXi.html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热点：hib有必要打吗 崔玉涛、B型流感嗜血杆菌疫苗多少钱、婴儿必打的自费五种疫苗、B型流感嗜血杆菌疫苗几个月打、一岁后才打hib会太晚吗、B型流感嗜血杆菌疫苗是免费的吗、幼儿园不太建议打流感疫苗、B型流感嗜血杆菌疫苗需要打几针、儿童b型流感能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21cf492b14317" w:history="1">
      <w:r>
        <w:rPr>
          <w:rStyle w:val="Hyperlink"/>
        </w:rPr>
        <w:t>2025-2031年中国B型流感嗜血杆菌疫苗行业现状与发展趋势研究报告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XingLiuGanShiXueGanJunYiMiaoFaZhanQuShiFenXi.html" TargetMode="External" Id="R46653861b572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XingLiuGanShiXueGanJunYiMiaoFaZhanQuShiFenXi.html" TargetMode="External" Id="R19121cf492b1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2024-10-10T04:47:00Z</dcterms:created>
  <dcterms:modified xsi:type="dcterms:W3CDTF">2024-10-10T05:47:00Z</dcterms:modified>
  <dc:subject>2025-2031年中国B型流感嗜血杆菌疫苗行业现状与发展趋势研究报告</dc:subject>
  <dc:title>2025-2031年中国B型流感嗜血杆菌疫苗行业现状与发展趋势研究报告</dc:title>
  <cp:keywords>2025-2031年中国B型流感嗜血杆菌疫苗行业现状与发展趋势研究报告</cp:keywords>
  <dc:description>2025-2031年中国B型流感嗜血杆菌疫苗行业现状与发展趋势研究报告</dc:description>
</cp:coreProperties>
</file>