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e1ae5593c4a71" w:history="1">
              <w:r>
                <w:rPr>
                  <w:rStyle w:val="Hyperlink"/>
                </w:rPr>
                <w:t>2024-2029年全球与中国超声活检针行业市场调研及发展前景分析报告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e1ae5593c4a71" w:history="1">
              <w:r>
                <w:rPr>
                  <w:rStyle w:val="Hyperlink"/>
                </w:rPr>
                <w:t>2024-2029年全球与中国超声活检针行业市场调研及发展前景分析报告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e1ae5593c4a71" w:history="1">
                <w:r>
                  <w:rPr>
                    <w:rStyle w:val="Hyperlink"/>
                  </w:rPr>
                  <w:t>https://www.20087.com/8/62/ChaoShengHuoJianZhenHangYeXianZhuangJiQianJing.html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活检针是结合超声影像引导下的组织采样工具，广泛应用于肿瘤、肝脏、肾脏等器官的病理诊断。近年来，随着微创医学理念的推广和技术进步，超声活检针的精确度和安全性得到显著提升，其操作变得更加简单快捷，减少了患者痛苦和并发症风险。同时，超声引导技术的智能化，如自动跟踪、三维重建等功能的加入，提高了活检的准确性和成功率。</w:t>
      </w:r>
      <w:r>
        <w:rPr>
          <w:rFonts w:hint="eastAsia"/>
        </w:rPr>
        <w:br/>
      </w:r>
      <w:r>
        <w:rPr>
          <w:rFonts w:hint="eastAsia"/>
        </w:rPr>
        <w:t>　　未来，超声活检针的发展将更加注重精准化和智能化。精准化方面，将结合AI图像识别和机器学习算法，实现对目标组织的自动识别和定位，提高活检的靶向性和有效性。智能化方面，通过远程操控、机器人辅助等技术，使超声活检针的操作更加标准化、自动化，减少人为因素带来的误差，提升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e1ae5593c4a71" w:history="1">
        <w:r>
          <w:rPr>
            <w:rStyle w:val="Hyperlink"/>
          </w:rPr>
          <w:t>2024-2029年全球与中国超声活检针行业市场调研及发展前景分析报告</w:t>
        </w:r>
      </w:hyperlink>
      <w:r>
        <w:rPr>
          <w:rFonts w:hint="eastAsia"/>
        </w:rPr>
        <w:t>》主要分析了超声活检针行业的市场规模、超声活检针市场供需状况、超声活检针市场竞争状况和超声活检针主要企业经营情况，同时对超声活检针行业的未来发展做出了科学预测。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e1ae5593c4a71" w:history="1">
        <w:r>
          <w:rPr>
            <w:rStyle w:val="Hyperlink"/>
          </w:rPr>
          <w:t>2024-2029年全球与中国超声活检针行业市场调研及发展前景分析报告</w:t>
        </w:r>
      </w:hyperlink>
      <w:r>
        <w:rPr>
          <w:rFonts w:hint="eastAsia"/>
        </w:rPr>
        <w:t>》在多年超声活检针行业研究的基础上，结合全球及中国超声活检针行业市场的发展现状，通过资深研究团队对超声活检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e1ae5593c4a71" w:history="1">
        <w:r>
          <w:rPr>
            <w:rStyle w:val="Hyperlink"/>
          </w:rPr>
          <w:t>2024-2029年全球与中国超声活检针行业市场调研及发展前景分析报告</w:t>
        </w:r>
      </w:hyperlink>
      <w:r>
        <w:rPr>
          <w:rFonts w:hint="eastAsia"/>
        </w:rPr>
        <w:t>》可以帮助投资者准确把握超声活检针行业的市场现状，为投资者进行投资作出超声活检针行业前景预判，挖掘超声活检针行业投资价值，同时提出超声活检针行业投资策略、生产策略、营销策略等方面的建议。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按产品类型细分，全球超声活检针市场规模2018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EUS-FNA</w:t>
      </w:r>
      <w:r>
        <w:rPr>
          <w:rFonts w:hint="eastAsia"/>
        </w:rPr>
        <w:br/>
      </w:r>
      <w:r>
        <w:rPr>
          <w:rFonts w:hint="eastAsia"/>
        </w:rPr>
        <w:t>　　　　1.3.3 EUS-FNB</w:t>
      </w:r>
      <w:r>
        <w:rPr>
          <w:rFonts w:hint="eastAsia"/>
        </w:rPr>
        <w:br/>
      </w:r>
      <w:r>
        <w:rPr>
          <w:rFonts w:hint="eastAsia"/>
        </w:rPr>
        <w:t>　　　　1.3.4 其他（EBUS）</w:t>
      </w:r>
      <w:r>
        <w:rPr>
          <w:rFonts w:hint="eastAsia"/>
        </w:rPr>
        <w:br/>
      </w:r>
      <w:r>
        <w:rPr>
          <w:rFonts w:hint="eastAsia"/>
        </w:rPr>
        <w:t>　　1.4 产品分类，按终端用户</w:t>
      </w:r>
      <w:r>
        <w:rPr>
          <w:rFonts w:hint="eastAsia"/>
        </w:rPr>
        <w:br/>
      </w:r>
      <w:r>
        <w:rPr>
          <w:rFonts w:hint="eastAsia"/>
        </w:rPr>
        <w:t>　　　　1.4.1 按终端用户细分，全球超声活检针市场规模2018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公立医院</w:t>
      </w:r>
      <w:r>
        <w:rPr>
          <w:rFonts w:hint="eastAsia"/>
        </w:rPr>
        <w:br/>
      </w:r>
      <w:r>
        <w:rPr>
          <w:rFonts w:hint="eastAsia"/>
        </w:rPr>
        <w:t>　　　　1.4.3 私立医院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超声活检针行业发展总体概况</w:t>
      </w:r>
      <w:r>
        <w:rPr>
          <w:rFonts w:hint="eastAsia"/>
        </w:rPr>
        <w:br/>
      </w:r>
      <w:r>
        <w:rPr>
          <w:rFonts w:hint="eastAsia"/>
        </w:rPr>
        <w:t>　　　　1.5.2 超声活检针行业发展主要特点</w:t>
      </w:r>
      <w:r>
        <w:rPr>
          <w:rFonts w:hint="eastAsia"/>
        </w:rPr>
        <w:br/>
      </w:r>
      <w:r>
        <w:rPr>
          <w:rFonts w:hint="eastAsia"/>
        </w:rPr>
        <w:t>　　　　1.5.3 超声活检针行业发展影响因素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全球市场，近三年超声活检针主要企业占有率及排名（按销量）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超声活检针主要企业在国际市场占有率（按销量，2020-2023）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2023年超声活检针主要企业在国际市场排名（按销量）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全球市场主要企业超声活检针销量（2020-2023）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全球市场，近三年超声活检针主要企业占有率及排名（按收入）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超声活检针主要企业在国际市场占有率（按收入，2020-2023）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2023年超声活检针主要企业在国际市场排名（按收入）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全球市场主要企业超声活检针销售收入（2020-2023）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全球市场主要企业超声活检针销售价格（2020-2023）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中国市场，近三年超声活检针主要企业占有率及排名（按销量）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超声活检针主要企业在中国市场占有率（按销量，2020-2023）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2023年超声活检针主要企业在中国市场排名（按销量）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中国市场主要企业超声活检针销量（2020-2023）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中国市场，近三年超声活检针主要企业占有率及排名（按收入）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超声活检针主要企业在中国市场占有率（按收入，2020-2023）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2023年超声活检针主要企业在中国市场排名（按收入）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中国市场主要企业超声活检针销售收入（2020-2023）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全球主要厂商超声活检针总部及产地分布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全球主要厂商成立时间及超声活检针商业化日期</w:t>
      </w:r>
      <w:r>
        <w:rPr>
          <w:rFonts w:hint="eastAsia"/>
        </w:rPr>
        <w:br/>
      </w:r>
      <w:r>
        <w:rPr>
          <w:rFonts w:hint="eastAsia"/>
        </w:rPr>
        <w:t>　　2.8 全球主要厂商超声活检针产品类型及应用</w:t>
      </w:r>
      <w:r>
        <w:rPr>
          <w:rFonts w:hint="eastAsia"/>
        </w:rPr>
        <w:br/>
      </w:r>
      <w:r>
        <w:rPr>
          <w:rFonts w:hint="eastAsia"/>
        </w:rPr>
        <w:t>　　2.9 超声活检针行业集中度、竞争程度分析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超声活检针行业集中度分析：2022年全球Top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全球超声活检针第一梯队、第二梯队和第三梯队生产商（品牌）及市场份额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全球超声活检针总体规模分析</w:t>
      </w:r>
      <w:r>
        <w:rPr>
          <w:rFonts w:hint="eastAsia"/>
        </w:rPr>
        <w:br/>
      </w:r>
      <w:r>
        <w:rPr>
          <w:rFonts w:hint="eastAsia"/>
        </w:rPr>
        <w:t>　　3.1 全球超声活检针供需现状及预测（2018-2029）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全球超声活检针产能、产量、产能利用率及发展趋势（2018-2029）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全球超声活检针产量、需求量及发展趋势（2018-2029）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全球主要地区超声活检针产量及发展趋势（2018-2029）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全球主要地区超声活检针产量（2018-2023）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全球主要地区超声活检针产量（2024-2029）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全球主要地区超声活检针产量市场份额（2018-2029）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中国超声活检针供需现状及预测（2018-2029）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中国超声活检针产能、产量、产能利用率及发展趋势（2018-2029）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中国超声活检针产量、市场需求量及发展趋势（2018-2029）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全球超声活检针销量及销售额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全球市场超声活检针销售额（2018-2029）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全球市场超声活检针销量（2018-2029）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全球市场超声活检针价格趋势（2018-2029）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全球超声活检针主要地区分析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全球主要地区超声活检针市场规模分析：2018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全球主要地区超声活检针销售收入及市场份额（2018-2023年）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全球主要地区超声活检针销售收入预测（2024-2029年）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全球主要地区超声活检针销量分析：2018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全球主要地区超声活检针销量及市场份额（2018-2023年）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全球主要地区超声活检针销量及市场份额预测（2024-2029年）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北美市场超声活检针销量、收入及增长率（2018-2029）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欧洲市场超声活检针销量、收入及增长率（2018-2029）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中国市场超声活检针销量、收入及增长率（2018-2029）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日本市场超声活检针销量、收入及增长率（2018-2029）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东南亚市场超声活检针销量、收入及增长率（2018-2029）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印度市场超声活检针销量、收入及增长率（2018-2029）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超声活检针销量、收入、价格及毛利率（2018-2023）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不同产品类型超声活检针分析</w:t>
      </w:r>
      <w:r>
        <w:rPr>
          <w:rFonts w:hint="eastAsia"/>
        </w:rPr>
        <w:br/>
      </w:r>
      <w:r>
        <w:rPr>
          <w:rFonts w:hint="eastAsia"/>
        </w:rPr>
        <w:t>　　6.1 全球不同产品类型超声活检针销量（2018-2029）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全球不同产品类型超声活检针销量及市场份额（2018-2023）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全球不同产品类型超声活检针销量预测（2024-2029）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全球不同产品类型超声活检针收入（2018-2029）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全球不同产品类型超声活检针收入及市场份额（2018-2023）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全球不同产品类型超声活检针收入预测（2024-2029）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全球不同产品类型超声活检针价格走势（2018-2029）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不同终端用户超声活检针分析</w:t>
      </w:r>
      <w:r>
        <w:rPr>
          <w:rFonts w:hint="eastAsia"/>
        </w:rPr>
        <w:br/>
      </w:r>
      <w:r>
        <w:rPr>
          <w:rFonts w:hint="eastAsia"/>
        </w:rPr>
        <w:t>　　7.1 全球不同终端用户超声活检针销量（2018-2029）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全球不同终端用户超声活检针销量及市场份额（2018-2023）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全球不同终端用户超声活检针销量预测（2024-2029）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全球不同终端用户超声活检针收入（2018-2029）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全球不同终端用户超声活检针收入及市场份额（2018-2023）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全球不同终端用户超声活检针收入预测（2024-2029）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全球不同终端用户超声活检针价格走势（2018-2029）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超声活检针行业发展趋势</w:t>
      </w:r>
      <w:r>
        <w:rPr>
          <w:rFonts w:hint="eastAsia"/>
        </w:rPr>
        <w:br/>
      </w:r>
      <w:r>
        <w:rPr>
          <w:rFonts w:hint="eastAsia"/>
        </w:rPr>
        <w:t>　　8.2 超声活检针行业主要驱动因素</w:t>
      </w:r>
      <w:r>
        <w:rPr>
          <w:rFonts w:hint="eastAsia"/>
        </w:rPr>
        <w:br/>
      </w:r>
      <w:r>
        <w:rPr>
          <w:rFonts w:hint="eastAsia"/>
        </w:rPr>
        <w:t>　　8.3 超声活检针中国企业SWOT分析</w:t>
      </w:r>
      <w:r>
        <w:rPr>
          <w:rFonts w:hint="eastAsia"/>
        </w:rPr>
        <w:br/>
      </w:r>
      <w:r>
        <w:rPr>
          <w:rFonts w:hint="eastAsia"/>
        </w:rPr>
        <w:t>　　8.4 中国超声活检针行业政策环境分析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超声活检针行业产业链简介</w:t>
      </w:r>
      <w:r>
        <w:rPr>
          <w:rFonts w:hint="eastAsia"/>
        </w:rPr>
        <w:br/>
      </w:r>
      <w:r>
        <w:rPr>
          <w:rFonts w:hint="eastAsia"/>
        </w:rPr>
        <w:t>　　　　9.1.1 超声活检针行业供应链分析</w:t>
      </w:r>
      <w:r>
        <w:rPr>
          <w:rFonts w:hint="eastAsia"/>
        </w:rPr>
        <w:br/>
      </w:r>
      <w:r>
        <w:rPr>
          <w:rFonts w:hint="eastAsia"/>
        </w:rPr>
        <w:t>　　　　9.1.2 超声活检针主要原料及供应情况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超声活检针行业主要下游客户</w:t>
      </w:r>
      <w:r>
        <w:rPr>
          <w:rFonts w:hint="eastAsia"/>
        </w:rPr>
        <w:br/>
      </w:r>
      <w:r>
        <w:rPr>
          <w:rFonts w:hint="eastAsia"/>
        </w:rPr>
        <w:t>　　9.2 超声活检针行业采购模式</w:t>
      </w:r>
      <w:r>
        <w:rPr>
          <w:rFonts w:hint="eastAsia"/>
        </w:rPr>
        <w:br/>
      </w:r>
      <w:r>
        <w:rPr>
          <w:rFonts w:hint="eastAsia"/>
        </w:rPr>
        <w:t>　　9.3 超声活检针行业生产模式</w:t>
      </w:r>
      <w:r>
        <w:rPr>
          <w:rFonts w:hint="eastAsia"/>
        </w:rPr>
        <w:br/>
      </w:r>
      <w:r>
        <w:rPr>
          <w:rFonts w:hint="eastAsia"/>
        </w:rPr>
        <w:t>　　9.4 超声活检针行业销售模式及销售渠道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按产品类型细分，全球超声活检针市场规模2018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按终端用户细分，全球超声活检针市场规模2018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超声活检针行业发展主要特点</w:t>
      </w:r>
      <w:r>
        <w:rPr>
          <w:rFonts w:hint="eastAsia"/>
        </w:rPr>
        <w:br/>
      </w:r>
      <w:r>
        <w:rPr>
          <w:rFonts w:hint="eastAsia"/>
        </w:rPr>
        <w:t>　　表4 超声活检针行业发展有利因素分析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进入超声活检针行业壁垒</w:t>
      </w:r>
      <w:r>
        <w:rPr>
          <w:rFonts w:hint="eastAsia"/>
        </w:rPr>
        <w:br/>
      </w:r>
      <w:r>
        <w:rPr>
          <w:rFonts w:hint="eastAsia"/>
        </w:rPr>
        <w:t>　　表7 超声活检针主要企业在国际市场占有率（按销量，2020-2023）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2023年超声活检针主要企业在国际市场排名（按销量）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全球市场主要企业超声活检针销量（2020-2023）&amp;（千支）</w:t>
      </w:r>
      <w:r>
        <w:rPr>
          <w:rFonts w:hint="eastAsia"/>
        </w:rPr>
        <w:br/>
      </w:r>
      <w:r>
        <w:rPr>
          <w:rFonts w:hint="eastAsia"/>
        </w:rPr>
        <w:t>　　表10 超声活检针主要企业在国际市场占有率（按收入，2020-2023）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2023年超声活检针主要企业在国际市场排名（按收入）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全球市场主要企业超声活检针销售收入（2020-2023）&amp;（万元）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全球市场主要企业超声活检针销售价格（2020-2023）&amp;（元/支）</w:t>
      </w:r>
      <w:r>
        <w:rPr>
          <w:rFonts w:hint="eastAsia"/>
        </w:rPr>
        <w:br/>
      </w:r>
      <w:r>
        <w:rPr>
          <w:rFonts w:hint="eastAsia"/>
        </w:rPr>
        <w:t>　　表14 超声活检针主要企业在中国市场占有率（按销量，2020-2023）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2023年超声活检针主要企业在中国市场排名（按销量）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中国市场主要企业超声活检针销量（2020-2023）&amp;（千支）</w:t>
      </w:r>
      <w:r>
        <w:rPr>
          <w:rFonts w:hint="eastAsia"/>
        </w:rPr>
        <w:br/>
      </w:r>
      <w:r>
        <w:rPr>
          <w:rFonts w:hint="eastAsia"/>
        </w:rPr>
        <w:t>　　表17 超声活检针主要企业在中国市场占有率（按收入，2020-2023）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2023年超声活检针主要企业在中国市场排名（按收入）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中国市场主要企业超声活检针销售收入（2020-2023）&amp;（万元）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全球主要厂商超声活检针总部及产地分布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全球主要厂商成立时间及超声活检针商业化日期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全球主要厂商超声活检针产品类型及应用</w:t>
      </w:r>
      <w:r>
        <w:rPr>
          <w:rFonts w:hint="eastAsia"/>
        </w:rPr>
        <w:br/>
      </w:r>
      <w:r>
        <w:rPr>
          <w:rFonts w:hint="eastAsia"/>
        </w:rPr>
        <w:t>　　表23 2023年全球超声活检针主要厂商市场地位（第一梯队、第二梯队和第三梯队）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全球超声活检针市场投资、并购等现状分析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全球主要地区超声活检针产量增速（CAGR）：（2018 VS 2023 VS 2029）&amp;（千支）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全球主要地区超声活检针产量（2018 VS 2023 VS 2029）&amp;（千支）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全球主要地区超声活检针产量（2018-2023）&amp;（千支）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全球主要地区超声活检针产量（2024-2029）&amp;（千支）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全球主要地区超声活检针产量市场份额（2018-2023）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全球主要地区超声活检针产量（2024-2029）&amp;（千支）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全球主要地区超声活检针销售收入增速：（2018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全球主要地区超声活检针销售收入（2018-2023）&amp;（万元）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全球主要地区超声活检针销售收入市场份额（2018-2023）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全球主要地区超声活检针收入（2024-2029）&amp;（万元）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全球主要地区超声活检针收入市场份额（2024-2029）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全球主要地区超声活检针销量（千支）：2018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全球主要地区超声活检针销量（2018-2023）&amp;（千支）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全球主要地区超声活检针销量市场份额（2018-2023）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全球主要地区超声活检针销量（2024-2029）&amp;（千支）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全球主要地区超声活检针销量份额（2024-2029）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超声活检针销量（千支）、收入（万元）、价格（元/支）及毛利率（2018-2023）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全球不同产品类型超声活检针销量（2018-2023年）&amp;（千支）</w:t>
      </w:r>
      <w:r>
        <w:rPr>
          <w:rFonts w:hint="eastAsia"/>
        </w:rPr>
        <w:br/>
      </w:r>
      <w:r>
        <w:rPr>
          <w:rFonts w:hint="eastAsia"/>
        </w:rPr>
        <w:t>　　表82 全球不同产品类型超声活检针销量市场份额（2018-2023）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全球不同产品类型超声活检针销量预测（2024-2029）&amp;（千支）</w:t>
      </w:r>
      <w:r>
        <w:rPr>
          <w:rFonts w:hint="eastAsia"/>
        </w:rPr>
        <w:br/>
      </w:r>
      <w:r>
        <w:rPr>
          <w:rFonts w:hint="eastAsia"/>
        </w:rPr>
        <w:t>　　表84 全球市场不同产品类型超声活检针销量市场份额预测（2024-2029）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全球不同产品类型超声活检针收入（2018-2023年）&amp;（万元）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全球不同产品类型超声活检针收入市场份额（2018-2023）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全球不同产品类型超声活检针收入预测（2024-2029）&amp;（万元）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全球不同产品类型超声活检针收入市场份额预测（2024-2029）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全球不同终端用户超声活检针销量（2018-2023年）&amp;（千支）</w:t>
      </w:r>
      <w:r>
        <w:rPr>
          <w:rFonts w:hint="eastAsia"/>
        </w:rPr>
        <w:br/>
      </w:r>
      <w:r>
        <w:rPr>
          <w:rFonts w:hint="eastAsia"/>
        </w:rPr>
        <w:t>　　表90 全球不同终端用户超声活检针销量市场份额（2018-2023）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全球不同终端用户超声活检针销量预测（2024-2029）&amp;（千支）</w:t>
      </w:r>
      <w:r>
        <w:rPr>
          <w:rFonts w:hint="eastAsia"/>
        </w:rPr>
        <w:br/>
      </w:r>
      <w:r>
        <w:rPr>
          <w:rFonts w:hint="eastAsia"/>
        </w:rPr>
        <w:t>　　表92 全球市场不同终端用户超声活检针销量市场份额预测（2024-2029）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全球不同终端用户超声活检针收入（2018-2023年）&amp;（万元）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全球不同终端用户超声活检针收入市场份额（2018-2023）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全球不同终端用户超声活检针收入预测（2024-2029）&amp;（万元）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全球不同终端用户超声活检针收入市场份额预测（2024-2029）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超声活检针行业发展趋势</w:t>
      </w:r>
      <w:r>
        <w:rPr>
          <w:rFonts w:hint="eastAsia"/>
        </w:rPr>
        <w:br/>
      </w:r>
      <w:r>
        <w:rPr>
          <w:rFonts w:hint="eastAsia"/>
        </w:rPr>
        <w:t>　　表98 超声活检针行业主要驱动因素</w:t>
      </w:r>
      <w:r>
        <w:rPr>
          <w:rFonts w:hint="eastAsia"/>
        </w:rPr>
        <w:br/>
      </w:r>
      <w:r>
        <w:rPr>
          <w:rFonts w:hint="eastAsia"/>
        </w:rPr>
        <w:t>　　表99 超声活检针行业供应链分析</w:t>
      </w:r>
      <w:r>
        <w:rPr>
          <w:rFonts w:hint="eastAsia"/>
        </w:rPr>
        <w:br/>
      </w:r>
      <w:r>
        <w:rPr>
          <w:rFonts w:hint="eastAsia"/>
        </w:rPr>
        <w:t>　　表100 超声活检针上游原料供应商</w:t>
      </w:r>
      <w:r>
        <w:rPr>
          <w:rFonts w:hint="eastAsia"/>
        </w:rPr>
        <w:br/>
      </w:r>
      <w:r>
        <w:rPr>
          <w:rFonts w:hint="eastAsia"/>
        </w:rPr>
        <w:t>　　表101 超声活检针行业主要下游客户</w:t>
      </w:r>
      <w:r>
        <w:rPr>
          <w:rFonts w:hint="eastAsia"/>
        </w:rPr>
        <w:br/>
      </w:r>
      <w:r>
        <w:rPr>
          <w:rFonts w:hint="eastAsia"/>
        </w:rPr>
        <w:t>　　表102 超声活检针行业典型经销商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超声活检针产品图片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全球不同产品类型超声活检针销售额2018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全球不同产品类型超声活检针市场份额2022 &amp; 2029</w:t>
      </w:r>
      <w:r>
        <w:rPr>
          <w:rFonts w:hint="eastAsia"/>
        </w:rPr>
        <w:br/>
      </w:r>
      <w:r>
        <w:rPr>
          <w:rFonts w:hint="eastAsia"/>
        </w:rPr>
        <w:t>　　图4 EUS-FNA产品图片</w:t>
      </w:r>
      <w:r>
        <w:rPr>
          <w:rFonts w:hint="eastAsia"/>
        </w:rPr>
        <w:br/>
      </w:r>
      <w:r>
        <w:rPr>
          <w:rFonts w:hint="eastAsia"/>
        </w:rPr>
        <w:t>　　图5 EUS-FNB产品图片</w:t>
      </w:r>
      <w:r>
        <w:rPr>
          <w:rFonts w:hint="eastAsia"/>
        </w:rPr>
        <w:br/>
      </w:r>
      <w:r>
        <w:rPr>
          <w:rFonts w:hint="eastAsia"/>
        </w:rPr>
        <w:t>　　图6 其他（EBUS）产品图片</w:t>
      </w:r>
      <w:r>
        <w:rPr>
          <w:rFonts w:hint="eastAsia"/>
        </w:rPr>
        <w:br/>
      </w:r>
      <w:r>
        <w:rPr>
          <w:rFonts w:hint="eastAsia"/>
        </w:rPr>
        <w:t>　　图7 全球不同终端用户超声活检针销售额2018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图8 全球不同终端用户超声活检针市场份额2022 VS 2029</w:t>
      </w:r>
      <w:r>
        <w:rPr>
          <w:rFonts w:hint="eastAsia"/>
        </w:rPr>
        <w:br/>
      </w:r>
      <w:r>
        <w:rPr>
          <w:rFonts w:hint="eastAsia"/>
        </w:rPr>
        <w:t>　　图9 公立医院</w:t>
      </w:r>
      <w:r>
        <w:rPr>
          <w:rFonts w:hint="eastAsia"/>
        </w:rPr>
        <w:br/>
      </w:r>
      <w:r>
        <w:rPr>
          <w:rFonts w:hint="eastAsia"/>
        </w:rPr>
        <w:t>　　图10 私立医院</w:t>
      </w:r>
      <w:r>
        <w:rPr>
          <w:rFonts w:hint="eastAsia"/>
        </w:rPr>
        <w:br/>
      </w:r>
      <w:r>
        <w:rPr>
          <w:rFonts w:hint="eastAsia"/>
        </w:rPr>
        <w:t>　　图11 2023年全球前五大生产商超声活检针市场份额</w:t>
      </w:r>
      <w:r>
        <w:rPr>
          <w:rFonts w:hint="eastAsia"/>
        </w:rPr>
        <w:br/>
      </w:r>
      <w:r>
        <w:rPr>
          <w:rFonts w:hint="eastAsia"/>
        </w:rPr>
        <w:t>　　图12 2023年全球超声活检针第一梯队、第二梯队和第三梯队厂商及市场份额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全球超声活检针产能、产量、产能利用率及发展趋势（2018-2029）&amp;（千支）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图14 全球超声活检针产量、需求量及发展趋势（2018-2029）&amp;（千支）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图15 全球主要地区超声活检针产量市场份额（2018-2029）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中国超声活检针产能、产量、产能利用率及发展趋势（2018-2029）&amp;（千支）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图17 中国超声活检针产量、市场需求量及发展趋势（2018-2029）&amp;（千支）</w:t>
      </w:r>
      <w:r>
        <w:rPr>
          <w:rFonts w:hint="eastAsia"/>
        </w:rPr>
        <w:br/>
      </w:r>
      <w:r>
        <w:rPr>
          <w:rFonts w:hint="eastAsia"/>
        </w:rPr>
        <w:t>　　图18 全球超声活检针市场销售额及增长率：（2018-2029）&amp;（万元）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全球市场超声活检针市场规模：2018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图20 全球市场超声活检针销量及增长率（2018-2029）&amp;（千支）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图21 全球市场超声活检针价格趋势（2018-2029）&amp;（元/支）</w:t>
      </w:r>
      <w:r>
        <w:rPr>
          <w:rFonts w:hint="eastAsia"/>
        </w:rPr>
        <w:br/>
      </w:r>
      <w:r>
        <w:rPr>
          <w:rFonts w:hint="eastAsia"/>
        </w:rPr>
        <w:t>　　图22 全球主要地区超声活检针销售收入（2018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全球主要地区超声活检针销售收入市场份额（2018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图24 北美市场超声活检针销量及增长率（2018-2029）&amp;（千支）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图25 北美市场超声活检针收入及增长率（2018-2029）&amp;（万元）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图27 欧洲市场超声活检针收入及增长率（2018-2029）&amp;（万元）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图29 中国市场超声活检针收入及增长率（2018-2029）&amp;（万元）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图31 日本市场超声活检针收入及增长率（2018-2029）&amp;（万元）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图33 东南亚市场超声活检针收入及增长率（2018-2029）&amp;（万元）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印度市场超声活检针销量及增长率（2018-2029）&amp;（千支）</w:t>
      </w:r>
      <w:r>
        <w:rPr>
          <w:rFonts w:hint="eastAsia"/>
        </w:rPr>
        <w:br/>
      </w:r>
      <w:r>
        <w:rPr>
          <w:rFonts w:hint="eastAsia"/>
        </w:rPr>
        <w:t>　　图35 印度市场超声活检针收入及增长率（2018-2029）&amp;（万元）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全球不同产品类型超声活检针价格走势（2018-2029）&amp;（元/支）</w:t>
      </w:r>
      <w:r>
        <w:rPr>
          <w:rFonts w:hint="eastAsia"/>
        </w:rPr>
        <w:br/>
      </w:r>
      <w:r>
        <w:rPr>
          <w:rFonts w:hint="eastAsia"/>
        </w:rPr>
        <w:t>　　图37 全球不同终端用户超声活检针价格走势（2018-2029）&amp;（元/支）</w:t>
      </w:r>
      <w:r>
        <w:rPr>
          <w:rFonts w:hint="eastAsia"/>
        </w:rPr>
        <w:br/>
      </w:r>
      <w:r>
        <w:rPr>
          <w:rFonts w:hint="eastAsia"/>
        </w:rPr>
        <w:t>　　图38 超声活检针中国企业SWOT分析</w:t>
      </w:r>
      <w:r>
        <w:rPr>
          <w:rFonts w:hint="eastAsia"/>
        </w:rPr>
        <w:br/>
      </w:r>
      <w:r>
        <w:rPr>
          <w:rFonts w:hint="eastAsia"/>
        </w:rPr>
        <w:t>　　图39 超声活检针产业链</w:t>
      </w:r>
      <w:r>
        <w:rPr>
          <w:rFonts w:hint="eastAsia"/>
        </w:rPr>
        <w:br/>
      </w:r>
      <w:r>
        <w:rPr>
          <w:rFonts w:hint="eastAsia"/>
        </w:rPr>
        <w:t>　　图40 超声活检针行业采购模式分析</w:t>
      </w:r>
      <w:r>
        <w:rPr>
          <w:rFonts w:hint="eastAsia"/>
        </w:rPr>
        <w:br/>
      </w:r>
      <w:r>
        <w:rPr>
          <w:rFonts w:hint="eastAsia"/>
        </w:rPr>
        <w:t>　　图41 超声活检针行业生产模式分析</w:t>
      </w:r>
      <w:r>
        <w:rPr>
          <w:rFonts w:hint="eastAsia"/>
        </w:rPr>
        <w:br/>
      </w:r>
      <w:r>
        <w:rPr>
          <w:rFonts w:hint="eastAsia"/>
        </w:rPr>
        <w:t>　　图42 超声活检针行业销售模式分析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e1ae5593c4a71" w:history="1">
        <w:r>
          <w:rPr>
            <w:rStyle w:val="Hyperlink"/>
          </w:rPr>
          <w:t>2024-2029年全球与中国超声活检针行业市场调研及发展前景分析报告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e1ae5593c4a71" w:history="1">
        <w:r>
          <w:rPr>
            <w:rStyle w:val="Hyperlink"/>
          </w:rPr>
          <w:t>https://www.20087.com/8/62/ChaoShengHuoJianZhenHangYeXianZhuangJiQianJing.html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8b8f0a2eb42a3" w:history="1">
      <w:r>
        <w:rPr>
          <w:rStyle w:val="Hyperlink"/>
        </w:rPr>
        <w:t>2024-2029年全球与中国超声活检针行业市场调研及发展前景分析报告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aoShengHuoJianZhenHangYeXianZhuangJiQianJing.html" TargetMode="External" Id="Rf4de1ae5593c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aoShengHuoJianZhenHangYeXianZhuangJiQianJing.html" TargetMode="External" Id="R8d48b8f0a2eb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2023-08-25T06:29:00Z</dcterms:created>
  <dcterms:modified xsi:type="dcterms:W3CDTF">2023-08-25T07:29:00Z</dcterms:modified>
  <dc:subject>2024-2029年全球与中国超声活检针行业市场调研及发展前景分析报告</dc:subject>
  <dc:title>2024-2029年全球与中国超声活检针行业市场调研及发展前景分析报告</dc:title>
  <cp:keywords>2024-2029年全球与中国超声活检针行业市场调研及发展前景分析报告</cp:keywords>
  <dc:description>2024-2029年全球与中国超声活检针行业市场调研及发展前景分析报告</dc:description>
</cp:coreProperties>
</file>