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f63003c874126" w:history="1">
              <w:r>
                <w:rPr>
                  <w:rStyle w:val="Hyperlink"/>
                </w:rPr>
                <w:t>2025-2031年全球与中国倍他司汀发展现状及前景趋势预测报告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f63003c874126" w:history="1">
              <w:r>
                <w:rPr>
                  <w:rStyle w:val="Hyperlink"/>
                </w:rPr>
                <w:t>2025-2031年全球与中国倍他司汀发展现状及前景趋势预测报告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f63003c874126" w:history="1">
                <w:r>
                  <w:rPr>
                    <w:rStyle w:val="Hyperlink"/>
                  </w:rPr>
                  <w:t>https://www.20087.com/9/73/BeiTaSiTingFaZhanQuShiFenXi.html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司汀是一种常用的血管扩张药，主要用于治疗耳鸣、眩晕等症状。近年来，随着医疗技术的进步和药品研发的深入，倍他司汀的临床应用范围得到了扩展。当前市场上，倍他司汀不仅在治疗内耳疾病方面有着广泛的应用，还在心血管疾病的治疗中显示出一定的潜力。随着药物制剂技术的发展，倍他司汀的给药形式也变得更加多样化，包括片剂、注射液等。</w:t>
      </w:r>
      <w:r>
        <w:rPr>
          <w:rFonts w:hint="eastAsia"/>
        </w:rPr>
        <w:br/>
      </w:r>
      <w:r>
        <w:rPr>
          <w:rFonts w:hint="eastAsia"/>
        </w:rPr>
        <w:t>　　未来，倍他司汀的发展将受到多方面因素的影响。一方面，随着对内耳疾病发病机制研究的深入，倍他司汀的临床应用将更加精准，以提高治疗效果。另一方面，随着药物开发技术的进步，倍他司汀将有可能被用于更多疾病领域的治疗，尤其是在神经退行性疾病方面的应用可能会有所突破。此外，随着个性化医疗的发展，倍他司汀将更加注重个体化用药方案的研究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f63003c874126" w:history="1">
        <w:r>
          <w:rPr>
            <w:rStyle w:val="Hyperlink"/>
          </w:rPr>
          <w:t>2025-2031年全球与中国倍他司汀发展现状及前景趋势预测报告</w:t>
        </w:r>
      </w:hyperlink>
      <w:r>
        <w:rPr>
          <w:rFonts w:hint="eastAsia"/>
        </w:rPr>
        <w:t>》系统分析了倍他司汀行业的市场需求、市场规模及价格动态，全面梳理了倍他司汀产业链结构，并对倍他司汀细分市场进行了深入探究。报告基于详实数据，科学预测了倍他司汀市场前景与发展趋势，重点剖析了品牌竞争格局、市场集中度及重点企业的市场地位。通过SWOT分析，报告识别了行业面临的机遇与风险，并提出了针对性发展策略与建议，为倍他司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中国倍他司汀概述</w:t>
      </w:r>
      <w:r>
        <w:rPr>
          <w:rFonts w:hint="eastAsia"/>
        </w:rPr>
        <w:br/>
      </w:r>
      <w:r>
        <w:rPr>
          <w:rFonts w:hint="eastAsia"/>
        </w:rPr>
        <w:t>　　第一节 倍他司汀行业定义</w:t>
      </w:r>
      <w:r>
        <w:rPr>
          <w:rFonts w:hint="eastAsia"/>
        </w:rPr>
        <w:br/>
      </w:r>
      <w:r>
        <w:rPr>
          <w:rFonts w:hint="eastAsia"/>
        </w:rPr>
        <w:t>　　第二节 倍他司汀行业发展特性</w:t>
      </w:r>
      <w:r>
        <w:rPr>
          <w:rFonts w:hint="eastAsia"/>
        </w:rPr>
        <w:br/>
      </w:r>
      <w:r>
        <w:rPr>
          <w:rFonts w:hint="eastAsia"/>
        </w:rPr>
        <w:t>　　第三节 倍他司汀产业链分析</w:t>
      </w:r>
      <w:r>
        <w:rPr>
          <w:rFonts w:hint="eastAsia"/>
        </w:rPr>
        <w:br/>
      </w:r>
      <w:r>
        <w:rPr>
          <w:rFonts w:hint="eastAsia"/>
        </w:rPr>
        <w:t>　　第四节 倍他司汀行业生命周期分析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2024-2025年国外倍他司汀市场发展概况</w:t>
      </w:r>
      <w:r>
        <w:rPr>
          <w:rFonts w:hint="eastAsia"/>
        </w:rPr>
        <w:br/>
      </w:r>
      <w:r>
        <w:rPr>
          <w:rFonts w:hint="eastAsia"/>
        </w:rPr>
        <w:t>　　第一节 全球倍他司汀市场发展分析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北美地区主要国家倍他司汀市场概况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欧盟地区主要国家倍他司汀市场概况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亚洲地区主要国家倍他司汀市场概况</w:t>
      </w:r>
      <w:r>
        <w:rPr>
          <w:rFonts w:hint="eastAsia"/>
        </w:rPr>
        <w:br/>
      </w:r>
      <w:r>
        <w:rPr>
          <w:rFonts w:hint="eastAsia"/>
        </w:rPr>
        <w:t>　　第五节 全球倍他司汀市场发展预测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2024-2025年中国倍他司汀发展环境分析</w:t>
      </w:r>
      <w:r>
        <w:rPr>
          <w:rFonts w:hint="eastAsia"/>
        </w:rPr>
        <w:br/>
      </w:r>
      <w:r>
        <w:rPr>
          <w:rFonts w:hint="eastAsia"/>
        </w:rPr>
        <w:t>　　第一节 倍他司汀行业经济环境分析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倍他司汀行业相关政策、标准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2024-2025年倍他司汀行业技术发展现状及趋势分析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倍他司汀行业技术发展现状分析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国内外倍他司汀行业技术差异与原因</w:t>
      </w:r>
      <w:r>
        <w:rPr>
          <w:rFonts w:hint="eastAsia"/>
        </w:rPr>
        <w:br/>
      </w:r>
      <w:r>
        <w:rPr>
          <w:rFonts w:hint="eastAsia"/>
        </w:rPr>
        <w:t>　　第三节 倍他司汀行业技术发展方向、趋势预测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提升倍他司汀行业技术能力策略建议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2024-2025年倍他司汀市场特性分析</w:t>
      </w:r>
      <w:r>
        <w:rPr>
          <w:rFonts w:hint="eastAsia"/>
        </w:rPr>
        <w:br/>
      </w:r>
      <w:r>
        <w:rPr>
          <w:rFonts w:hint="eastAsia"/>
        </w:rPr>
        <w:t>　　第一节 倍他司汀行业集中度分析</w:t>
      </w:r>
      <w:r>
        <w:rPr>
          <w:rFonts w:hint="eastAsia"/>
        </w:rPr>
        <w:br/>
      </w:r>
      <w:r>
        <w:rPr>
          <w:rFonts w:hint="eastAsia"/>
        </w:rPr>
        <w:t>　　第二节 倍他司汀行业SWOT分析</w:t>
      </w:r>
      <w:r>
        <w:rPr>
          <w:rFonts w:hint="eastAsia"/>
        </w:rPr>
        <w:br/>
      </w:r>
      <w:r>
        <w:rPr>
          <w:rFonts w:hint="eastAsia"/>
        </w:rPr>
        <w:t>　　　　一、倍他司汀行业优势</w:t>
      </w:r>
      <w:r>
        <w:rPr>
          <w:rFonts w:hint="eastAsia"/>
        </w:rPr>
        <w:br/>
      </w:r>
      <w:r>
        <w:rPr>
          <w:rFonts w:hint="eastAsia"/>
        </w:rPr>
        <w:t>　　　　二、倍他司汀行业劣势</w:t>
      </w:r>
      <w:r>
        <w:rPr>
          <w:rFonts w:hint="eastAsia"/>
        </w:rPr>
        <w:br/>
      </w:r>
      <w:r>
        <w:rPr>
          <w:rFonts w:hint="eastAsia"/>
        </w:rPr>
        <w:t>　　　　三、倍他司汀行业机会</w:t>
      </w:r>
      <w:r>
        <w:rPr>
          <w:rFonts w:hint="eastAsia"/>
        </w:rPr>
        <w:br/>
      </w:r>
      <w:r>
        <w:rPr>
          <w:rFonts w:hint="eastAsia"/>
        </w:rPr>
        <w:t>　　　　四、倍他司汀行业风险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2024-2025年中国倍他司汀发展现状</w:t>
      </w:r>
      <w:r>
        <w:rPr>
          <w:rFonts w:hint="eastAsia"/>
        </w:rPr>
        <w:br/>
      </w:r>
      <w:r>
        <w:rPr>
          <w:rFonts w:hint="eastAsia"/>
        </w:rPr>
        <w:t>　　第一节 中国倍他司汀市场现状分析</w:t>
      </w:r>
      <w:r>
        <w:rPr>
          <w:rFonts w:hint="eastAsia"/>
        </w:rPr>
        <w:br/>
      </w:r>
      <w:r>
        <w:rPr>
          <w:rFonts w:hint="eastAsia"/>
        </w:rPr>
        <w:t>　　第二节 中国倍他司汀行业产量情况分析及预测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一、倍他司汀总体产能规模</w:t>
      </w:r>
      <w:r>
        <w:rPr>
          <w:rFonts w:hint="eastAsia"/>
        </w:rPr>
        <w:br/>
      </w:r>
      <w:r>
        <w:rPr>
          <w:rFonts w:hint="eastAsia"/>
        </w:rPr>
        <w:t>　　　　二、倍他司汀生产区域分布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三、2019-2024年中国倍他司汀产量统计分析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三、2025-2031年中国倍他司汀产量预测分析</w:t>
      </w:r>
      <w:r>
        <w:rPr>
          <w:rFonts w:hint="eastAsia"/>
        </w:rPr>
        <w:br/>
      </w:r>
      <w:r>
        <w:rPr>
          <w:rFonts w:hint="eastAsia"/>
        </w:rPr>
        <w:t>　　第三节 中国倍他司汀市场需求分析及预测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一、中国倍他司汀市场需求特点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二、2019-2024年中国倍他司汀市场需求量统计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三、2025-2031年中国倍他司汀市场需求量预测</w:t>
      </w:r>
      <w:r>
        <w:rPr>
          <w:rFonts w:hint="eastAsia"/>
        </w:rPr>
        <w:br/>
      </w:r>
      <w:r>
        <w:rPr>
          <w:rFonts w:hint="eastAsia"/>
        </w:rPr>
        <w:t>　　第四节 中国倍他司汀价格趋势分析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一、2019-2024年中国倍他司汀市场价格趋势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二、2025-2031年中国倍他司汀市场价格走势预测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2019-2024年倍他司汀行业经济运行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2019-2024年中国倍他司汀行业盈利能力分析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2019-2024年中国倍他司汀行业发展能力分析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2019-2024年倍他司汀行业偿债能力分析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2019-2024年倍他司汀制造企业数量分析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中国倍他司汀行业重点地区发展分析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**地区倍他司汀市场发展分析</w:t>
      </w:r>
      <w:r>
        <w:rPr>
          <w:rFonts w:hint="eastAsia"/>
        </w:rPr>
        <w:br/>
      </w:r>
      <w:r>
        <w:rPr>
          <w:rFonts w:hint="eastAsia"/>
        </w:rPr>
        <w:t>　　第三节 **地区倍他司汀市场发展分析</w:t>
      </w:r>
      <w:r>
        <w:rPr>
          <w:rFonts w:hint="eastAsia"/>
        </w:rPr>
        <w:br/>
      </w:r>
      <w:r>
        <w:rPr>
          <w:rFonts w:hint="eastAsia"/>
        </w:rPr>
        <w:t>　　第四节 **地区倍他司汀市场发展分析</w:t>
      </w:r>
      <w:r>
        <w:rPr>
          <w:rFonts w:hint="eastAsia"/>
        </w:rPr>
        <w:br/>
      </w:r>
      <w:r>
        <w:rPr>
          <w:rFonts w:hint="eastAsia"/>
        </w:rPr>
        <w:t>　　第五节 **地区倍他司汀市场发展分析</w:t>
      </w:r>
      <w:r>
        <w:rPr>
          <w:rFonts w:hint="eastAsia"/>
        </w:rPr>
        <w:br/>
      </w:r>
      <w:r>
        <w:rPr>
          <w:rFonts w:hint="eastAsia"/>
        </w:rPr>
        <w:t>　　第六节 **地区倍他司汀市场发展分析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2019-2024年中国倍他司汀进出口分析</w:t>
      </w:r>
      <w:r>
        <w:rPr>
          <w:rFonts w:hint="eastAsia"/>
        </w:rPr>
        <w:br/>
      </w:r>
      <w:r>
        <w:rPr>
          <w:rFonts w:hint="eastAsia"/>
        </w:rPr>
        <w:t>　　第一节 倍他司汀进口情况分析</w:t>
      </w:r>
      <w:r>
        <w:rPr>
          <w:rFonts w:hint="eastAsia"/>
        </w:rPr>
        <w:br/>
      </w:r>
      <w:r>
        <w:rPr>
          <w:rFonts w:hint="eastAsia"/>
        </w:rPr>
        <w:t>　　第二节 倍他司汀出口情况分析</w:t>
      </w:r>
      <w:r>
        <w:rPr>
          <w:rFonts w:hint="eastAsia"/>
        </w:rPr>
        <w:br/>
      </w:r>
      <w:r>
        <w:rPr>
          <w:rFonts w:hint="eastAsia"/>
        </w:rPr>
        <w:t>　　第三节 影响倍他司汀进出口因素分析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主要倍他司汀生产企业及竞争格局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三、企业倍他司汀经营状况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三、企业倍他司汀经营状况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三、企业倍他司汀经营状况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三、企业倍他司汀经营状况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三、企业倍他司汀经营状况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三、企业倍他司汀经营状况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倍他司汀行业投资战略研究</w:t>
      </w:r>
      <w:r>
        <w:rPr>
          <w:rFonts w:hint="eastAsia"/>
        </w:rPr>
        <w:br/>
      </w:r>
      <w:r>
        <w:rPr>
          <w:rFonts w:hint="eastAsia"/>
        </w:rPr>
        <w:t>　　第一节 倍他司汀行业发展战略研究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对我国倍他司汀品牌的战略思考</w:t>
      </w:r>
      <w:r>
        <w:rPr>
          <w:rFonts w:hint="eastAsia"/>
        </w:rPr>
        <w:br/>
      </w:r>
      <w:r>
        <w:rPr>
          <w:rFonts w:hint="eastAsia"/>
        </w:rPr>
        <w:t>　　　　一、倍他司汀品牌的重要性</w:t>
      </w:r>
      <w:r>
        <w:rPr>
          <w:rFonts w:hint="eastAsia"/>
        </w:rPr>
        <w:br/>
      </w:r>
      <w:r>
        <w:rPr>
          <w:rFonts w:hint="eastAsia"/>
        </w:rPr>
        <w:t>　　　　二、倍他司汀实施品牌战略的意义</w:t>
      </w:r>
      <w:r>
        <w:rPr>
          <w:rFonts w:hint="eastAsia"/>
        </w:rPr>
        <w:br/>
      </w:r>
      <w:r>
        <w:rPr>
          <w:rFonts w:hint="eastAsia"/>
        </w:rPr>
        <w:t>　　　　三、倍他司汀企业品牌的现状分析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四、我国倍他司汀企业的品牌战略</w:t>
      </w:r>
      <w:r>
        <w:rPr>
          <w:rFonts w:hint="eastAsia"/>
        </w:rPr>
        <w:br/>
      </w:r>
      <w:r>
        <w:rPr>
          <w:rFonts w:hint="eastAsia"/>
        </w:rPr>
        <w:t>　　　　五、倍他司汀品牌战略管理的策略</w:t>
      </w:r>
      <w:r>
        <w:rPr>
          <w:rFonts w:hint="eastAsia"/>
        </w:rPr>
        <w:br/>
      </w:r>
      <w:r>
        <w:rPr>
          <w:rFonts w:hint="eastAsia"/>
        </w:rPr>
        <w:t>　　第三节 倍他司汀经营策略分析</w:t>
      </w:r>
      <w:r>
        <w:rPr>
          <w:rFonts w:hint="eastAsia"/>
        </w:rPr>
        <w:br/>
      </w:r>
      <w:r>
        <w:rPr>
          <w:rFonts w:hint="eastAsia"/>
        </w:rPr>
        <w:t>　　　　一、倍他司汀市场细分策略</w:t>
      </w:r>
      <w:r>
        <w:rPr>
          <w:rFonts w:hint="eastAsia"/>
        </w:rPr>
        <w:br/>
      </w:r>
      <w:r>
        <w:rPr>
          <w:rFonts w:hint="eastAsia"/>
        </w:rPr>
        <w:t>　　　　二、倍他司汀市场创新策略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四、倍他司汀新产品差异化战略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2025-2031年中国倍他司汀发展趋势预测及投资风险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2025年倍他司汀市场前景分析</w:t>
      </w:r>
      <w:r>
        <w:rPr>
          <w:rFonts w:hint="eastAsia"/>
        </w:rPr>
        <w:br/>
      </w:r>
      <w:r>
        <w:rPr>
          <w:rFonts w:hint="eastAsia"/>
        </w:rPr>
        <w:t>　　第二节 2025年倍他司汀行业发展趋势预测</w:t>
      </w:r>
      <w:r>
        <w:rPr>
          <w:rFonts w:hint="eastAsia"/>
        </w:rPr>
        <w:br/>
      </w:r>
      <w:r>
        <w:rPr>
          <w:rFonts w:hint="eastAsia"/>
        </w:rPr>
        <w:t>　　第三节 倍他司汀行业投资风险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倍他司汀投资建议</w:t>
      </w:r>
      <w:r>
        <w:rPr>
          <w:rFonts w:hint="eastAsia"/>
        </w:rPr>
        <w:br/>
      </w:r>
      <w:r>
        <w:rPr>
          <w:rFonts w:hint="eastAsia"/>
        </w:rPr>
        <w:t>　　第一节 倍他司汀行业投资环境分析</w:t>
      </w:r>
      <w:r>
        <w:rPr>
          <w:rFonts w:hint="eastAsia"/>
        </w:rPr>
        <w:br/>
      </w:r>
      <w:r>
        <w:rPr>
          <w:rFonts w:hint="eastAsia"/>
        </w:rPr>
        <w:t>　　第二节 倍他司汀行业投资进入壁垒分析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倍他司汀行业类别</w:t>
      </w:r>
      <w:r>
        <w:rPr>
          <w:rFonts w:hint="eastAsia"/>
        </w:rPr>
        <w:br/>
      </w:r>
      <w:r>
        <w:rPr>
          <w:rFonts w:hint="eastAsia"/>
        </w:rPr>
        <w:t>　　图表 倍他司汀行业产业链调研</w:t>
      </w:r>
      <w:r>
        <w:rPr>
          <w:rFonts w:hint="eastAsia"/>
        </w:rPr>
        <w:br/>
      </w:r>
      <w:r>
        <w:rPr>
          <w:rFonts w:hint="eastAsia"/>
        </w:rPr>
        <w:t>　　图表 倍他司汀行业现状</w:t>
      </w:r>
      <w:r>
        <w:rPr>
          <w:rFonts w:hint="eastAsia"/>
        </w:rPr>
        <w:br/>
      </w:r>
      <w:r>
        <w:rPr>
          <w:rFonts w:hint="eastAsia"/>
        </w:rPr>
        <w:t>　　图表 倍他司汀行业标准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2019-2024年中国倍他司汀行业市场规模</w:t>
      </w:r>
      <w:r>
        <w:rPr>
          <w:rFonts w:hint="eastAsia"/>
        </w:rPr>
        <w:br/>
      </w:r>
      <w:r>
        <w:rPr>
          <w:rFonts w:hint="eastAsia"/>
        </w:rPr>
        <w:t>　　图表 2024年中国倍他司汀行业产能</w:t>
      </w:r>
      <w:r>
        <w:rPr>
          <w:rFonts w:hint="eastAsia"/>
        </w:rPr>
        <w:br/>
      </w:r>
      <w:r>
        <w:rPr>
          <w:rFonts w:hint="eastAsia"/>
        </w:rPr>
        <w:t>　　图表 2019-2024年中国倍他司汀行业产量统计</w:t>
      </w:r>
      <w:r>
        <w:rPr>
          <w:rFonts w:hint="eastAsia"/>
        </w:rPr>
        <w:br/>
      </w:r>
      <w:r>
        <w:rPr>
          <w:rFonts w:hint="eastAsia"/>
        </w:rPr>
        <w:t>　　图表 倍他司汀行业动态</w:t>
      </w:r>
      <w:r>
        <w:rPr>
          <w:rFonts w:hint="eastAsia"/>
        </w:rPr>
        <w:br/>
      </w:r>
      <w:r>
        <w:rPr>
          <w:rFonts w:hint="eastAsia"/>
        </w:rPr>
        <w:t>　　图表 2019-2024年中国倍他司汀市场需求量</w:t>
      </w:r>
      <w:r>
        <w:rPr>
          <w:rFonts w:hint="eastAsia"/>
        </w:rPr>
        <w:br/>
      </w:r>
      <w:r>
        <w:rPr>
          <w:rFonts w:hint="eastAsia"/>
        </w:rPr>
        <w:t>　　图表 2024年中国倍他司汀行业需求区域调研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2019-2024年中国倍他司汀行情</w:t>
      </w:r>
      <w:r>
        <w:rPr>
          <w:rFonts w:hint="eastAsia"/>
        </w:rPr>
        <w:br/>
      </w:r>
      <w:r>
        <w:rPr>
          <w:rFonts w:hint="eastAsia"/>
        </w:rPr>
        <w:t>　　图表 2019-2024年中国倍他司汀价格走势图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2019-2024年中国倍他司汀行业销售收入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2019-2024年中国倍他司汀行业盈利情况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2019-2024年中国倍他司汀行业利润总额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2019-2024年中国倍他司汀进口统计</w:t>
      </w:r>
      <w:r>
        <w:rPr>
          <w:rFonts w:hint="eastAsia"/>
        </w:rPr>
        <w:br/>
      </w:r>
      <w:r>
        <w:rPr>
          <w:rFonts w:hint="eastAsia"/>
        </w:rPr>
        <w:t>　　图表 2019-2024年中国倍他司汀出口统计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2019-2024年中国倍他司汀行业企业数量统计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**地区倍他司汀市场规模</w:t>
      </w:r>
      <w:r>
        <w:rPr>
          <w:rFonts w:hint="eastAsia"/>
        </w:rPr>
        <w:br/>
      </w:r>
      <w:r>
        <w:rPr>
          <w:rFonts w:hint="eastAsia"/>
        </w:rPr>
        <w:t>　　图表 **地区倍他司汀行业市场需求</w:t>
      </w:r>
      <w:r>
        <w:rPr>
          <w:rFonts w:hint="eastAsia"/>
        </w:rPr>
        <w:br/>
      </w:r>
      <w:r>
        <w:rPr>
          <w:rFonts w:hint="eastAsia"/>
        </w:rPr>
        <w:t>　　图表 **地区倍他司汀市场调研</w:t>
      </w:r>
      <w:r>
        <w:rPr>
          <w:rFonts w:hint="eastAsia"/>
        </w:rPr>
        <w:br/>
      </w:r>
      <w:r>
        <w:rPr>
          <w:rFonts w:hint="eastAsia"/>
        </w:rPr>
        <w:t>　　图表 **地区倍他司汀行业市场需求分析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**地区倍他司汀市场规模</w:t>
      </w:r>
      <w:r>
        <w:rPr>
          <w:rFonts w:hint="eastAsia"/>
        </w:rPr>
        <w:br/>
      </w:r>
      <w:r>
        <w:rPr>
          <w:rFonts w:hint="eastAsia"/>
        </w:rPr>
        <w:t>　　图表 **地区倍他司汀行业市场需求</w:t>
      </w:r>
      <w:r>
        <w:rPr>
          <w:rFonts w:hint="eastAsia"/>
        </w:rPr>
        <w:br/>
      </w:r>
      <w:r>
        <w:rPr>
          <w:rFonts w:hint="eastAsia"/>
        </w:rPr>
        <w:t>　　图表 **地区倍他司汀市场调研</w:t>
      </w:r>
      <w:r>
        <w:rPr>
          <w:rFonts w:hint="eastAsia"/>
        </w:rPr>
        <w:br/>
      </w:r>
      <w:r>
        <w:rPr>
          <w:rFonts w:hint="eastAsia"/>
        </w:rPr>
        <w:t>　　图表 **地区倍他司汀行业市场需求分析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倍他司汀行业竞争对手分析</w:t>
      </w:r>
      <w:r>
        <w:rPr>
          <w:rFonts w:hint="eastAsia"/>
        </w:rPr>
        <w:br/>
      </w:r>
      <w:r>
        <w:rPr>
          <w:rFonts w:hint="eastAsia"/>
        </w:rPr>
        <w:t>　　图表 倍他司汀重点企业（一）基本信息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倍他司汀重点企业（一）经营情况分析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倍他司汀重点企业（一）主要经济指标情况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倍他司汀重点企业（二）经营情况分析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倍他司汀重点企业（二）主要经济指标情况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倍他司汀重点企业（二）盈利能力情况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倍他司汀重点企业（三）经营情况分析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倍他司汀重点企业（三）主要经济指标情况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倍他司汀重点企业（三）成长能力情况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2025-2031年中国倍他司汀市场需求预测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2025-2031年中国倍他司汀行业市场规模预测</w:t>
      </w:r>
      <w:r>
        <w:rPr>
          <w:rFonts w:hint="eastAsia"/>
        </w:rPr>
        <w:br/>
      </w:r>
      <w:r>
        <w:rPr>
          <w:rFonts w:hint="eastAsia"/>
        </w:rPr>
        <w:t>　　图表 倍他司汀行业准入条件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2025-2031年中国倍他司汀市场前景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f63003c874126" w:history="1">
        <w:r>
          <w:rPr>
            <w:rStyle w:val="Hyperlink"/>
          </w:rPr>
          <w:t>2025-2031年全球与中国倍他司汀发展现状及前景趋势预测报告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f63003c874126" w:history="1">
        <w:r>
          <w:rPr>
            <w:rStyle w:val="Hyperlink"/>
          </w:rPr>
          <w:t>https://www.20087.com/9/73/BeiTaSiTingFaZhanQuShiFenXi.html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热点：倍他司汀是他汀类药吗、倍他司汀注射说明书、倍他司汀片又叫什么、倍他司汀的副作用、倍他司汀是什么、倍他司汀的功效和副作用、倍他司汀盐酸倍他司汀、倍他司汀片作用与功效、倍他司汀百科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1900dd5d4a5e" w:history="1">
      <w:r>
        <w:rPr>
          <w:rStyle w:val="Hyperlink"/>
        </w:rPr>
        <w:t>2025-2031年全球与中国倍他司汀发展现状及前景趋势预测报告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eiTaSiTingFaZhanQuShiFenXi.html" TargetMode="External" Id="Ra74f63003c8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eiTaSiTingFaZhanQuShiFenXi.html" TargetMode="External" Id="R7e841900dd5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2024-10-12T08:09:00Z</dcterms:created>
  <dcterms:modified xsi:type="dcterms:W3CDTF">2024-10-12T09:09:00Z</dcterms:modified>
  <dc:subject>2025-2031年全球与中国倍他司汀发展现状及前景趋势预测报告</dc:subject>
  <dc:title>2025-2031年全球与中国倍他司汀发展现状及前景趋势预测报告</dc:title>
  <cp:keywords>2025-2031年全球与中国倍他司汀发展现状及前景趋势预测报告</cp:keywords>
  <dc:description>2025-2031年全球与中国倍他司汀发展现状及前景趋势预测报告</dc:description>
</cp:coreProperties>
</file>