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f3d0ae8484f5c" w:history="1">
              <w:r>
                <w:rPr>
                  <w:rStyle w:val="Hyperlink"/>
                </w:rPr>
                <w:t>全球与中国艾草行业市场分析及前景趋势预测报告（2025-2031年）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f3d0ae8484f5c" w:history="1">
              <w:r>
                <w:rPr>
                  <w:rStyle w:val="Hyperlink"/>
                </w:rPr>
                <w:t>全球与中国艾草行业市场分析及前景趋势预测报告（2025-2031年）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4f3d0ae8484f5c" w:history="1">
                <w:r>
                  <w:rPr>
                    <w:rStyle w:val="Hyperlink"/>
                  </w:rPr>
                  <w:t>https://www.20087.com/9/33/AiCaoHangYeQuShi.html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草作为一种传统中药材，广泛应用于中医治疗、保健养生及民俗活动中。随着传统医学价值的重新发现和健康生活方式的流行，艾草制品如艾灸、艾草精油、艾草茶等市场需求逐年增长。同时，艾草的种植与加工技术也在不断进步，以提高其有效成分的提取率和产品质量。</w:t>
      </w:r>
      <w:r>
        <w:rPr>
          <w:rFonts w:hint="eastAsia"/>
        </w:rPr>
        <w:br/>
      </w:r>
      <w:r>
        <w:rPr>
          <w:rFonts w:hint="eastAsia"/>
        </w:rPr>
        <w:t>　　艾草产业的未来发展将侧重于标准化、精细化与品牌化建设。标准化种植与加工将确保艾草产品的质量和安全性，满足国内外市场对高品质中药材的需求。精细化发展将推动艾草产品的多样化与创新，比如开发更多符合现代人生活习惯的健康产品。品牌化策略则有助于提升艾草及其制品的市场认知度，开拓国内外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f3d0ae8484f5c" w:history="1">
        <w:r>
          <w:rPr>
            <w:rStyle w:val="Hyperlink"/>
          </w:rPr>
          <w:t>全球与中国艾草行业市场分析及前景趋势预测报告（2025-2031年）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艾草行业的市场规模、需求变化、产业链动态及区域发展格局。报告重点解读了艾草行业竞争态势与重点企业的市场表现，并通过科学研判行业趋势与前景，揭示了艾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艾草市场概述</w:t>
      </w:r>
      <w:r>
        <w:rPr>
          <w:rFonts w:hint="eastAsia"/>
        </w:rPr>
        <w:br/>
      </w:r>
      <w:r>
        <w:rPr>
          <w:rFonts w:hint="eastAsia"/>
        </w:rPr>
        <w:t>　　第一节 艾草产品定义及统计范围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按照不同产品类型，艾草主要可以分为如下几个类别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一、不同产品类型艾草增长趋势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从不同应用，艾草主要包括如下几个方面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全球与中国艾草发展现状及趋势</w:t>
      </w:r>
      <w:r>
        <w:rPr>
          <w:rFonts w:hint="eastAsia"/>
        </w:rPr>
        <w:br/>
      </w:r>
      <w:r>
        <w:rPr>
          <w:rFonts w:hint="eastAsia"/>
        </w:rPr>
        <w:t>　　　　一、全球艾草发展现状及未来趋势（2020-2025年）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二、中国艾草发展现状及未来趋势（2020-2025年）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全球艾草供需现状及2025-2031年预测（2020-2025年）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一、全球艾草产能、产量、产能利用率及发展趋势（2020-2025年）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二、全球艾草产量、表观消费量及发展趋势（2020-2025年）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中国艾草供需现状及2025-2031年预测（2020-2025年）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一、中国艾草产能、产量、产能利用率及2025-2031年趋势（2020-2025年）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二、中国艾草产量、表观消费量及发展趋势（2020-2025年）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三、中国艾草产量、市场需求量及发展趋势（2020-2025年）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中国及欧美日等艾草行业政策分析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全球与中国主要厂商艾草产量、产值及竞争分析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全球艾草主要厂商列表（2020-2025年）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一、全球艾草主要厂商产量列表（2020-2025年）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二、全球艾草主要厂商产值列表（2020-2025年）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三、2025年全球主要生产商艾草收入排名</w:t>
      </w:r>
      <w:r>
        <w:rPr>
          <w:rFonts w:hint="eastAsia"/>
        </w:rPr>
        <w:br/>
      </w:r>
      <w:r>
        <w:rPr>
          <w:rFonts w:hint="eastAsia"/>
        </w:rPr>
        <w:t>　　　　四、全球艾草主要厂商产品价格列表（2020-2025年）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中国艾草主要厂商产量、产值及市场份额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一、中国艾草主要厂商产量列表（2020-2025年）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二、中国艾草主要厂商产值列表（2020-2025年）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艾草厂商产地分布及商业化日期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艾草行业集中度、竞争程度分析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一、艾草行业集中度分析：全球Top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二、全球艾草第一梯队、第二梯队和第三梯队生产商（品牌）及市场份额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全球领先艾草企业SWOT分析</w:t>
      </w:r>
      <w:r>
        <w:rPr>
          <w:rFonts w:hint="eastAsia"/>
        </w:rPr>
        <w:br/>
      </w:r>
      <w:r>
        <w:rPr>
          <w:rFonts w:hint="eastAsia"/>
        </w:rPr>
        <w:t>　　第六节 全球主要艾草企业采访及观点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全球主要艾草生产地区分析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全球主要地区艾草市场规模分析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一、全球主要地区艾草产量及市场份额（2020-2025年）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二、全球主要地区艾草产量及市场份额预测（2025-2031年）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三、全球主要地区艾草产值及市场份额（2020-2025年）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四、全球主要地区艾草产值及市场份额预测（2025-2031年）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北美市场艾草产量、产值及增长率（2020-2025年）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欧洲市场艾草产量、产值及增长率（2020-2025年）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中国市场艾草产量、产值及增长率（2020-2025年）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日本市场艾草产量、产值及增长率（2020-2025年）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东南亚市场艾草产量、产值及增长率（2020-2025年）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印度市场艾草产量、产值及增长率（2020-2025年）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全球主要地区艾草消费展望（2025-2031年）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全球主要地区艾草消费量及增长率（2020-2025年）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全球主要地区艾草消费量预测（2025-2031年）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中国市场艾草消费量、增长率及发展预测（2020-2025年）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北美市场艾草消费量、增长率及发展预测（2020-2025年）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欧洲市场艾草消费量、增长率及发展预测（2020-2025年）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日本市场艾草消费量、增长率及发展预测（2020-2025年）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东南亚市场艾草消费量、增长率及发展预测（2020-2025年）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印度市场艾草消费量、增长率及发展预测（2020-2025年）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全球艾草行业重点企业调研分析</w:t>
      </w:r>
      <w:r>
        <w:rPr>
          <w:rFonts w:hint="eastAsia"/>
        </w:rPr>
        <w:br/>
      </w:r>
      <w:r>
        <w:rPr>
          <w:rFonts w:hint="eastAsia"/>
        </w:rPr>
        <w:t>　　第一节 艾草重点企业（一）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一、重点企业（一）基本信息、艾草生产基地、销售区域、竞争对手及市场地位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二、重点企业（一）艾草产品规格、参数及市场应用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三、重点企业（一）艾草产能、产量、产值、价格及毛利率统计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艾草重点企业（二）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一、重点企业（二）基本信息、艾草生产基地、销售区域、竞争对手及市场地位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二、重点企业（二）艾草产品规格、参数及市场应用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三、重点企业（二）艾草产能、产量、产值、价格及毛利率统计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艾草重点企业（三）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一、重点企业（三）基本信息、艾草生产基地、销售区域、竞争对手及市场地位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二、重点企业（三）艾草产品规格、参数及市场应用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三、重点企业（三）艾草产能、产量、产值、价格及毛利率统计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艾草重点企业（四）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一、重点企业（四）基本信息、艾草生产基地、销售区域、竞争对手及市场地位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二、重点企业（四）艾草产品规格、参数及市场应用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三、重点企业（四）艾草产能、产量、产值、价格及毛利率统计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艾草重点企业（五）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一、重点企业（五）基本信息、艾草生产基地、销售区域、竞争对手及市场地位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二、重点企业（五）艾草产品规格、参数及市场应用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三、重点企业（五）艾草产能、产量、产值、价格及毛利率统计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艾草重点企业（六）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一、重点企业（六）基本信息、艾草生产基地、销售区域、竞争对手及市场地位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二、重点企业（六）艾草产品规格、参数及市场应用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三、重点企业（六）艾草产能、产量、产值、价格及毛利率统计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艾草重点企业（七）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一、重点企业（七）基本信息、艾草生产基地、销售区域、竞争对手及市场地位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二、重点企业（七）艾草产品规格、参数及市场应用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三、重点企业（七）艾草产能、产量、产值、价格及毛利率统计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不同类型艾草市场分析</w:t>
      </w:r>
      <w:r>
        <w:rPr>
          <w:rFonts w:hint="eastAsia"/>
        </w:rPr>
        <w:br/>
      </w:r>
      <w:r>
        <w:rPr>
          <w:rFonts w:hint="eastAsia"/>
        </w:rPr>
        <w:t>　　第一节 全球不同类型艾草产量（2020-2031年）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一、全球不同类型艾草产量及市场份额（2020-2025年）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二、全球不同类型艾草产量预测（2025-2031年）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全球不同类型艾草产值（2020-2031年）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一、全球不同类型艾草产值及市场份额（2020-2025年）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二、全球不同类型艾草产值预测（2025-2031年）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全球不同类型艾草价格走势（2020-2025年）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不同价格区间艾草市场份额对比（2020-2025年）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中国不同类型艾草产量（2020-2031年）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一、中国不同类型艾草产量及市场份额（2020-2025年）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二、中国不同类型艾草产量预测（2025-2031年）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中国不同类型艾草产值（2020-2031年）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一、中国不同类型艾草产值及市场份额（2020-2025年）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二、中国不同类型艾草产值预测（2025-2031年）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艾草产业链分析</w:t>
      </w:r>
      <w:r>
        <w:rPr>
          <w:rFonts w:hint="eastAsia"/>
        </w:rPr>
        <w:br/>
      </w:r>
      <w:r>
        <w:rPr>
          <w:rFonts w:hint="eastAsia"/>
        </w:rPr>
        <w:t>　　第二节 艾草产业上游供应分析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全球不同应用艾草消费量、市场份额及增长率（2020-2031年）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一、全球不同应用艾草消费量（2020-2025年）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二、全球不同应用艾草消费量预测（2025-2031年）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中国不同应用艾草消费量、市场份额及增长率（2020-2031年）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一、中国不同应用艾草消费量（2020-2025年）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二、中国不同应用艾草消费量预测（2025-2031年）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中国艾草产量、消费量、进出口分析及未来趋势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中国艾草产量、消费量、进出口分析及未来趋势（2020-2031年）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中国艾草进出口贸易趋势</w:t>
      </w:r>
      <w:r>
        <w:rPr>
          <w:rFonts w:hint="eastAsia"/>
        </w:rPr>
        <w:br/>
      </w:r>
      <w:r>
        <w:rPr>
          <w:rFonts w:hint="eastAsia"/>
        </w:rPr>
        <w:t>　　第三节 中国艾草主要进口来源</w:t>
      </w:r>
      <w:r>
        <w:rPr>
          <w:rFonts w:hint="eastAsia"/>
        </w:rPr>
        <w:br/>
      </w:r>
      <w:r>
        <w:rPr>
          <w:rFonts w:hint="eastAsia"/>
        </w:rPr>
        <w:t>　　第四节 中国艾草主要出口目的地</w:t>
      </w:r>
      <w:r>
        <w:rPr>
          <w:rFonts w:hint="eastAsia"/>
        </w:rPr>
        <w:br/>
      </w:r>
      <w:r>
        <w:rPr>
          <w:rFonts w:hint="eastAsia"/>
        </w:rPr>
        <w:t>　　第五节 中国艾草未来发展的有利因素、不利因素分析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中国艾草主要生产消费地区分布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中国艾草生产地区分布</w:t>
      </w:r>
      <w:r>
        <w:rPr>
          <w:rFonts w:hint="eastAsia"/>
        </w:rPr>
        <w:br/>
      </w:r>
      <w:r>
        <w:rPr>
          <w:rFonts w:hint="eastAsia"/>
        </w:rPr>
        <w:t>　　第二节 中国艾草消费地区分布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影响中国艾草供需的主要因素分析</w:t>
      </w:r>
      <w:r>
        <w:rPr>
          <w:rFonts w:hint="eastAsia"/>
        </w:rPr>
        <w:br/>
      </w:r>
      <w:r>
        <w:rPr>
          <w:rFonts w:hint="eastAsia"/>
        </w:rPr>
        <w:t>　　第一节 艾草技术及相关行业技术发展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艾草进出口贸易现状及趋势</w:t>
      </w:r>
      <w:r>
        <w:rPr>
          <w:rFonts w:hint="eastAsia"/>
        </w:rPr>
        <w:br/>
      </w:r>
      <w:r>
        <w:rPr>
          <w:rFonts w:hint="eastAsia"/>
        </w:rPr>
        <w:t>　　第三节 艾草下游行业需求变化因素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艾草行业及市场环境发展趋势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艾草产品及技术发展趋势</w:t>
      </w:r>
      <w:r>
        <w:rPr>
          <w:rFonts w:hint="eastAsia"/>
        </w:rPr>
        <w:br/>
      </w:r>
      <w:r>
        <w:rPr>
          <w:rFonts w:hint="eastAsia"/>
        </w:rPr>
        <w:t>　　第三节 艾草产品价格走势</w:t>
      </w:r>
      <w:r>
        <w:rPr>
          <w:rFonts w:hint="eastAsia"/>
        </w:rPr>
        <w:br/>
      </w:r>
      <w:r>
        <w:rPr>
          <w:rFonts w:hint="eastAsia"/>
        </w:rPr>
        <w:t>　　第四节 艾草市场消费形态、消费者偏好（2025-2031年）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国内艾草销售渠道</w:t>
      </w:r>
      <w:r>
        <w:rPr>
          <w:rFonts w:hint="eastAsia"/>
        </w:rPr>
        <w:br/>
      </w:r>
      <w:r>
        <w:rPr>
          <w:rFonts w:hint="eastAsia"/>
        </w:rPr>
        <w:t>　　第二节 海外市场艾草销售渠道</w:t>
      </w:r>
      <w:r>
        <w:rPr>
          <w:rFonts w:hint="eastAsia"/>
        </w:rPr>
        <w:br/>
      </w:r>
      <w:r>
        <w:rPr>
          <w:rFonts w:hint="eastAsia"/>
        </w:rPr>
        <w:t>　　第三节 艾草销售/营销策略建议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按照不同产品类型，艾草主要可以分为如下几个类别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不同种类艾草增长趋势</w:t>
      </w:r>
      <w:r>
        <w:rPr>
          <w:rFonts w:hint="eastAsia"/>
        </w:rPr>
        <w:br/>
      </w:r>
      <w:r>
        <w:rPr>
          <w:rFonts w:hint="eastAsia"/>
        </w:rPr>
        <w:t>　　表 按不同应用，艾草主要包括如下几个方面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不同应用艾草消费量增长趋势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中国及欧美日等地区艾草相关政策分析</w:t>
      </w:r>
      <w:r>
        <w:rPr>
          <w:rFonts w:hint="eastAsia"/>
        </w:rPr>
        <w:br/>
      </w:r>
      <w:r>
        <w:rPr>
          <w:rFonts w:hint="eastAsia"/>
        </w:rPr>
        <w:t>　　表 全球艾草主要厂商产量列表（2020-2025年）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全球艾草主要厂商产量市场份额列表（2020-2025年）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全球艾草主要厂商产值列表（2020-2025年）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全球艾草主要厂商产值、市场份额列表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2025年全球主要生产商艾草收入排名</w:t>
      </w:r>
      <w:r>
        <w:rPr>
          <w:rFonts w:hint="eastAsia"/>
        </w:rPr>
        <w:br/>
      </w:r>
      <w:r>
        <w:rPr>
          <w:rFonts w:hint="eastAsia"/>
        </w:rPr>
        <w:t>　　表 全球艾草主要厂商产品价格列表（2020-2025年）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中国艾草主要厂商产品价格列表</w:t>
      </w:r>
      <w:r>
        <w:rPr>
          <w:rFonts w:hint="eastAsia"/>
        </w:rPr>
        <w:br/>
      </w:r>
      <w:r>
        <w:rPr>
          <w:rFonts w:hint="eastAsia"/>
        </w:rPr>
        <w:t>　　表 中国艾草主要厂商产量市场份额列表（2020-2025年）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中国艾草主要厂商产值列表（2020-2025年）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中国艾草主要厂商产值市场份额列表（2020-2025年）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全球主要艾草厂商产地分布及商业化日期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全球主要艾草企业采访及观点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全球主要地区艾草产值对比</w:t>
      </w:r>
      <w:r>
        <w:rPr>
          <w:rFonts w:hint="eastAsia"/>
        </w:rPr>
        <w:br/>
      </w:r>
      <w:r>
        <w:rPr>
          <w:rFonts w:hint="eastAsia"/>
        </w:rPr>
        <w:t>　　表 全球主要地区艾草产量市场份额列表（2020-2025年）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全球主要地区艾草产量列表（2025-2031年）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全球主要地区艾草产量份额（2025-2031年）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全球主要地区艾草产值列表（2020-2025年）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全球主要地区艾草产值份额列表（2020-2025年）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全球主要地区艾草消费量列表（2020-2025年）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全球主要地区艾草消费量市场份额列表（2020-2025年）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重点企业（一）艾草产品规格、参数及市场应用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重点企业（一）艾草产能、产量、产值、价格及毛利率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重点企业（一）艾草产品规格及价格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重点企业（二）艾草产品规格、参数及市场应用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重点企业（二）艾草产能、产量、产值、价格及毛利率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重点企业（二）艾草产品规格及价格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重点企业（三）艾草产品规格、参数及市场应用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重点企业（三）艾草产能、产量、产值、价格及毛利率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重点企业（三）艾草产品规格及价格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重点企业（四）艾草产品规格、参数及市场应用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重点企业（四）艾草产能、产量、产值、价格及毛利率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重点企业（四）艾草产品规格及价格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重点企业（五）艾草产品规格、参数及市场应用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重点企业（五）艾草产能、产量、产值、价格及毛利率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重点企业（五）艾草产品规格及价格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重点企业（六）艾草产品规格、参数及市场应用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重点企业（六）艾草产能、产量、产值、价格及毛利率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重点企业（六）艾草产品规格及价格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重点企业（七）艾草产品规格、参数及市场应用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重点企业（七）艾草产能、产量、产值、价格及毛利率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重点企业（七）艾草产品规格及价格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全球不同产品类型艾草产量（2020-2025年）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全球不同产品类型艾草产量市场份额（2020-2025年）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全球不同产品类型艾草产量预测（2025-2031年）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全球不同产品类型艾草产量市场份额预测（2025-2031年）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全球不同类型艾草产值（2020-2025年）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全球不同类型艾草产值市场份额（2020-2025年）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全球不同类型艾草产值预测（2025-2031年）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全球不同类型艾草产值市场份额预测（2025-2031年）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全球不同价格区间艾草市场份额对比（2020-2025年）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中国不同产品类型艾草产量（2020-2025年）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中国不同产品类型艾草产量市场份额（2020-2025年）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中国不同产品类型艾草产量预测（2025-2031年）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中国不同产品类型艾草产量市场份额预测（2025-2031年）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中国不同产品类型艾草产值（2020-2025年）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中国不同产品类型艾草产值市场份额（2020-2025年）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中国不同产品类型艾草产值预测（2025-2031年）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中国不同产品类型艾草产值市场份额预测（2025-2031年）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艾草上游原料供应商及联系方式列表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全球不同应用艾草消费量（2020-2025年）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全球不同应用艾草消费量市场份额（2020-2025年）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全球不同应用艾草消费量预测（2025-2031年）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全球不同应用艾草消费量市场份额预测（2025-2031年）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中国不同应用艾草消费量（2020-2025年）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中国不同应用艾草消费量市场份额（2020-2025年）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中国不同应用艾草消费量预测（2025-2031年）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中国不同应用艾草消费量市场份额预测（2025-2031年）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中国艾草产量、消费量、进出口（2020-2025年）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中国艾草产量、消费量、进出口预测（2025-2031年）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中国市场艾草进出口贸易趋势</w:t>
      </w:r>
      <w:r>
        <w:rPr>
          <w:rFonts w:hint="eastAsia"/>
        </w:rPr>
        <w:br/>
      </w:r>
      <w:r>
        <w:rPr>
          <w:rFonts w:hint="eastAsia"/>
        </w:rPr>
        <w:t>　　表 中国市场艾草主要进口来源</w:t>
      </w:r>
      <w:r>
        <w:rPr>
          <w:rFonts w:hint="eastAsia"/>
        </w:rPr>
        <w:br/>
      </w:r>
      <w:r>
        <w:rPr>
          <w:rFonts w:hint="eastAsia"/>
        </w:rPr>
        <w:t>　　表 中国市场艾草主要出口目的地</w:t>
      </w:r>
      <w:r>
        <w:rPr>
          <w:rFonts w:hint="eastAsia"/>
        </w:rPr>
        <w:br/>
      </w:r>
      <w:r>
        <w:rPr>
          <w:rFonts w:hint="eastAsia"/>
        </w:rPr>
        <w:t>　　表 中国艾草市场未来发展的有利因素、不利因素分析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中国艾草生产地区分布</w:t>
      </w:r>
      <w:r>
        <w:rPr>
          <w:rFonts w:hint="eastAsia"/>
        </w:rPr>
        <w:br/>
      </w:r>
      <w:r>
        <w:rPr>
          <w:rFonts w:hint="eastAsia"/>
        </w:rPr>
        <w:t>　　表 中国艾草消费地区分布</w:t>
      </w:r>
      <w:r>
        <w:rPr>
          <w:rFonts w:hint="eastAsia"/>
        </w:rPr>
        <w:br/>
      </w:r>
      <w:r>
        <w:rPr>
          <w:rFonts w:hint="eastAsia"/>
        </w:rPr>
        <w:t>　　表 艾草行业及市场环境发展趋势</w:t>
      </w:r>
      <w:r>
        <w:rPr>
          <w:rFonts w:hint="eastAsia"/>
        </w:rPr>
        <w:br/>
      </w:r>
      <w:r>
        <w:rPr>
          <w:rFonts w:hint="eastAsia"/>
        </w:rPr>
        <w:t>　　表 艾草产品及技术发展趋势</w:t>
      </w:r>
      <w:r>
        <w:rPr>
          <w:rFonts w:hint="eastAsia"/>
        </w:rPr>
        <w:br/>
      </w:r>
      <w:r>
        <w:rPr>
          <w:rFonts w:hint="eastAsia"/>
        </w:rPr>
        <w:t>　　表 国内艾草主要销售模式及销售渠道趋势（2020-2025年）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欧美日等地区艾草主要销售模式及销售渠道趋势（2020-2025年）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艾草产品市场定位及目标消费者分析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艾草产品图片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2025年全球不同产品类型艾草产量市场份额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全球不同类型艾草消费量市场份额对比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全球艾草产量及增长率（2020-2025年）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全球艾草产值及增长率（2020-2025年）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中国艾草产量及发展趋势（2020-2025年）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中国艾草产值及未来发展趋势（2020-2025年）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全球艾草产能、产量、产能利用率及发展趋势（2020-2025年）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全球艾草产量、市场需求量及发展趋势（2020-2025年）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中国艾草产能、产量、产能利用率及发展趋势（2020-2025年）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中国艾草产量、市场需求量及发展趋势（2020-2025年）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全球艾草主要厂商2025年产量市场份额列表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全球艾草主要厂商2025年产值市场份额列表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中国市场艾草主要厂商产量市场份额列表（2020-2025年）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中国艾草主要厂商2025年产量市场份额列表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中国艾草主要厂商2025年产值市场份额列表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2025年全球前五及前十大生产商艾草市场份额</w:t>
      </w:r>
      <w:r>
        <w:rPr>
          <w:rFonts w:hint="eastAsia"/>
        </w:rPr>
        <w:br/>
      </w:r>
      <w:r>
        <w:rPr>
          <w:rFonts w:hint="eastAsia"/>
        </w:rPr>
        <w:t>　　图 全球艾草第一梯队、第二梯队和第三梯队生产商（品牌）及市场份额（2020-2025年）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艾草全球领先企业SWOT分析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全球主要地区艾草消费量市场份额对比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北美市场艾草产量及增长率（2020-2025年）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北美市场艾草产值及增长率（2020-2025年）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欧洲市场艾草产量及增长率（2020-2025年）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欧洲市场艾草产值及增长率（2020-2025年）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中国市场艾草产量及增长率（2020-2025年）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中国市场艾草产值及增长率（2020-2025年）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日本市场艾草产量及增长率（2020-2025年）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日本市场艾草产值及增长率（2020-2025年）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东南亚市场艾草产量及增长率（2020-2025年）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东南亚市场艾草产值及增长率（2020-2025年）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印度市场艾草产量及增长率（2020-2025年）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印度市场艾草产值及增长率（2020-2025年）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全球主要地区艾草消费量市场份额（2020-2025年）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全球主要地区艾草消费量市场份额预测（2025-2031年）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中国市场艾草消费量、增长率及发展预测（2020-2025年）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北美市场艾草消费量、增长率及发展预测（2020-2025年）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欧洲市场艾草消费量、增长率及发展预测（2020-2025年）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日本市场艾草消费量、增长率及发展预测（2020-2025年）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东南亚市场艾草消费量、增长率及发展预测（2020-2025年）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印度市场艾草消费量、增长率及发展预测（2020-2025年）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艾草产业链分析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艾草产品价格走势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f3d0ae8484f5c" w:history="1">
        <w:r>
          <w:rPr>
            <w:rStyle w:val="Hyperlink"/>
          </w:rPr>
          <w:t>全球与中国艾草行业市场分析及前景趋势预测报告（2025-2031年）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4f3d0ae8484f5c" w:history="1">
        <w:r>
          <w:rPr>
            <w:rStyle w:val="Hyperlink"/>
          </w:rPr>
          <w:t>https://www.20087.com/9/33/AiCaoHangYeQuShi.html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叶泡脚的十大好处、艾草泡脚的功效和作用、艾草治什么病最有效、艾草烟熏的功效与作用、女人每晚用艾叶泡脚有什么好处、艾草泡脚可以天天泡吗、艾草的分类、艾草洗头的功效与作用、艾草的10个惊人的好处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a3410dc4f4b24" w:history="1">
      <w:r>
        <w:rPr>
          <w:rStyle w:val="Hyperlink"/>
        </w:rPr>
        <w:t>全球与中国艾草行业市场分析及前景趋势预测报告（2025-2031年）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AiCaoHangYeQuShi.html" TargetMode="External" Id="R6b4f3d0ae848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AiCaoHangYeQuShi.html" TargetMode="External" Id="R46ea3410dc4f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2025-03-12T23:17:00Z</dcterms:created>
  <dcterms:modified xsi:type="dcterms:W3CDTF">2025-03-13T00:17:00Z</dcterms:modified>
  <dc:subject>全球与中国艾草行业市场分析及前景趋势预测报告（2025-2031年）</dc:subject>
  <dc:title>全球与中国艾草行业市场分析及前景趋势预测报告（2025-2031年）</dc:title>
  <cp:keywords>全球与中国艾草行业市场分析及前景趋势预测报告（2025-2031年）</cp:keywords>
  <dc:description>全球与中国艾草行业市场分析及前景趋势预测报告（2025-2031年）</dc:description>
</cp:coreProperties>
</file>